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0D7" w:rsidRPr="00DF18F9" w:rsidRDefault="00C020D7" w:rsidP="00C020D7">
      <w:pPr>
        <w:rPr>
          <w:lang w:val="ro-RO"/>
        </w:rPr>
      </w:pPr>
    </w:p>
    <w:p w:rsidR="00B57F2D" w:rsidRDefault="00E230D6" w:rsidP="00B57F2D">
      <w:pPr>
        <w:pStyle w:val="TitlePage2"/>
        <w:rPr>
          <w:lang w:val="ro-RO"/>
        </w:rPr>
      </w:pPr>
      <w:r w:rsidRPr="002452B8">
        <w:rPr>
          <w:lang w:val="ro-RO"/>
        </w:rPr>
        <w:t>Informaţii</w:t>
      </w:r>
      <w:r w:rsidR="00530689" w:rsidRPr="002452B8">
        <w:rPr>
          <w:lang w:val="ro-RO"/>
        </w:rPr>
        <w:t xml:space="preserve"> privind Procedura de Atribuire</w:t>
      </w:r>
    </w:p>
    <w:p w:rsidR="00A01A3D" w:rsidRDefault="00A01A3D" w:rsidP="00B57F2D">
      <w:pPr>
        <w:pStyle w:val="TitlePage2"/>
        <w:rPr>
          <w:lang w:val="ro-RO"/>
        </w:rPr>
      </w:pPr>
    </w:p>
    <w:p w:rsidR="00A01A3D" w:rsidRDefault="00A01A3D" w:rsidP="00A01A3D">
      <w:pPr>
        <w:pStyle w:val="TitlePage2"/>
        <w:rPr>
          <w:lang w:val="ro-RO"/>
        </w:rPr>
      </w:pPr>
      <w:r>
        <w:rPr>
          <w:lang w:val="ro-RO"/>
        </w:rPr>
        <w:t>Capitolul</w:t>
      </w:r>
      <w:r w:rsidRPr="002452B8">
        <w:rPr>
          <w:lang w:val="ro-RO"/>
        </w:rPr>
        <w:t xml:space="preserve"> 0</w:t>
      </w:r>
      <w:r>
        <w:rPr>
          <w:lang w:val="ro-RO"/>
        </w:rPr>
        <w:tab/>
        <w:t>Fisa de date si formulare</w:t>
      </w:r>
      <w:r w:rsidR="00D234DD">
        <w:rPr>
          <w:lang w:val="ro-RO"/>
        </w:rPr>
        <w:t xml:space="preserve"> </w:t>
      </w:r>
    </w:p>
    <w:p w:rsidR="00A01A3D" w:rsidRDefault="00A01A3D" w:rsidP="00B57F2D">
      <w:pPr>
        <w:pStyle w:val="TitlePage2"/>
        <w:rPr>
          <w:lang w:val="ro-RO"/>
        </w:rPr>
      </w:pPr>
    </w:p>
    <w:p w:rsidR="00A01A3D" w:rsidRDefault="00A01A3D" w:rsidP="00B57F2D">
      <w:pPr>
        <w:pStyle w:val="TitlePage2"/>
        <w:rPr>
          <w:lang w:val="ro-RO"/>
        </w:rPr>
      </w:pPr>
    </w:p>
    <w:p w:rsidR="00A01A3D" w:rsidRPr="002452B8" w:rsidRDefault="00A01A3D" w:rsidP="00B57F2D">
      <w:pPr>
        <w:pStyle w:val="TitlePage2"/>
        <w:rPr>
          <w:lang w:val="ro-RO"/>
        </w:rPr>
      </w:pPr>
    </w:p>
    <w:p w:rsidR="00530689" w:rsidRPr="002452B8" w:rsidRDefault="00530689" w:rsidP="00C020D7">
      <w:pPr>
        <w:rPr>
          <w:lang w:val="ro-RO"/>
        </w:rPr>
      </w:pPr>
    </w:p>
    <w:p w:rsidR="00B57F2D" w:rsidRPr="002452B8" w:rsidRDefault="00CD4588" w:rsidP="00530689">
      <w:pPr>
        <w:pStyle w:val="TitlePage2"/>
        <w:rPr>
          <w:lang w:val="ro-RO"/>
        </w:rPr>
      </w:pPr>
      <w:r>
        <w:rPr>
          <w:lang w:val="ro-RO"/>
        </w:rPr>
        <w:t xml:space="preserve">Colectarea </w:t>
      </w:r>
      <w:r w:rsidR="00671ACF">
        <w:rPr>
          <w:lang w:val="ro-RO"/>
        </w:rPr>
        <w:t>de date pentru E</w:t>
      </w:r>
      <w:r w:rsidR="00E02D57">
        <w:rPr>
          <w:lang w:val="ro-RO"/>
        </w:rPr>
        <w:t>valuarea</w:t>
      </w:r>
      <w:r w:rsidR="00AC05FC" w:rsidRPr="002452B8">
        <w:rPr>
          <w:lang w:val="ro-RO"/>
        </w:rPr>
        <w:t xml:space="preserve"> </w:t>
      </w:r>
      <w:r w:rsidR="006F7176">
        <w:rPr>
          <w:lang w:val="ro-RO"/>
        </w:rPr>
        <w:t>F</w:t>
      </w:r>
      <w:r w:rsidR="00AC05FC" w:rsidRPr="002452B8">
        <w:rPr>
          <w:lang w:val="ro-RO"/>
        </w:rPr>
        <w:t>inancia</w:t>
      </w:r>
      <w:r w:rsidR="00E02D57">
        <w:rPr>
          <w:lang w:val="ro-RO"/>
        </w:rPr>
        <w:t>ră</w:t>
      </w:r>
    </w:p>
    <w:p w:rsidR="00B57F2D" w:rsidRPr="002452B8" w:rsidRDefault="00B57F2D" w:rsidP="00B57F2D">
      <w:pPr>
        <w:pStyle w:val="TitlePage2"/>
        <w:rPr>
          <w:lang w:val="ro-RO"/>
        </w:rPr>
      </w:pPr>
    </w:p>
    <w:p w:rsidR="00B57F2D" w:rsidRPr="002452B8" w:rsidRDefault="00B57F2D" w:rsidP="00B57F2D">
      <w:pPr>
        <w:rPr>
          <w:lang w:val="ro-RO"/>
        </w:rPr>
      </w:pPr>
    </w:p>
    <w:p w:rsidR="006F7176" w:rsidRDefault="006F7176" w:rsidP="006F7176">
      <w:pPr>
        <w:pStyle w:val="TitlePage1"/>
        <w:sectPr w:rsidR="006F7176" w:rsidSect="00D234DD">
          <w:headerReference w:type="default" r:id="rId7"/>
          <w:footerReference w:type="default" r:id="rId8"/>
          <w:pgSz w:w="11906" w:h="16838" w:code="9"/>
          <w:pgMar w:top="2268" w:right="851" w:bottom="1418" w:left="1418" w:header="709" w:footer="709" w:gutter="0"/>
          <w:pgNumType w:start="50"/>
          <w:cols w:space="708"/>
          <w:docGrid w:linePitch="360"/>
        </w:sectPr>
      </w:pPr>
    </w:p>
    <w:p w:rsidR="00530689" w:rsidRPr="002452B8" w:rsidRDefault="00530689" w:rsidP="00B718F6">
      <w:pPr>
        <w:pStyle w:val="TitlePage2"/>
        <w:rPr>
          <w:lang w:val="ro-RO"/>
        </w:rPr>
      </w:pPr>
    </w:p>
    <w:p w:rsidR="001911CF" w:rsidRPr="00681A72" w:rsidRDefault="00E60563" w:rsidP="001911CF">
      <w:pPr>
        <w:pStyle w:val="Normal-Red-Noindent"/>
        <w:rPr>
          <w:color w:val="auto"/>
          <w:lang w:val="ro-RO"/>
        </w:rPr>
      </w:pPr>
      <w:r w:rsidRPr="00681A72">
        <w:rPr>
          <w:color w:val="auto"/>
          <w:lang w:val="ro-RO"/>
        </w:rPr>
        <w:t>L</w:t>
      </w:r>
      <w:smartTag w:uri="urn:schemas-microsoft-com:office:smarttags" w:element="PersonName">
        <w:r w:rsidRPr="00681A72">
          <w:rPr>
            <w:color w:val="auto"/>
            <w:lang w:val="ro-RO"/>
          </w:rPr>
          <w:t>I</w:t>
        </w:r>
      </w:smartTag>
      <w:r w:rsidRPr="00681A72">
        <w:rPr>
          <w:color w:val="auto"/>
          <w:lang w:val="ro-RO"/>
        </w:rPr>
        <w:t>N</w:t>
      </w:r>
      <w:smartTag w:uri="urn:schemas-microsoft-com:office:smarttags" w:element="PersonName">
        <w:r w:rsidRPr="00681A72">
          <w:rPr>
            <w:color w:val="auto"/>
            <w:lang w:val="ro-RO"/>
          </w:rPr>
          <w:t>I</w:t>
        </w:r>
      </w:smartTag>
      <w:smartTag w:uri="urn:schemas-microsoft-com:office:smarttags" w:element="PersonName">
        <w:r w:rsidRPr="00681A72">
          <w:rPr>
            <w:color w:val="auto"/>
            <w:lang w:val="ro-RO"/>
          </w:rPr>
          <w:t>I</w:t>
        </w:r>
      </w:smartTag>
      <w:r w:rsidRPr="00681A72">
        <w:rPr>
          <w:color w:val="auto"/>
          <w:lang w:val="ro-RO"/>
        </w:rPr>
        <w:t xml:space="preserve"> D</w:t>
      </w:r>
      <w:smartTag w:uri="urn:schemas-microsoft-com:office:smarttags" w:element="PersonName">
        <w:r w:rsidRPr="00681A72">
          <w:rPr>
            <w:color w:val="auto"/>
            <w:lang w:val="ro-RO"/>
          </w:rPr>
          <w:t>I</w:t>
        </w:r>
      </w:smartTag>
      <w:r w:rsidRPr="00681A72">
        <w:rPr>
          <w:color w:val="auto"/>
          <w:lang w:val="ro-RO"/>
        </w:rPr>
        <w:t>RECTOARE PENTRU ELABORATOR</w:t>
      </w:r>
    </w:p>
    <w:p w:rsidR="001911CF" w:rsidRPr="00681A72" w:rsidRDefault="001911CF" w:rsidP="001911CF">
      <w:pPr>
        <w:pStyle w:val="Normal-Red-Noindent"/>
        <w:rPr>
          <w:color w:val="auto"/>
          <w:lang w:val="ro-RO"/>
        </w:rPr>
      </w:pPr>
      <w:r w:rsidRPr="00681A72">
        <w:rPr>
          <w:color w:val="auto"/>
          <w:lang w:val="ro-RO"/>
        </w:rPr>
        <w:t>General</w:t>
      </w:r>
      <w:r w:rsidR="009D4D62" w:rsidRPr="00681A72">
        <w:rPr>
          <w:color w:val="auto"/>
          <w:lang w:val="ro-RO"/>
        </w:rPr>
        <w:t>ităţi</w:t>
      </w:r>
    </w:p>
    <w:p w:rsidR="001911CF" w:rsidRPr="00681A72" w:rsidRDefault="000E665A" w:rsidP="00681A72">
      <w:pPr>
        <w:pStyle w:val="Bullet-Red"/>
        <w:numPr>
          <w:ilvl w:val="0"/>
          <w:numId w:val="10"/>
        </w:numPr>
        <w:rPr>
          <w:color w:val="auto"/>
          <w:lang w:val="ro-RO"/>
        </w:rPr>
      </w:pPr>
      <w:r w:rsidRPr="00681A72">
        <w:rPr>
          <w:color w:val="auto"/>
          <w:lang w:val="ro-RO"/>
        </w:rPr>
        <w:t>Elaboratorul</w:t>
      </w:r>
      <w:r w:rsidR="001911CF" w:rsidRPr="00681A72">
        <w:rPr>
          <w:color w:val="auto"/>
          <w:lang w:val="ro-RO"/>
        </w:rPr>
        <w:t xml:space="preserve"> Document</w:t>
      </w:r>
      <w:r w:rsidRPr="00681A72">
        <w:rPr>
          <w:color w:val="auto"/>
          <w:lang w:val="ro-RO"/>
        </w:rPr>
        <w:t>ului</w:t>
      </w:r>
      <w:r w:rsidR="001911CF" w:rsidRPr="00681A72">
        <w:rPr>
          <w:color w:val="auto"/>
          <w:lang w:val="ro-RO"/>
        </w:rPr>
        <w:t xml:space="preserve"> </w:t>
      </w:r>
      <w:r w:rsidRPr="00681A72">
        <w:rPr>
          <w:color w:val="auto"/>
          <w:lang w:val="ro-RO"/>
        </w:rPr>
        <w:t>va</w:t>
      </w:r>
      <w:r w:rsidR="001911CF" w:rsidRPr="00681A72">
        <w:rPr>
          <w:color w:val="auto"/>
          <w:lang w:val="ro-RO"/>
        </w:rPr>
        <w:t xml:space="preserve"> </w:t>
      </w:r>
      <w:r w:rsidR="00D437B8" w:rsidRPr="00681A72">
        <w:rPr>
          <w:color w:val="auto"/>
          <w:lang w:val="ro-RO"/>
        </w:rPr>
        <w:t>revi</w:t>
      </w:r>
      <w:r w:rsidRPr="00681A72">
        <w:rPr>
          <w:color w:val="auto"/>
          <w:lang w:val="ro-RO"/>
        </w:rPr>
        <w:t>zui cantităţile din</w:t>
      </w:r>
      <w:r w:rsidR="00D437B8" w:rsidRPr="00681A72">
        <w:rPr>
          <w:color w:val="auto"/>
          <w:lang w:val="ro-RO"/>
        </w:rPr>
        <w:t xml:space="preserve"> </w:t>
      </w:r>
      <w:r w:rsidR="00223260">
        <w:rPr>
          <w:color w:val="auto"/>
          <w:lang w:val="ro-RO"/>
        </w:rPr>
        <w:t xml:space="preserve">Tabelul 1-1 </w:t>
      </w:r>
      <w:r w:rsidRPr="00681A72">
        <w:rPr>
          <w:color w:val="auto"/>
          <w:lang w:val="ro-RO"/>
        </w:rPr>
        <w:t>şi</w:t>
      </w:r>
      <w:fldSimple w:instr=" REF _Ref309814642 \h  \* MERGEFORMAT ">
        <w:r w:rsidR="00223260" w:rsidRPr="00223260">
          <w:rPr>
            <w:color w:val="auto"/>
            <w:lang w:val="ro-RO"/>
          </w:rPr>
          <w:t>Tabelul 1</w:t>
        </w:r>
        <w:r w:rsidR="00223260" w:rsidRPr="00223260">
          <w:rPr>
            <w:color w:val="auto"/>
            <w:lang w:val="ro-RO"/>
          </w:rPr>
          <w:noBreakHyphen/>
          <w:t>2</w:t>
        </w:r>
      </w:fldSimple>
      <w:r w:rsidR="00D437B8" w:rsidRPr="00681A72">
        <w:rPr>
          <w:color w:val="auto"/>
          <w:lang w:val="ro-RO"/>
        </w:rPr>
        <w:t xml:space="preserve"> </w:t>
      </w:r>
      <w:r w:rsidR="00A81DF5" w:rsidRPr="00681A72">
        <w:rPr>
          <w:color w:val="auto"/>
          <w:lang w:val="ro-RO"/>
        </w:rPr>
        <w:t>şi le va revizui cu plus sau minus, după caz</w:t>
      </w:r>
      <w:r w:rsidR="00D437B8" w:rsidRPr="00681A72">
        <w:rPr>
          <w:color w:val="auto"/>
          <w:lang w:val="ro-RO"/>
        </w:rPr>
        <w:t>.</w:t>
      </w:r>
    </w:p>
    <w:p w:rsidR="005F767A" w:rsidRDefault="00833EB4" w:rsidP="00681A72">
      <w:pPr>
        <w:pStyle w:val="Bullet-Red"/>
        <w:numPr>
          <w:ilvl w:val="0"/>
          <w:numId w:val="11"/>
        </w:numPr>
        <w:rPr>
          <w:color w:val="auto"/>
          <w:lang w:val="ro-RO"/>
        </w:rPr>
      </w:pPr>
      <w:r w:rsidRPr="00681A72">
        <w:rPr>
          <w:color w:val="auto"/>
          <w:lang w:val="ro-RO"/>
        </w:rPr>
        <w:t xml:space="preserve">Elaboratorul Documentului va revizui </w:t>
      </w:r>
      <w:r w:rsidR="0051281E" w:rsidRPr="00681A72">
        <w:rPr>
          <w:color w:val="auto"/>
          <w:lang w:val="ro-RO"/>
        </w:rPr>
        <w:t>provizioanele</w:t>
      </w:r>
      <w:r w:rsidRPr="00681A72">
        <w:rPr>
          <w:color w:val="auto"/>
          <w:lang w:val="ro-RO"/>
        </w:rPr>
        <w:t xml:space="preserve"> pentru</w:t>
      </w:r>
      <w:r w:rsidR="00D437B8" w:rsidRPr="00681A72">
        <w:rPr>
          <w:color w:val="auto"/>
          <w:lang w:val="ro-RO"/>
        </w:rPr>
        <w:t xml:space="preserve"> material</w:t>
      </w:r>
      <w:r w:rsidRPr="00681A72">
        <w:rPr>
          <w:color w:val="auto"/>
          <w:lang w:val="ro-RO"/>
        </w:rPr>
        <w:t>e</w:t>
      </w:r>
      <w:r w:rsidR="00D437B8" w:rsidRPr="00681A72">
        <w:rPr>
          <w:color w:val="auto"/>
          <w:lang w:val="ro-RO"/>
        </w:rPr>
        <w:t xml:space="preserve"> </w:t>
      </w:r>
      <w:r w:rsidRPr="00681A72">
        <w:rPr>
          <w:color w:val="auto"/>
          <w:lang w:val="ro-RO"/>
        </w:rPr>
        <w:t>d</w:t>
      </w:r>
      <w:r w:rsidR="00D437B8" w:rsidRPr="00681A72">
        <w:rPr>
          <w:color w:val="auto"/>
          <w:lang w:val="ro-RO"/>
        </w:rPr>
        <w:t xml:space="preserve">in </w:t>
      </w:r>
      <w:r w:rsidR="00223260">
        <w:rPr>
          <w:color w:val="auto"/>
          <w:lang w:val="ro-RO"/>
        </w:rPr>
        <w:t xml:space="preserve">Tabelul 1-1 </w:t>
      </w:r>
      <w:r w:rsidR="00D437B8" w:rsidRPr="00681A72">
        <w:rPr>
          <w:color w:val="auto"/>
          <w:lang w:val="ro-RO"/>
        </w:rPr>
        <w:t xml:space="preserve"> </w:t>
      </w:r>
      <w:r w:rsidR="003E7C85" w:rsidRPr="00681A72">
        <w:rPr>
          <w:color w:val="auto"/>
          <w:lang w:val="ro-RO"/>
        </w:rPr>
        <w:t>şi le</w:t>
      </w:r>
      <w:r w:rsidR="00531DA5" w:rsidRPr="00681A72">
        <w:rPr>
          <w:color w:val="auto"/>
          <w:lang w:val="ro-RO"/>
        </w:rPr>
        <w:t xml:space="preserve"> va revizui cu plus sau minus, după caz</w:t>
      </w:r>
      <w:r w:rsidR="005F767A" w:rsidRPr="00681A72">
        <w:rPr>
          <w:color w:val="auto"/>
          <w:lang w:val="ro-RO"/>
        </w:rPr>
        <w:t xml:space="preserve"> (</w:t>
      </w:r>
      <w:r w:rsidR="00AB5DF8" w:rsidRPr="00681A72">
        <w:rPr>
          <w:color w:val="auto"/>
          <w:lang w:val="ro-RO"/>
        </w:rPr>
        <w:t>provizion</w:t>
      </w:r>
      <w:r w:rsidR="00392BDF" w:rsidRPr="00681A72">
        <w:rPr>
          <w:color w:val="auto"/>
          <w:lang w:val="ro-RO"/>
        </w:rPr>
        <w:t xml:space="preserve"> recomandat </w:t>
      </w:r>
      <w:r w:rsidR="005F767A" w:rsidRPr="00681A72">
        <w:rPr>
          <w:color w:val="auto"/>
          <w:lang w:val="ro-RO"/>
        </w:rPr>
        <w:t xml:space="preserve">= 3% </w:t>
      </w:r>
      <w:r w:rsidR="00392BDF" w:rsidRPr="00681A72">
        <w:rPr>
          <w:color w:val="auto"/>
          <w:lang w:val="ro-RO"/>
        </w:rPr>
        <w:t>din preţul estimat al ofertei</w:t>
      </w:r>
      <w:r w:rsidR="005F767A" w:rsidRPr="00681A72">
        <w:rPr>
          <w:color w:val="auto"/>
          <w:lang w:val="ro-RO"/>
        </w:rPr>
        <w:t>).</w:t>
      </w:r>
    </w:p>
    <w:p w:rsidR="00AD3352" w:rsidRDefault="00D9755B" w:rsidP="00681A72">
      <w:pPr>
        <w:pStyle w:val="Bullet-Red"/>
        <w:numPr>
          <w:ilvl w:val="0"/>
          <w:numId w:val="11"/>
        </w:numPr>
        <w:rPr>
          <w:color w:val="auto"/>
          <w:lang w:val="ro-RO"/>
        </w:rPr>
      </w:pPr>
      <w:r w:rsidRPr="00681A72">
        <w:rPr>
          <w:color w:val="auto"/>
          <w:lang w:val="ro-RO"/>
        </w:rPr>
        <w:t xml:space="preserve">Elaboratorul Documentului va </w:t>
      </w:r>
      <w:r w:rsidR="00AD3352" w:rsidRPr="00681A72">
        <w:rPr>
          <w:color w:val="auto"/>
          <w:lang w:val="ro-RO"/>
        </w:rPr>
        <w:t xml:space="preserve">include </w:t>
      </w:r>
      <w:r w:rsidRPr="00681A72">
        <w:rPr>
          <w:color w:val="auto"/>
          <w:lang w:val="ro-RO"/>
        </w:rPr>
        <w:t>categorii suplimentare de instalaţii şi forţă de muncă î</w:t>
      </w:r>
      <w:r w:rsidR="00AD3352" w:rsidRPr="00681A72">
        <w:rPr>
          <w:color w:val="auto"/>
          <w:lang w:val="ro-RO"/>
        </w:rPr>
        <w:t xml:space="preserve">n </w:t>
      </w:r>
      <w:r w:rsidR="00223260">
        <w:rPr>
          <w:color w:val="auto"/>
          <w:lang w:val="ro-RO"/>
        </w:rPr>
        <w:t xml:space="preserve">Tabelul 1-1 </w:t>
      </w:r>
      <w:r w:rsidR="003904F0" w:rsidRPr="00681A72">
        <w:rPr>
          <w:color w:val="auto"/>
          <w:lang w:val="ro-RO"/>
        </w:rPr>
        <w:t>şi</w:t>
      </w:r>
      <w:r w:rsidR="00904523" w:rsidRPr="00681A72">
        <w:rPr>
          <w:color w:val="auto"/>
          <w:lang w:val="ro-RO"/>
        </w:rPr>
        <w:t xml:space="preserve"> </w:t>
      </w:r>
      <w:fldSimple w:instr=" REF _Ref309814642 \h  \* MERGEFORMAT ">
        <w:r w:rsidR="00223260" w:rsidRPr="00223260">
          <w:rPr>
            <w:color w:val="auto"/>
            <w:lang w:val="ro-RO"/>
          </w:rPr>
          <w:t xml:space="preserve">Tabelul </w:t>
        </w:r>
        <w:r w:rsidR="00223260" w:rsidRPr="00223260">
          <w:rPr>
            <w:noProof/>
            <w:color w:val="auto"/>
            <w:lang w:val="ro-RO"/>
          </w:rPr>
          <w:t>1</w:t>
        </w:r>
        <w:r w:rsidR="00223260" w:rsidRPr="00223260">
          <w:rPr>
            <w:noProof/>
            <w:color w:val="auto"/>
            <w:lang w:val="ro-RO"/>
          </w:rPr>
          <w:noBreakHyphen/>
          <w:t>2</w:t>
        </w:r>
      </w:fldSimple>
      <w:r w:rsidR="00904523" w:rsidRPr="00681A72">
        <w:rPr>
          <w:color w:val="auto"/>
          <w:lang w:val="ro-RO"/>
        </w:rPr>
        <w:t>, după caz</w:t>
      </w:r>
      <w:r w:rsidR="00AD3352" w:rsidRPr="00681A72">
        <w:rPr>
          <w:color w:val="auto"/>
          <w:lang w:val="ro-RO"/>
        </w:rPr>
        <w:t>.</w:t>
      </w:r>
    </w:p>
    <w:p w:rsidR="00B36458" w:rsidRDefault="00EB7FE5" w:rsidP="00681A72">
      <w:pPr>
        <w:pStyle w:val="Bullet-Red"/>
        <w:numPr>
          <w:ilvl w:val="0"/>
          <w:numId w:val="11"/>
        </w:numPr>
        <w:rPr>
          <w:color w:val="auto"/>
          <w:lang w:val="ro-RO"/>
        </w:rPr>
      </w:pPr>
      <w:r w:rsidRPr="00681A72">
        <w:rPr>
          <w:color w:val="auto"/>
          <w:lang w:val="ro-RO"/>
        </w:rPr>
        <w:t xml:space="preserve">Elaboratorul Documentului va introduce numele substanţelor chimice pe care le poate folosi </w:t>
      </w:r>
      <w:r w:rsidR="00681A72">
        <w:rPr>
          <w:color w:val="auto"/>
          <w:lang w:val="ro-RO"/>
        </w:rPr>
        <w:t xml:space="preserve">   </w:t>
      </w:r>
      <w:r w:rsidR="00F2424C" w:rsidRPr="00681A72">
        <w:rPr>
          <w:color w:val="auto"/>
          <w:lang w:val="ro-RO"/>
        </w:rPr>
        <w:t>Antreprenorul</w:t>
      </w:r>
      <w:r w:rsidRPr="00681A72">
        <w:rPr>
          <w:color w:val="auto"/>
          <w:lang w:val="ro-RO"/>
        </w:rPr>
        <w:t xml:space="preserve"> în staţia sa de tratare în</w:t>
      </w:r>
      <w:r w:rsidR="00B36458" w:rsidRPr="00681A72">
        <w:rPr>
          <w:color w:val="auto"/>
          <w:lang w:val="ro-RO"/>
        </w:rPr>
        <w:t xml:space="preserve"> </w:t>
      </w:r>
      <w:r w:rsidR="00223260">
        <w:rPr>
          <w:color w:val="auto"/>
          <w:lang w:val="ro-RO"/>
        </w:rPr>
        <w:t xml:space="preserve">Tabelul 1-1 </w:t>
      </w:r>
      <w:r w:rsidR="00B36458" w:rsidRPr="00681A72">
        <w:rPr>
          <w:color w:val="auto"/>
          <w:lang w:val="ro-RO"/>
        </w:rPr>
        <w:t xml:space="preserve"> </w:t>
      </w:r>
      <w:r w:rsidR="0044137C" w:rsidRPr="00681A72">
        <w:rPr>
          <w:color w:val="auto"/>
          <w:lang w:val="ro-RO"/>
        </w:rPr>
        <w:t>şi</w:t>
      </w:r>
      <w:r w:rsidR="00223260" w:rsidRPr="00223260">
        <w:rPr>
          <w:color w:val="auto"/>
          <w:lang w:val="ro-RO"/>
        </w:rPr>
        <w:t xml:space="preserve"> </w:t>
      </w:r>
      <w:r w:rsidR="00223260">
        <w:rPr>
          <w:color w:val="auto"/>
          <w:lang w:val="ro-RO"/>
        </w:rPr>
        <w:t>Tabelul 1-2</w:t>
      </w:r>
      <w:r w:rsidR="00B36458" w:rsidRPr="00681A72">
        <w:rPr>
          <w:color w:val="auto"/>
          <w:lang w:val="ro-RO"/>
        </w:rPr>
        <w:t>.</w:t>
      </w:r>
    </w:p>
    <w:p w:rsidR="00B36458" w:rsidRPr="00681A72" w:rsidRDefault="00886885" w:rsidP="00681A72">
      <w:pPr>
        <w:pStyle w:val="Bullet-Red"/>
        <w:numPr>
          <w:ilvl w:val="0"/>
          <w:numId w:val="11"/>
        </w:numPr>
        <w:rPr>
          <w:color w:val="auto"/>
          <w:lang w:val="ro-RO"/>
        </w:rPr>
      </w:pPr>
      <w:r w:rsidRPr="00681A72">
        <w:rPr>
          <w:color w:val="auto"/>
          <w:lang w:val="ro-RO"/>
        </w:rPr>
        <w:t xml:space="preserve">Elaboratorul Documentului va introduce costurile </w:t>
      </w:r>
      <w:r w:rsidR="00B36458" w:rsidRPr="00681A72">
        <w:rPr>
          <w:color w:val="auto"/>
          <w:lang w:val="ro-RO"/>
        </w:rPr>
        <w:t>unit</w:t>
      </w:r>
      <w:r w:rsidRPr="00681A72">
        <w:rPr>
          <w:color w:val="auto"/>
          <w:lang w:val="ro-RO"/>
        </w:rPr>
        <w:t>are ale</w:t>
      </w:r>
      <w:r w:rsidR="00B36458" w:rsidRPr="00681A72">
        <w:rPr>
          <w:color w:val="auto"/>
          <w:lang w:val="ro-RO"/>
        </w:rPr>
        <w:t xml:space="preserve"> </w:t>
      </w:r>
      <w:r w:rsidRPr="00681A72">
        <w:rPr>
          <w:color w:val="auto"/>
          <w:lang w:val="ro-RO"/>
        </w:rPr>
        <w:t>substanţelor chimice</w:t>
      </w:r>
      <w:r w:rsidR="00B36458" w:rsidRPr="00681A72">
        <w:rPr>
          <w:color w:val="auto"/>
          <w:lang w:val="ro-RO"/>
        </w:rPr>
        <w:t xml:space="preserve">, </w:t>
      </w:r>
      <w:r w:rsidRPr="00681A72">
        <w:rPr>
          <w:color w:val="auto"/>
          <w:lang w:val="ro-RO"/>
        </w:rPr>
        <w:t>electricităţii, combustibilului şi apei î</w:t>
      </w:r>
      <w:r w:rsidR="00B36458" w:rsidRPr="00681A72">
        <w:rPr>
          <w:color w:val="auto"/>
          <w:lang w:val="ro-RO"/>
        </w:rPr>
        <w:t xml:space="preserve">n </w:t>
      </w:r>
      <w:r w:rsidR="00223260">
        <w:rPr>
          <w:color w:val="auto"/>
          <w:lang w:val="ro-RO"/>
        </w:rPr>
        <w:t>Tabelul 1-1 si Tabelul 1-2</w:t>
      </w:r>
      <w:r w:rsidR="00B36458" w:rsidRPr="00681A72">
        <w:rPr>
          <w:color w:val="auto"/>
          <w:lang w:val="ro-RO"/>
        </w:rPr>
        <w:t xml:space="preserve">; </w:t>
      </w:r>
      <w:r w:rsidRPr="00681A72">
        <w:rPr>
          <w:color w:val="auto"/>
          <w:lang w:val="ro-RO"/>
        </w:rPr>
        <w:t>ofertantul le va folosi pentru a</w:t>
      </w:r>
      <w:r w:rsidR="00B36458" w:rsidRPr="00681A72">
        <w:rPr>
          <w:color w:val="auto"/>
          <w:lang w:val="ro-RO"/>
        </w:rPr>
        <w:t xml:space="preserve"> calcula</w:t>
      </w:r>
      <w:r w:rsidRPr="00681A72">
        <w:rPr>
          <w:color w:val="auto"/>
          <w:lang w:val="ro-RO"/>
        </w:rPr>
        <w:t xml:space="preserve"> costurile de exploatare</w:t>
      </w:r>
      <w:r w:rsidR="00B36458" w:rsidRPr="00681A72">
        <w:rPr>
          <w:color w:val="auto"/>
          <w:lang w:val="ro-RO"/>
        </w:rPr>
        <w:t>.</w:t>
      </w:r>
    </w:p>
    <w:p w:rsidR="00491912" w:rsidRPr="00681A72" w:rsidRDefault="00491912" w:rsidP="00491912">
      <w:pPr>
        <w:pStyle w:val="Bullet-Red"/>
        <w:numPr>
          <w:ilvl w:val="0"/>
          <w:numId w:val="0"/>
        </w:numPr>
        <w:rPr>
          <w:color w:val="auto"/>
          <w:lang w:val="ro-RO"/>
        </w:rPr>
      </w:pPr>
    </w:p>
    <w:p w:rsidR="00491912" w:rsidRPr="00681A72" w:rsidRDefault="00491912" w:rsidP="00491912">
      <w:pPr>
        <w:pStyle w:val="Normal-Red-Noindent"/>
        <w:rPr>
          <w:color w:val="auto"/>
          <w:lang w:val="ro-RO"/>
        </w:rPr>
      </w:pPr>
      <w:r w:rsidRPr="00681A72">
        <w:rPr>
          <w:color w:val="auto"/>
          <w:lang w:val="ro-RO"/>
        </w:rPr>
        <w:t xml:space="preserve">INSTRUCŢIUNI PENTRU </w:t>
      </w:r>
      <w:r w:rsidR="00AD64FC">
        <w:rPr>
          <w:color w:val="auto"/>
          <w:lang w:val="ro-RO"/>
        </w:rPr>
        <w:t>ELABORATOR</w:t>
      </w:r>
      <w:r w:rsidRPr="00681A72">
        <w:rPr>
          <w:color w:val="auto"/>
          <w:lang w:val="ro-RO"/>
        </w:rPr>
        <w:t>UL DOCUMENTULUI</w:t>
      </w:r>
    </w:p>
    <w:p w:rsidR="00491912" w:rsidRPr="00681A72" w:rsidRDefault="00491912" w:rsidP="00491912">
      <w:pPr>
        <w:pStyle w:val="Normal-Red-Noindent"/>
        <w:rPr>
          <w:color w:val="auto"/>
          <w:lang w:val="ro-RO"/>
        </w:rPr>
      </w:pPr>
      <w:r w:rsidRPr="00681A72">
        <w:rPr>
          <w:color w:val="auto"/>
          <w:lang w:val="ro-RO"/>
        </w:rPr>
        <w:t>Generalităţi</w:t>
      </w:r>
    </w:p>
    <w:p w:rsidR="00691716" w:rsidRPr="00681A72" w:rsidRDefault="00691716" w:rsidP="00691716">
      <w:pPr>
        <w:ind w:left="360"/>
        <w:rPr>
          <w:lang w:val="ro-RO"/>
        </w:rPr>
      </w:pPr>
      <w:r w:rsidRPr="00681A72">
        <w:rPr>
          <w:lang w:val="ro-RO"/>
        </w:rPr>
        <w:t>În funcţie de particularităţile şi specificul obiectului contractului, conţinutul caietului de sarcini  se adaptează şi/sau completează de către Autoritatea Contractantă, respectiv proiectantul care va elabora aceste documentaţii.</w:t>
      </w:r>
    </w:p>
    <w:p w:rsidR="00691716" w:rsidRPr="00681A72" w:rsidRDefault="00691716" w:rsidP="00691716">
      <w:pPr>
        <w:numPr>
          <w:ilvl w:val="0"/>
          <w:numId w:val="9"/>
        </w:numPr>
        <w:rPr>
          <w:lang w:val="ro-RO"/>
        </w:rPr>
      </w:pPr>
      <w:r w:rsidRPr="00681A72">
        <w:rPr>
          <w:lang w:val="ro-RO"/>
        </w:rPr>
        <w:t>Textul scris cu caractere normale este obligatoriu şi nu trebuie modificat;</w:t>
      </w:r>
    </w:p>
    <w:p w:rsidR="00691716" w:rsidRPr="00681A72" w:rsidRDefault="00691716" w:rsidP="00691716">
      <w:pPr>
        <w:numPr>
          <w:ilvl w:val="0"/>
          <w:numId w:val="9"/>
        </w:numPr>
        <w:rPr>
          <w:lang w:val="ro-RO"/>
        </w:rPr>
      </w:pPr>
      <w:r w:rsidRPr="00681A72">
        <w:rPr>
          <w:lang w:val="ro-RO"/>
        </w:rPr>
        <w:t>Textul scris cu caracter italic reprezintă instrucţiuni de  completare a  prezentelor documente destinate Autorităţii Contractante, respectiv proiectantului şi nu sunt destinate Ofertantului.</w:t>
      </w:r>
    </w:p>
    <w:p w:rsidR="00CE567C" w:rsidRPr="00681A72" w:rsidRDefault="00CE567C" w:rsidP="00D248B8">
      <w:pPr>
        <w:pStyle w:val="TitlePage2"/>
        <w:pageBreakBefore/>
        <w:rPr>
          <w:lang w:val="ro-RO"/>
        </w:rPr>
        <w:sectPr w:rsidR="00CE567C" w:rsidRPr="00681A72" w:rsidSect="00D234DD">
          <w:pgSz w:w="11906" w:h="16838" w:code="9"/>
          <w:pgMar w:top="2268" w:right="851" w:bottom="1418" w:left="1418" w:header="709" w:footer="709" w:gutter="0"/>
          <w:cols w:space="708"/>
          <w:docGrid w:linePitch="360"/>
        </w:sectPr>
      </w:pPr>
    </w:p>
    <w:p w:rsidR="00BF2FE5" w:rsidRPr="009023EC" w:rsidRDefault="00D6423F" w:rsidP="009023EC">
      <w:pPr>
        <w:pStyle w:val="TitlePage1"/>
      </w:pPr>
      <w:r w:rsidRPr="009023EC">
        <w:lastRenderedPageBreak/>
        <w:t>Cuprins</w:t>
      </w:r>
    </w:p>
    <w:p w:rsidR="00621E4F" w:rsidRPr="00621E4F" w:rsidRDefault="00621E4F" w:rsidP="00621E4F"/>
    <w:p w:rsidR="00C020D7" w:rsidRDefault="00EA475B" w:rsidP="00C020D7">
      <w:pPr>
        <w:pStyle w:val="TOC1"/>
        <w:rPr>
          <w:rFonts w:ascii="Times New Roman" w:hAnsi="Times New Roman" w:cs="Times New Roman"/>
          <w:noProof/>
          <w:szCs w:val="24"/>
        </w:rPr>
      </w:pPr>
      <w:r w:rsidRPr="00EA475B">
        <w:rPr>
          <w:lang w:val="ro-RO"/>
        </w:rPr>
        <w:fldChar w:fldCharType="begin"/>
      </w:r>
      <w:r w:rsidR="00494A68" w:rsidRPr="002452B8">
        <w:rPr>
          <w:lang w:val="ro-RO"/>
        </w:rPr>
        <w:instrText xml:space="preserve"> TOC \o "1-3" \h \z \u </w:instrText>
      </w:r>
      <w:r w:rsidRPr="00EA475B">
        <w:rPr>
          <w:lang w:val="ro-RO"/>
        </w:rPr>
        <w:fldChar w:fldCharType="separate"/>
      </w:r>
      <w:hyperlink w:anchor="_Toc310521667" w:history="1">
        <w:r w:rsidR="00C020D7" w:rsidRPr="00334BA8">
          <w:rPr>
            <w:rStyle w:val="Hyperlink"/>
            <w:noProof/>
            <w:lang w:val="ro-RO"/>
          </w:rPr>
          <w:t>1</w:t>
        </w:r>
        <w:r w:rsidR="00C020D7">
          <w:rPr>
            <w:rFonts w:ascii="Times New Roman" w:hAnsi="Times New Roman" w:cs="Times New Roman"/>
            <w:noProof/>
            <w:szCs w:val="24"/>
          </w:rPr>
          <w:tab/>
        </w:r>
        <w:r w:rsidR="00C020D7" w:rsidRPr="00334BA8">
          <w:rPr>
            <w:rStyle w:val="Hyperlink"/>
            <w:noProof/>
            <w:lang w:val="ro-RO"/>
          </w:rPr>
          <w:t>Calculul costurilor lucrărilor normate la ziua de lucru pentru evaluarea ofertelor</w:t>
        </w:r>
        <w:r w:rsidR="00C020D7" w:rsidRPr="005711C6">
          <w:rPr>
            <w:noProof/>
            <w:webHidden/>
            <w:color w:val="FFFFFF" w:themeColor="background1"/>
          </w:rPr>
          <w:tab/>
        </w:r>
        <w:r w:rsidRPr="005711C6">
          <w:rPr>
            <w:noProof/>
            <w:webHidden/>
            <w:color w:val="FFFFFF" w:themeColor="background1"/>
          </w:rPr>
          <w:fldChar w:fldCharType="begin"/>
        </w:r>
        <w:r w:rsidR="00C020D7" w:rsidRPr="005711C6">
          <w:rPr>
            <w:noProof/>
            <w:webHidden/>
            <w:color w:val="FFFFFF" w:themeColor="background1"/>
          </w:rPr>
          <w:instrText xml:space="preserve"> PAGEREF _Toc310521667 \h </w:instrText>
        </w:r>
        <w:r w:rsidRPr="005711C6">
          <w:rPr>
            <w:noProof/>
            <w:webHidden/>
            <w:color w:val="FFFFFF" w:themeColor="background1"/>
          </w:rPr>
        </w:r>
        <w:r w:rsidRPr="005711C6">
          <w:rPr>
            <w:noProof/>
            <w:webHidden/>
            <w:color w:val="FFFFFF" w:themeColor="background1"/>
          </w:rPr>
          <w:fldChar w:fldCharType="separate"/>
        </w:r>
        <w:r w:rsidR="00223260" w:rsidRPr="005711C6">
          <w:rPr>
            <w:noProof/>
            <w:webHidden/>
            <w:color w:val="FFFFFF" w:themeColor="background1"/>
          </w:rPr>
          <w:t>53</w:t>
        </w:r>
        <w:r w:rsidRPr="005711C6">
          <w:rPr>
            <w:noProof/>
            <w:webHidden/>
            <w:color w:val="FFFFFF" w:themeColor="background1"/>
          </w:rPr>
          <w:fldChar w:fldCharType="end"/>
        </w:r>
      </w:hyperlink>
    </w:p>
    <w:p w:rsidR="00C020D7" w:rsidRDefault="00EA475B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0521668" w:history="1">
        <w:r w:rsidR="00C020D7" w:rsidRPr="00334BA8">
          <w:rPr>
            <w:rStyle w:val="Hyperlink"/>
            <w:lang w:val="ro-RO"/>
          </w:rPr>
          <w:t>1.1</w:t>
        </w:r>
        <w:r w:rsidR="00C020D7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C020D7" w:rsidRPr="00334BA8">
          <w:rPr>
            <w:rStyle w:val="Hyperlink"/>
            <w:lang w:val="ro-RO"/>
          </w:rPr>
          <w:t>Calculul</w:t>
        </w:r>
        <w:r w:rsidR="00C020D7" w:rsidRPr="005711C6">
          <w:rPr>
            <w:webHidden/>
            <w:color w:val="FFFFFF" w:themeColor="background1"/>
          </w:rPr>
          <w:tab/>
        </w:r>
        <w:r w:rsidRPr="005711C6">
          <w:rPr>
            <w:webHidden/>
            <w:color w:val="FFFFFF" w:themeColor="background1"/>
          </w:rPr>
          <w:fldChar w:fldCharType="begin"/>
        </w:r>
        <w:r w:rsidR="00C020D7" w:rsidRPr="005711C6">
          <w:rPr>
            <w:webHidden/>
            <w:color w:val="FFFFFF" w:themeColor="background1"/>
          </w:rPr>
          <w:instrText xml:space="preserve"> PAGEREF _Toc310521668 \h </w:instrText>
        </w:r>
        <w:r w:rsidRPr="005711C6">
          <w:rPr>
            <w:webHidden/>
            <w:color w:val="FFFFFF" w:themeColor="background1"/>
          </w:rPr>
        </w:r>
        <w:r w:rsidRPr="005711C6">
          <w:rPr>
            <w:webHidden/>
            <w:color w:val="FFFFFF" w:themeColor="background1"/>
          </w:rPr>
          <w:fldChar w:fldCharType="separate"/>
        </w:r>
        <w:r w:rsidR="00223260" w:rsidRPr="005711C6">
          <w:rPr>
            <w:webHidden/>
            <w:color w:val="FFFFFF" w:themeColor="background1"/>
          </w:rPr>
          <w:t>53</w:t>
        </w:r>
        <w:r w:rsidRPr="005711C6">
          <w:rPr>
            <w:webHidden/>
            <w:color w:val="FFFFFF" w:themeColor="background1"/>
          </w:rPr>
          <w:fldChar w:fldCharType="end"/>
        </w:r>
      </w:hyperlink>
    </w:p>
    <w:p w:rsidR="00C020D7" w:rsidRDefault="00EA475B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0521669" w:history="1">
        <w:r w:rsidR="00C020D7" w:rsidRPr="00334BA8">
          <w:rPr>
            <w:rStyle w:val="Hyperlink"/>
            <w:lang w:val="ro-RO"/>
          </w:rPr>
          <w:t>1.2</w:t>
        </w:r>
        <w:r w:rsidR="00C020D7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C020D7" w:rsidRPr="00334BA8">
          <w:rPr>
            <w:rStyle w:val="Hyperlink"/>
            <w:lang w:val="ro-RO"/>
          </w:rPr>
          <w:t>Calculul costurilor lucrărilor normate la ziua de lucru pentru Forţa de muncă</w:t>
        </w:r>
        <w:r w:rsidR="00C020D7" w:rsidRPr="005711C6">
          <w:rPr>
            <w:webHidden/>
            <w:color w:val="FFFFFF" w:themeColor="background1"/>
          </w:rPr>
          <w:tab/>
        </w:r>
        <w:r w:rsidRPr="005711C6">
          <w:rPr>
            <w:webHidden/>
            <w:color w:val="FFFFFF" w:themeColor="background1"/>
          </w:rPr>
          <w:fldChar w:fldCharType="begin"/>
        </w:r>
        <w:r w:rsidR="00C020D7" w:rsidRPr="005711C6">
          <w:rPr>
            <w:webHidden/>
            <w:color w:val="FFFFFF" w:themeColor="background1"/>
          </w:rPr>
          <w:instrText xml:space="preserve"> PAGEREF _Toc310521669 \h </w:instrText>
        </w:r>
        <w:r w:rsidRPr="005711C6">
          <w:rPr>
            <w:webHidden/>
            <w:color w:val="FFFFFF" w:themeColor="background1"/>
          </w:rPr>
        </w:r>
        <w:r w:rsidRPr="005711C6">
          <w:rPr>
            <w:webHidden/>
            <w:color w:val="FFFFFF" w:themeColor="background1"/>
          </w:rPr>
          <w:fldChar w:fldCharType="separate"/>
        </w:r>
        <w:r w:rsidR="00223260" w:rsidRPr="005711C6">
          <w:rPr>
            <w:webHidden/>
            <w:color w:val="FFFFFF" w:themeColor="background1"/>
          </w:rPr>
          <w:t>53</w:t>
        </w:r>
        <w:r w:rsidRPr="005711C6">
          <w:rPr>
            <w:webHidden/>
            <w:color w:val="FFFFFF" w:themeColor="background1"/>
          </w:rPr>
          <w:fldChar w:fldCharType="end"/>
        </w:r>
      </w:hyperlink>
    </w:p>
    <w:p w:rsidR="00C020D7" w:rsidRDefault="00EA475B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0521670" w:history="1">
        <w:r w:rsidR="00C020D7" w:rsidRPr="00334BA8">
          <w:rPr>
            <w:rStyle w:val="Hyperlink"/>
            <w:lang w:val="ro-RO"/>
          </w:rPr>
          <w:t>1.3</w:t>
        </w:r>
        <w:r w:rsidR="00C020D7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C020D7" w:rsidRPr="00334BA8">
          <w:rPr>
            <w:rStyle w:val="Hyperlink"/>
            <w:rFonts w:ascii="Arial" w:hAnsi="Arial"/>
            <w:lang w:val="ro-RO"/>
          </w:rPr>
          <w:t>Calculul costurilor lucrărilor normate la ziua de lucru</w:t>
        </w:r>
        <w:r w:rsidR="00C020D7" w:rsidRPr="00334BA8">
          <w:rPr>
            <w:rStyle w:val="Hyperlink"/>
            <w:lang w:val="ro-RO"/>
          </w:rPr>
          <w:t xml:space="preserve"> pentru Echipamente</w:t>
        </w:r>
        <w:r w:rsidR="00C020D7" w:rsidRPr="005711C6">
          <w:rPr>
            <w:webHidden/>
            <w:color w:val="FFFFFF" w:themeColor="background1"/>
          </w:rPr>
          <w:tab/>
        </w:r>
        <w:r w:rsidRPr="005711C6">
          <w:rPr>
            <w:webHidden/>
            <w:color w:val="FFFFFF" w:themeColor="background1"/>
          </w:rPr>
          <w:fldChar w:fldCharType="begin"/>
        </w:r>
        <w:r w:rsidR="00C020D7" w:rsidRPr="005711C6">
          <w:rPr>
            <w:webHidden/>
            <w:color w:val="FFFFFF" w:themeColor="background1"/>
          </w:rPr>
          <w:instrText xml:space="preserve"> PAGEREF _Toc310521670 \h </w:instrText>
        </w:r>
        <w:r w:rsidRPr="005711C6">
          <w:rPr>
            <w:webHidden/>
            <w:color w:val="FFFFFF" w:themeColor="background1"/>
          </w:rPr>
        </w:r>
        <w:r w:rsidRPr="005711C6">
          <w:rPr>
            <w:webHidden/>
            <w:color w:val="FFFFFF" w:themeColor="background1"/>
          </w:rPr>
          <w:fldChar w:fldCharType="separate"/>
        </w:r>
        <w:r w:rsidR="00223260" w:rsidRPr="005711C6">
          <w:rPr>
            <w:webHidden/>
            <w:color w:val="FFFFFF" w:themeColor="background1"/>
          </w:rPr>
          <w:t>54</w:t>
        </w:r>
        <w:r w:rsidRPr="005711C6">
          <w:rPr>
            <w:webHidden/>
            <w:color w:val="FFFFFF" w:themeColor="background1"/>
          </w:rPr>
          <w:fldChar w:fldCharType="end"/>
        </w:r>
      </w:hyperlink>
    </w:p>
    <w:p w:rsidR="00C020D7" w:rsidRDefault="00EA475B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0521671" w:history="1">
        <w:r w:rsidR="00C020D7" w:rsidRPr="00334BA8">
          <w:rPr>
            <w:rStyle w:val="Hyperlink"/>
            <w:lang w:val="ro-RO"/>
          </w:rPr>
          <w:t>1.4</w:t>
        </w:r>
        <w:r w:rsidR="00C020D7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C020D7" w:rsidRPr="00334BA8">
          <w:rPr>
            <w:rStyle w:val="Hyperlink"/>
            <w:lang w:val="ro-RO"/>
          </w:rPr>
          <w:t>Calculul costurilor lucrărilor normate la ziua de lucru pentru Materiale</w:t>
        </w:r>
        <w:r w:rsidR="00C020D7" w:rsidRPr="005711C6">
          <w:rPr>
            <w:webHidden/>
            <w:color w:val="FFFFFF" w:themeColor="background1"/>
          </w:rPr>
          <w:tab/>
        </w:r>
        <w:r w:rsidRPr="005711C6">
          <w:rPr>
            <w:webHidden/>
            <w:color w:val="FFFFFF" w:themeColor="background1"/>
          </w:rPr>
          <w:fldChar w:fldCharType="begin"/>
        </w:r>
        <w:r w:rsidR="00C020D7" w:rsidRPr="005711C6">
          <w:rPr>
            <w:webHidden/>
            <w:color w:val="FFFFFF" w:themeColor="background1"/>
          </w:rPr>
          <w:instrText xml:space="preserve"> PAGEREF _Toc310521671 \h </w:instrText>
        </w:r>
        <w:r w:rsidRPr="005711C6">
          <w:rPr>
            <w:webHidden/>
            <w:color w:val="FFFFFF" w:themeColor="background1"/>
          </w:rPr>
        </w:r>
        <w:r w:rsidRPr="005711C6">
          <w:rPr>
            <w:webHidden/>
            <w:color w:val="FFFFFF" w:themeColor="background1"/>
          </w:rPr>
          <w:fldChar w:fldCharType="separate"/>
        </w:r>
        <w:r w:rsidR="00223260" w:rsidRPr="005711C6">
          <w:rPr>
            <w:webHidden/>
            <w:color w:val="FFFFFF" w:themeColor="background1"/>
          </w:rPr>
          <w:t>56</w:t>
        </w:r>
        <w:r w:rsidRPr="005711C6">
          <w:rPr>
            <w:webHidden/>
            <w:color w:val="FFFFFF" w:themeColor="background1"/>
          </w:rPr>
          <w:fldChar w:fldCharType="end"/>
        </w:r>
      </w:hyperlink>
    </w:p>
    <w:p w:rsidR="00C020D7" w:rsidRDefault="00EA475B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0521672" w:history="1">
        <w:r w:rsidR="00C020D7" w:rsidRPr="00334BA8">
          <w:rPr>
            <w:rStyle w:val="Hyperlink"/>
            <w:lang w:val="ro-RO"/>
          </w:rPr>
          <w:t>1.5</w:t>
        </w:r>
        <w:r w:rsidR="00C020D7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C020D7" w:rsidRPr="00334BA8">
          <w:rPr>
            <w:rStyle w:val="Hyperlink"/>
            <w:lang w:val="ro-RO"/>
          </w:rPr>
          <w:t>Rezumatul evaluării lucrărilor normate la ziua de lucru</w:t>
        </w:r>
        <w:r w:rsidR="00C020D7" w:rsidRPr="005711C6">
          <w:rPr>
            <w:webHidden/>
            <w:color w:val="FFFFFF" w:themeColor="background1"/>
          </w:rPr>
          <w:tab/>
        </w:r>
        <w:r w:rsidRPr="005711C6">
          <w:rPr>
            <w:webHidden/>
            <w:color w:val="FFFFFF" w:themeColor="background1"/>
          </w:rPr>
          <w:fldChar w:fldCharType="begin"/>
        </w:r>
        <w:r w:rsidR="00C020D7" w:rsidRPr="005711C6">
          <w:rPr>
            <w:webHidden/>
            <w:color w:val="FFFFFF" w:themeColor="background1"/>
          </w:rPr>
          <w:instrText xml:space="preserve"> PAGEREF _Toc310521672 \h </w:instrText>
        </w:r>
        <w:r w:rsidRPr="005711C6">
          <w:rPr>
            <w:webHidden/>
            <w:color w:val="FFFFFF" w:themeColor="background1"/>
          </w:rPr>
        </w:r>
        <w:r w:rsidRPr="005711C6">
          <w:rPr>
            <w:webHidden/>
            <w:color w:val="FFFFFF" w:themeColor="background1"/>
          </w:rPr>
          <w:fldChar w:fldCharType="separate"/>
        </w:r>
        <w:r w:rsidR="00223260" w:rsidRPr="005711C6">
          <w:rPr>
            <w:webHidden/>
            <w:color w:val="FFFFFF" w:themeColor="background1"/>
          </w:rPr>
          <w:t>56</w:t>
        </w:r>
        <w:r w:rsidRPr="005711C6">
          <w:rPr>
            <w:webHidden/>
            <w:color w:val="FFFFFF" w:themeColor="background1"/>
          </w:rPr>
          <w:fldChar w:fldCharType="end"/>
        </w:r>
      </w:hyperlink>
    </w:p>
    <w:p w:rsidR="00C020D7" w:rsidRDefault="00EA475B" w:rsidP="00C020D7">
      <w:pPr>
        <w:pStyle w:val="TOC1"/>
        <w:rPr>
          <w:rFonts w:ascii="Times New Roman" w:hAnsi="Times New Roman" w:cs="Times New Roman"/>
          <w:noProof/>
          <w:szCs w:val="24"/>
        </w:rPr>
      </w:pPr>
      <w:hyperlink w:anchor="_Toc310521673" w:history="1">
        <w:r w:rsidR="00C020D7" w:rsidRPr="00334BA8">
          <w:rPr>
            <w:rStyle w:val="Hyperlink"/>
            <w:noProof/>
            <w:lang w:val="ro-RO"/>
          </w:rPr>
          <w:t>2</w:t>
        </w:r>
        <w:r w:rsidR="00C020D7">
          <w:rPr>
            <w:rFonts w:ascii="Times New Roman" w:hAnsi="Times New Roman" w:cs="Times New Roman"/>
            <w:noProof/>
            <w:szCs w:val="24"/>
          </w:rPr>
          <w:tab/>
        </w:r>
        <w:r w:rsidR="00C020D7" w:rsidRPr="00334BA8">
          <w:rPr>
            <w:rStyle w:val="Hyperlink"/>
            <w:noProof/>
            <w:lang w:val="ro-RO"/>
          </w:rPr>
          <w:t>Calculul costului de exploatare pentru evaluarea ofertelor</w:t>
        </w:r>
        <w:r w:rsidR="00C020D7" w:rsidRPr="005711C6">
          <w:rPr>
            <w:noProof/>
            <w:webHidden/>
            <w:color w:val="FFFFFF" w:themeColor="background1"/>
          </w:rPr>
          <w:tab/>
        </w:r>
        <w:r w:rsidRPr="005711C6">
          <w:rPr>
            <w:noProof/>
            <w:webHidden/>
            <w:color w:val="FFFFFF" w:themeColor="background1"/>
          </w:rPr>
          <w:fldChar w:fldCharType="begin"/>
        </w:r>
        <w:r w:rsidR="00C020D7" w:rsidRPr="005711C6">
          <w:rPr>
            <w:noProof/>
            <w:webHidden/>
            <w:color w:val="FFFFFF" w:themeColor="background1"/>
          </w:rPr>
          <w:instrText xml:space="preserve"> PAGEREF _Toc310521673 \h </w:instrText>
        </w:r>
        <w:r w:rsidRPr="005711C6">
          <w:rPr>
            <w:noProof/>
            <w:webHidden/>
            <w:color w:val="FFFFFF" w:themeColor="background1"/>
          </w:rPr>
        </w:r>
        <w:r w:rsidRPr="005711C6">
          <w:rPr>
            <w:noProof/>
            <w:webHidden/>
            <w:color w:val="FFFFFF" w:themeColor="background1"/>
          </w:rPr>
          <w:fldChar w:fldCharType="separate"/>
        </w:r>
        <w:r w:rsidR="00223260" w:rsidRPr="005711C6">
          <w:rPr>
            <w:noProof/>
            <w:webHidden/>
            <w:color w:val="FFFFFF" w:themeColor="background1"/>
          </w:rPr>
          <w:t>57</w:t>
        </w:r>
        <w:r w:rsidRPr="005711C6">
          <w:rPr>
            <w:noProof/>
            <w:webHidden/>
            <w:color w:val="FFFFFF" w:themeColor="background1"/>
          </w:rPr>
          <w:fldChar w:fldCharType="end"/>
        </w:r>
      </w:hyperlink>
    </w:p>
    <w:p w:rsidR="00C020D7" w:rsidRDefault="00EA475B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0521674" w:history="1">
        <w:r w:rsidR="00C020D7" w:rsidRPr="00334BA8">
          <w:rPr>
            <w:rStyle w:val="Hyperlink"/>
            <w:lang w:val="ro-RO"/>
          </w:rPr>
          <w:t>2.1</w:t>
        </w:r>
        <w:r w:rsidR="00C020D7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C020D7" w:rsidRPr="00334BA8">
          <w:rPr>
            <w:rStyle w:val="Hyperlink"/>
            <w:lang w:val="ro-RO"/>
          </w:rPr>
          <w:t>Calculul</w:t>
        </w:r>
        <w:r w:rsidR="00C020D7" w:rsidRPr="005711C6">
          <w:rPr>
            <w:webHidden/>
            <w:color w:val="FFFFFF" w:themeColor="background1"/>
          </w:rPr>
          <w:tab/>
        </w:r>
        <w:r w:rsidRPr="005711C6">
          <w:rPr>
            <w:webHidden/>
            <w:color w:val="FFFFFF" w:themeColor="background1"/>
          </w:rPr>
          <w:fldChar w:fldCharType="begin"/>
        </w:r>
        <w:r w:rsidR="00C020D7" w:rsidRPr="005711C6">
          <w:rPr>
            <w:webHidden/>
            <w:color w:val="FFFFFF" w:themeColor="background1"/>
          </w:rPr>
          <w:instrText xml:space="preserve"> PAGEREF _Toc310521674 \h </w:instrText>
        </w:r>
        <w:r w:rsidRPr="005711C6">
          <w:rPr>
            <w:webHidden/>
            <w:color w:val="FFFFFF" w:themeColor="background1"/>
          </w:rPr>
        </w:r>
        <w:r w:rsidRPr="005711C6">
          <w:rPr>
            <w:webHidden/>
            <w:color w:val="FFFFFF" w:themeColor="background1"/>
          </w:rPr>
          <w:fldChar w:fldCharType="separate"/>
        </w:r>
        <w:r w:rsidR="00223260" w:rsidRPr="005711C6">
          <w:rPr>
            <w:webHidden/>
            <w:color w:val="FFFFFF" w:themeColor="background1"/>
          </w:rPr>
          <w:t>57</w:t>
        </w:r>
        <w:r w:rsidRPr="005711C6">
          <w:rPr>
            <w:webHidden/>
            <w:color w:val="FFFFFF" w:themeColor="background1"/>
          </w:rPr>
          <w:fldChar w:fldCharType="end"/>
        </w:r>
      </w:hyperlink>
    </w:p>
    <w:p w:rsidR="00C020D7" w:rsidRDefault="00EA475B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0521675" w:history="1">
        <w:r w:rsidR="00C020D7" w:rsidRPr="00334BA8">
          <w:rPr>
            <w:rStyle w:val="Hyperlink"/>
            <w:lang w:val="ro-RO"/>
          </w:rPr>
          <w:t>2.2</w:t>
        </w:r>
        <w:r w:rsidR="00C020D7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C020D7" w:rsidRPr="00334BA8">
          <w:rPr>
            <w:rStyle w:val="Hyperlink"/>
            <w:lang w:val="ro-RO"/>
          </w:rPr>
          <w:t>Calculul costului de exploatare pentru Lucrările de tratare a apelor uzate</w:t>
        </w:r>
        <w:r w:rsidR="00C020D7" w:rsidRPr="005711C6">
          <w:rPr>
            <w:webHidden/>
            <w:color w:val="FFFFFF" w:themeColor="background1"/>
          </w:rPr>
          <w:tab/>
        </w:r>
        <w:r w:rsidRPr="005711C6">
          <w:rPr>
            <w:webHidden/>
            <w:color w:val="FFFFFF" w:themeColor="background1"/>
          </w:rPr>
          <w:fldChar w:fldCharType="begin"/>
        </w:r>
        <w:r w:rsidR="00C020D7" w:rsidRPr="005711C6">
          <w:rPr>
            <w:webHidden/>
            <w:color w:val="FFFFFF" w:themeColor="background1"/>
          </w:rPr>
          <w:instrText xml:space="preserve"> PAGEREF _Toc310521675 \h </w:instrText>
        </w:r>
        <w:r w:rsidRPr="005711C6">
          <w:rPr>
            <w:webHidden/>
            <w:color w:val="FFFFFF" w:themeColor="background1"/>
          </w:rPr>
        </w:r>
        <w:r w:rsidRPr="005711C6">
          <w:rPr>
            <w:webHidden/>
            <w:color w:val="FFFFFF" w:themeColor="background1"/>
          </w:rPr>
          <w:fldChar w:fldCharType="separate"/>
        </w:r>
        <w:r w:rsidR="00223260" w:rsidRPr="005711C6">
          <w:rPr>
            <w:webHidden/>
            <w:color w:val="FFFFFF" w:themeColor="background1"/>
          </w:rPr>
          <w:t>57</w:t>
        </w:r>
        <w:r w:rsidRPr="005711C6">
          <w:rPr>
            <w:webHidden/>
            <w:color w:val="FFFFFF" w:themeColor="background1"/>
          </w:rPr>
          <w:fldChar w:fldCharType="end"/>
        </w:r>
      </w:hyperlink>
    </w:p>
    <w:p w:rsidR="00494A68" w:rsidRPr="002452B8" w:rsidRDefault="00EA475B" w:rsidP="001C058F">
      <w:pPr>
        <w:pStyle w:val="DocumentTitle"/>
        <w:rPr>
          <w:lang w:val="ro-RO"/>
        </w:rPr>
        <w:sectPr w:rsidR="00494A68" w:rsidRPr="002452B8" w:rsidSect="00D234DD">
          <w:footerReference w:type="default" r:id="rId9"/>
          <w:pgSz w:w="11906" w:h="16838" w:code="9"/>
          <w:pgMar w:top="1418" w:right="851" w:bottom="1418" w:left="1418" w:header="709" w:footer="709" w:gutter="0"/>
          <w:cols w:space="708"/>
          <w:docGrid w:linePitch="360"/>
        </w:sectPr>
      </w:pPr>
      <w:r w:rsidRPr="002452B8">
        <w:rPr>
          <w:lang w:val="ro-RO"/>
        </w:rPr>
        <w:fldChar w:fldCharType="end"/>
      </w:r>
    </w:p>
    <w:p w:rsidR="00E60E25" w:rsidRPr="002452B8" w:rsidRDefault="00E135B9" w:rsidP="00E60E25">
      <w:pPr>
        <w:pStyle w:val="Heading1"/>
        <w:rPr>
          <w:lang w:val="ro-RO"/>
        </w:rPr>
      </w:pPr>
      <w:bookmarkStart w:id="0" w:name="_Toc310521667"/>
      <w:bookmarkStart w:id="1" w:name="_Toc196733488"/>
      <w:r>
        <w:rPr>
          <w:lang w:val="ro-RO"/>
        </w:rPr>
        <w:lastRenderedPageBreak/>
        <w:t>Calculul costurilor lucrărilor normate la ziua de lucru pentru evaluarea ofertelor</w:t>
      </w:r>
      <w:bookmarkEnd w:id="0"/>
    </w:p>
    <w:p w:rsidR="00E60E25" w:rsidRPr="002452B8" w:rsidRDefault="00E60E25" w:rsidP="003D27B6">
      <w:pPr>
        <w:pStyle w:val="Heading2"/>
        <w:rPr>
          <w:lang w:val="ro-RO"/>
        </w:rPr>
      </w:pPr>
      <w:bookmarkStart w:id="2" w:name="_Toc310521668"/>
      <w:r w:rsidRPr="002452B8">
        <w:rPr>
          <w:lang w:val="ro-RO"/>
        </w:rPr>
        <w:t>Calcul</w:t>
      </w:r>
      <w:r w:rsidR="00E95D1E">
        <w:rPr>
          <w:lang w:val="ro-RO"/>
        </w:rPr>
        <w:t>ul</w:t>
      </w:r>
      <w:bookmarkEnd w:id="2"/>
      <w:r w:rsidRPr="002452B8">
        <w:rPr>
          <w:lang w:val="ro-RO"/>
        </w:rPr>
        <w:t xml:space="preserve"> </w:t>
      </w:r>
    </w:p>
    <w:p w:rsidR="00E60E25" w:rsidRPr="007F7075" w:rsidRDefault="005E4068" w:rsidP="00A1565A">
      <w:pPr>
        <w:pStyle w:val="Paragraph"/>
        <w:rPr>
          <w:lang w:val="ro-RO"/>
        </w:rPr>
      </w:pPr>
      <w:r w:rsidRPr="00AB4CEB">
        <w:rPr>
          <w:lang w:val="ro-RO"/>
        </w:rPr>
        <w:t>Cantităţile şi preţurile materialelor introduse de Angajator mai jos şi tarifele introduse de Ofertant în</w:t>
      </w:r>
      <w:r w:rsidR="00E60E25" w:rsidRPr="00AB4CEB">
        <w:rPr>
          <w:lang w:val="ro-RO"/>
        </w:rPr>
        <w:t xml:space="preserve"> </w:t>
      </w:r>
      <w:r w:rsidR="0001294E">
        <w:rPr>
          <w:lang w:val="ro-RO"/>
        </w:rPr>
        <w:t>Capitol</w:t>
      </w:r>
      <w:r w:rsidRPr="00AB4CEB">
        <w:rPr>
          <w:lang w:val="ro-RO"/>
        </w:rPr>
        <w:t>ul</w:t>
      </w:r>
      <w:r w:rsidR="00E60E25" w:rsidRPr="00AB4CEB">
        <w:rPr>
          <w:lang w:val="ro-RO"/>
        </w:rPr>
        <w:t xml:space="preserve"> 4</w:t>
      </w:r>
      <w:r w:rsidR="009619EE" w:rsidRPr="007F7075">
        <w:rPr>
          <w:lang w:val="ro-RO"/>
        </w:rPr>
        <w:t>,</w:t>
      </w:r>
      <w:r w:rsidR="00E60E25" w:rsidRPr="007F7075">
        <w:rPr>
          <w:lang w:val="ro-RO"/>
        </w:rPr>
        <w:t xml:space="preserve"> Sec</w:t>
      </w:r>
      <w:r w:rsidR="009619EE" w:rsidRPr="007F7075">
        <w:rPr>
          <w:lang w:val="ro-RO"/>
        </w:rPr>
        <w:t>ţiunea</w:t>
      </w:r>
      <w:r w:rsidR="00E60E25" w:rsidRPr="007F7075">
        <w:rPr>
          <w:lang w:val="ro-RO"/>
        </w:rPr>
        <w:t xml:space="preserve"> 3</w:t>
      </w:r>
      <w:r w:rsidR="009619EE" w:rsidRPr="007F7075">
        <w:rPr>
          <w:lang w:val="ro-RO"/>
        </w:rPr>
        <w:t>,</w:t>
      </w:r>
      <w:r w:rsidR="00E60E25" w:rsidRPr="007F7075">
        <w:rPr>
          <w:lang w:val="ro-RO"/>
        </w:rPr>
        <w:t xml:space="preserve"> Part</w:t>
      </w:r>
      <w:r w:rsidR="009619EE" w:rsidRPr="007F7075">
        <w:rPr>
          <w:lang w:val="ro-RO"/>
        </w:rPr>
        <w:t>ea</w:t>
      </w:r>
      <w:r w:rsidR="00E60E25" w:rsidRPr="007F7075">
        <w:rPr>
          <w:lang w:val="ro-RO"/>
        </w:rPr>
        <w:t xml:space="preserve"> 1 </w:t>
      </w:r>
      <w:r w:rsidR="009619EE" w:rsidRPr="007F7075">
        <w:rPr>
          <w:lang w:val="ro-RO"/>
        </w:rPr>
        <w:t>vor fi folosite î</w:t>
      </w:r>
      <w:r w:rsidR="00E60E25" w:rsidRPr="007F7075">
        <w:rPr>
          <w:lang w:val="ro-RO"/>
        </w:rPr>
        <w:t>n</w:t>
      </w:r>
      <w:r w:rsidR="009619EE" w:rsidRPr="007F7075">
        <w:rPr>
          <w:lang w:val="ro-RO"/>
        </w:rPr>
        <w:t xml:space="preserve"> următoarele tabele pentru a </w:t>
      </w:r>
      <w:r w:rsidR="00E60E25" w:rsidRPr="007F7075">
        <w:rPr>
          <w:lang w:val="ro-RO"/>
        </w:rPr>
        <w:t>calcula</w:t>
      </w:r>
      <w:r w:rsidR="009619EE" w:rsidRPr="007F7075">
        <w:rPr>
          <w:lang w:val="ro-RO"/>
        </w:rPr>
        <w:t xml:space="preserve"> costurile lucrărilor normate la ziua de lucru exclusiv pentru evaluarea ofertelor</w:t>
      </w:r>
      <w:r w:rsidR="00E60E25" w:rsidRPr="007F7075">
        <w:rPr>
          <w:lang w:val="ro-RO"/>
        </w:rPr>
        <w:t>.</w:t>
      </w:r>
    </w:p>
    <w:p w:rsidR="00E60E25" w:rsidRPr="007F7075" w:rsidRDefault="0024510E" w:rsidP="00A1565A">
      <w:pPr>
        <w:pStyle w:val="Paragraph"/>
        <w:rPr>
          <w:lang w:val="ro-RO"/>
        </w:rPr>
      </w:pPr>
      <w:r w:rsidRPr="007F7075">
        <w:rPr>
          <w:lang w:val="ro-RO"/>
        </w:rPr>
        <w:t>S</w:t>
      </w:r>
      <w:r w:rsidR="00E60E25" w:rsidRPr="007F7075">
        <w:rPr>
          <w:lang w:val="ro-RO"/>
        </w:rPr>
        <w:t>um</w:t>
      </w:r>
      <w:r w:rsidRPr="007F7075">
        <w:rPr>
          <w:lang w:val="ro-RO"/>
        </w:rPr>
        <w:t xml:space="preserve">a </w:t>
      </w:r>
      <w:r w:rsidR="00E60E25" w:rsidRPr="007F7075">
        <w:rPr>
          <w:lang w:val="ro-RO"/>
        </w:rPr>
        <w:t>calculat</w:t>
      </w:r>
      <w:r w:rsidRPr="007F7075">
        <w:rPr>
          <w:lang w:val="ro-RO"/>
        </w:rPr>
        <w:t>ă va fi inclusă î</w:t>
      </w:r>
      <w:r w:rsidR="00E60E25" w:rsidRPr="007F7075">
        <w:rPr>
          <w:lang w:val="ro-RO"/>
        </w:rPr>
        <w:t>n</w:t>
      </w:r>
      <w:r w:rsidRPr="007F7075">
        <w:rPr>
          <w:lang w:val="ro-RO"/>
        </w:rPr>
        <w:t xml:space="preserve"> evaluarea</w:t>
      </w:r>
      <w:r w:rsidR="00E60E25" w:rsidRPr="007F7075">
        <w:rPr>
          <w:lang w:val="ro-RO"/>
        </w:rPr>
        <w:t xml:space="preserve"> financia</w:t>
      </w:r>
      <w:r w:rsidRPr="007F7075">
        <w:rPr>
          <w:lang w:val="ro-RO"/>
        </w:rPr>
        <w:t>ră a ofertei</w:t>
      </w:r>
      <w:r w:rsidR="00E60E25" w:rsidRPr="007F7075">
        <w:rPr>
          <w:lang w:val="ro-RO"/>
        </w:rPr>
        <w:t xml:space="preserve"> </w:t>
      </w:r>
      <w:r w:rsidR="00CE567C" w:rsidRPr="007F7075">
        <w:rPr>
          <w:lang w:val="ro-RO"/>
        </w:rPr>
        <w:t>(</w:t>
      </w:r>
      <w:r w:rsidR="0001294E">
        <w:rPr>
          <w:lang w:val="ro-RO"/>
        </w:rPr>
        <w:t>Capitol</w:t>
      </w:r>
      <w:r w:rsidRPr="007F7075">
        <w:rPr>
          <w:lang w:val="ro-RO"/>
        </w:rPr>
        <w:t>ul</w:t>
      </w:r>
      <w:r w:rsidR="00CE567C" w:rsidRPr="007F7075">
        <w:rPr>
          <w:lang w:val="ro-RO"/>
        </w:rPr>
        <w:t xml:space="preserve"> </w:t>
      </w:r>
      <w:r w:rsidR="001E57E0">
        <w:rPr>
          <w:lang w:val="ro-RO"/>
        </w:rPr>
        <w:t>6</w:t>
      </w:r>
      <w:r w:rsidR="00CE567C" w:rsidRPr="007F7075">
        <w:rPr>
          <w:lang w:val="ro-RO"/>
        </w:rPr>
        <w:t xml:space="preserve"> – </w:t>
      </w:r>
      <w:r w:rsidRPr="007F7075">
        <w:rPr>
          <w:lang w:val="ro-RO"/>
        </w:rPr>
        <w:t>Grila de evaluare financiară</w:t>
      </w:r>
      <w:r w:rsidR="00CE567C" w:rsidRPr="007F7075">
        <w:rPr>
          <w:lang w:val="ro-RO"/>
        </w:rPr>
        <w:t>)</w:t>
      </w:r>
      <w:r w:rsidR="00E60E25" w:rsidRPr="007F7075">
        <w:rPr>
          <w:lang w:val="ro-RO"/>
        </w:rPr>
        <w:t>.</w:t>
      </w:r>
    </w:p>
    <w:p w:rsidR="00E60E25" w:rsidRPr="002452B8" w:rsidRDefault="00046674" w:rsidP="003D27B6">
      <w:pPr>
        <w:pStyle w:val="Heading2"/>
        <w:rPr>
          <w:lang w:val="ro-RO"/>
        </w:rPr>
      </w:pPr>
      <w:bookmarkStart w:id="3" w:name="_Toc310521669"/>
      <w:r>
        <w:rPr>
          <w:lang w:val="ro-RO"/>
        </w:rPr>
        <w:t>Calculul costurilor lucrărilor normate la ziua de lucru pentru Forţa de muncă</w:t>
      </w:r>
      <w:bookmarkEnd w:id="3"/>
    </w:p>
    <w:p w:rsidR="004F5366" w:rsidRPr="002452B8" w:rsidRDefault="004F5366" w:rsidP="004F5366">
      <w:pPr>
        <w:pStyle w:val="Caption"/>
        <w:rPr>
          <w:lang w:val="ro-RO"/>
        </w:rPr>
      </w:pPr>
      <w:r w:rsidRPr="002452B8">
        <w:rPr>
          <w:lang w:val="ro-RO"/>
        </w:rPr>
        <w:t>Tabe</w:t>
      </w:r>
      <w:r>
        <w:rPr>
          <w:lang w:val="ro-RO"/>
        </w:rPr>
        <w:t>lul</w:t>
      </w:r>
      <w:r w:rsidRPr="002452B8">
        <w:rPr>
          <w:lang w:val="ro-RO"/>
        </w:rPr>
        <w:t xml:space="preserve"> </w:t>
      </w:r>
      <w:r w:rsidR="00EA475B" w:rsidRPr="002452B8">
        <w:rPr>
          <w:lang w:val="ro-RO"/>
        </w:rPr>
        <w:fldChar w:fldCharType="begin"/>
      </w:r>
      <w:r w:rsidRPr="002452B8">
        <w:rPr>
          <w:lang w:val="ro-RO"/>
        </w:rPr>
        <w:instrText xml:space="preserve"> STYLEREF 1 \s </w:instrText>
      </w:r>
      <w:r w:rsidR="00EA475B" w:rsidRPr="002452B8">
        <w:rPr>
          <w:lang w:val="ro-RO"/>
        </w:rPr>
        <w:fldChar w:fldCharType="separate"/>
      </w:r>
      <w:r w:rsidR="00223260">
        <w:rPr>
          <w:noProof/>
          <w:lang w:val="ro-RO"/>
        </w:rPr>
        <w:t>1</w:t>
      </w:r>
      <w:r w:rsidR="00EA475B" w:rsidRPr="002452B8">
        <w:rPr>
          <w:lang w:val="ro-RO"/>
        </w:rPr>
        <w:fldChar w:fldCharType="end"/>
      </w:r>
      <w:r w:rsidRPr="002452B8">
        <w:rPr>
          <w:lang w:val="ro-RO"/>
        </w:rPr>
        <w:noBreakHyphen/>
      </w:r>
      <w:r w:rsidR="00EA475B" w:rsidRPr="002452B8">
        <w:rPr>
          <w:lang w:val="ro-RO"/>
        </w:rPr>
        <w:fldChar w:fldCharType="begin"/>
      </w:r>
      <w:r w:rsidRPr="002452B8">
        <w:rPr>
          <w:lang w:val="ro-RO"/>
        </w:rPr>
        <w:instrText xml:space="preserve"> SEQ Table \* ARABIC \s 1 </w:instrText>
      </w:r>
      <w:r w:rsidR="00EA475B" w:rsidRPr="002452B8">
        <w:rPr>
          <w:lang w:val="ro-RO"/>
        </w:rPr>
        <w:fldChar w:fldCharType="separate"/>
      </w:r>
      <w:r w:rsidR="00223260">
        <w:rPr>
          <w:noProof/>
          <w:lang w:val="ro-RO"/>
        </w:rPr>
        <w:t>1</w:t>
      </w:r>
      <w:r w:rsidR="00EA475B" w:rsidRPr="002452B8">
        <w:rPr>
          <w:lang w:val="ro-RO"/>
        </w:rPr>
        <w:fldChar w:fldCharType="end"/>
      </w:r>
      <w:r w:rsidRPr="002452B8">
        <w:rPr>
          <w:lang w:val="ro-RO"/>
        </w:rPr>
        <w:t xml:space="preserve">: </w:t>
      </w:r>
      <w:r>
        <w:rPr>
          <w:lang w:val="ro-RO"/>
        </w:rPr>
        <w:t>Calculul costurilor lucrărilor normate la ziua de lucru pentru Forţa de muncă</w:t>
      </w:r>
    </w:p>
    <w:p w:rsidR="00E60E25" w:rsidRPr="002452B8" w:rsidRDefault="00E60E25" w:rsidP="00A1565A">
      <w:pPr>
        <w:pStyle w:val="Single"/>
        <w:rPr>
          <w:lang w:val="ro-RO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69"/>
        <w:gridCol w:w="4260"/>
        <w:gridCol w:w="1275"/>
        <w:gridCol w:w="1418"/>
        <w:gridCol w:w="1417"/>
      </w:tblGrid>
      <w:tr w:rsidR="004367F1" w:rsidRPr="0073268C" w:rsidTr="0073268C">
        <w:trPr>
          <w:cantSplit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E314BB" w:rsidRPr="0073268C" w:rsidRDefault="00CA76B5" w:rsidP="000E47BB">
            <w:pPr>
              <w:pStyle w:val="Tabletext"/>
              <w:rPr>
                <w:b/>
              </w:rPr>
            </w:pPr>
            <w:r w:rsidRPr="0073268C">
              <w:rPr>
                <w:b/>
              </w:rPr>
              <w:t>Articol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E314BB" w:rsidRPr="0073268C" w:rsidRDefault="00CA76B5" w:rsidP="000E47BB">
            <w:pPr>
              <w:pStyle w:val="Tabletext"/>
              <w:rPr>
                <w:b/>
              </w:rPr>
            </w:pPr>
            <w:r w:rsidRPr="0073268C">
              <w:rPr>
                <w:b/>
              </w:rPr>
              <w:t>Lista Forţei de muncă pentru lucrările normate la ziua de lucr</w:t>
            </w:r>
            <w:r w:rsidR="0077038D" w:rsidRPr="0073268C">
              <w:rPr>
                <w:b/>
              </w:rPr>
              <w:t>u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E314BB" w:rsidRPr="0073268C" w:rsidRDefault="0077038D" w:rsidP="000E47BB">
            <w:pPr>
              <w:pStyle w:val="Tabletext-Centred"/>
              <w:rPr>
                <w:b/>
              </w:rPr>
            </w:pPr>
            <w:r w:rsidRPr="0073268C">
              <w:rPr>
                <w:b/>
              </w:rPr>
              <w:t>C</w:t>
            </w:r>
            <w:r w:rsidR="00E314BB" w:rsidRPr="0073268C">
              <w:rPr>
                <w:b/>
              </w:rPr>
              <w:t>antit</w:t>
            </w:r>
            <w:r w:rsidRPr="0073268C">
              <w:rPr>
                <w:b/>
              </w:rPr>
              <w:t>ate</w:t>
            </w:r>
            <w:r w:rsidR="00E314BB" w:rsidRPr="0073268C">
              <w:rPr>
                <w:b/>
              </w:rPr>
              <w:t xml:space="preserve"> (or</w:t>
            </w:r>
            <w:r w:rsidRPr="0073268C">
              <w:rPr>
                <w:b/>
              </w:rPr>
              <w:t>e</w:t>
            </w:r>
            <w:r w:rsidR="00E314BB" w:rsidRPr="0073268C">
              <w:rPr>
                <w:b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E314BB" w:rsidRPr="0073268C" w:rsidRDefault="0077038D" w:rsidP="000E47BB">
            <w:pPr>
              <w:pStyle w:val="Tabletext-Centred"/>
              <w:rPr>
                <w:b/>
              </w:rPr>
            </w:pPr>
            <w:r w:rsidRPr="0073268C">
              <w:rPr>
                <w:b/>
              </w:rPr>
              <w:t>Tarif Ofertant</w:t>
            </w:r>
            <w:r w:rsidR="00E314BB" w:rsidRPr="0073268C">
              <w:rPr>
                <w:b/>
              </w:rPr>
              <w:t xml:space="preserve"> </w:t>
            </w:r>
          </w:p>
          <w:p w:rsidR="00E314BB" w:rsidRPr="0073268C" w:rsidRDefault="00E314BB" w:rsidP="000E47BB">
            <w:pPr>
              <w:pStyle w:val="Tabletext-Centred"/>
              <w:rPr>
                <w:b/>
              </w:rPr>
            </w:pPr>
            <w:r w:rsidRPr="0073268C">
              <w:rPr>
                <w:b/>
              </w:rPr>
              <w:t>(RON/</w:t>
            </w:r>
            <w:r w:rsidR="00D841EE" w:rsidRPr="0073268C">
              <w:rPr>
                <w:b/>
              </w:rPr>
              <w:t>h</w:t>
            </w:r>
            <w:r w:rsidRPr="0073268C">
              <w:rPr>
                <w:b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E314BB" w:rsidRPr="0073268C" w:rsidRDefault="00046674" w:rsidP="000E47BB">
            <w:pPr>
              <w:pStyle w:val="Tabletext-Centred"/>
              <w:rPr>
                <w:b/>
              </w:rPr>
            </w:pPr>
            <w:r w:rsidRPr="0073268C">
              <w:rPr>
                <w:b/>
              </w:rPr>
              <w:t>Pr</w:t>
            </w:r>
            <w:r w:rsidR="00E314BB" w:rsidRPr="0073268C">
              <w:rPr>
                <w:b/>
              </w:rPr>
              <w:t>e</w:t>
            </w:r>
            <w:r w:rsidRPr="0073268C">
              <w:rPr>
                <w:b/>
              </w:rPr>
              <w:t>ţ</w:t>
            </w:r>
            <w:r w:rsidR="00E314BB" w:rsidRPr="0073268C">
              <w:rPr>
                <w:b/>
              </w:rPr>
              <w:t xml:space="preserve">  </w:t>
            </w:r>
          </w:p>
          <w:p w:rsidR="00E314BB" w:rsidRPr="0073268C" w:rsidRDefault="00E314BB" w:rsidP="000E47BB">
            <w:pPr>
              <w:pStyle w:val="Tabletext-Centred"/>
              <w:rPr>
                <w:b/>
              </w:rPr>
            </w:pPr>
            <w:r w:rsidRPr="0073268C">
              <w:rPr>
                <w:b/>
              </w:rPr>
              <w:t>(RON)</w:t>
            </w:r>
          </w:p>
        </w:tc>
      </w:tr>
      <w:tr w:rsidR="00365D5A" w:rsidRPr="0073268C" w:rsidTr="0073268C">
        <w:trPr>
          <w:cantSplit/>
        </w:trPr>
        <w:tc>
          <w:tcPr>
            <w:tcW w:w="1269" w:type="dxa"/>
            <w:shd w:val="clear" w:color="auto" w:fill="auto"/>
          </w:tcPr>
          <w:p w:rsidR="00365D5A" w:rsidRPr="002452B8" w:rsidRDefault="00365D5A" w:rsidP="000E47BB">
            <w:pPr>
              <w:pStyle w:val="Tabletext"/>
            </w:pPr>
            <w:r w:rsidRPr="002452B8">
              <w:t>DLS-01</w:t>
            </w:r>
          </w:p>
        </w:tc>
        <w:tc>
          <w:tcPr>
            <w:tcW w:w="4260" w:type="dxa"/>
            <w:shd w:val="clear" w:color="auto" w:fill="auto"/>
          </w:tcPr>
          <w:p w:rsidR="00365D5A" w:rsidRPr="007A577B" w:rsidRDefault="00365D5A" w:rsidP="000E47BB">
            <w:pPr>
              <w:pStyle w:val="Tabletext-Dataentry"/>
            </w:pPr>
            <w:r w:rsidRPr="0073268C">
              <w:rPr>
                <w:rFonts w:eastAsia="Arial"/>
              </w:rPr>
              <w:t xml:space="preserve">Muncitor </w:t>
            </w:r>
          </w:p>
        </w:tc>
        <w:tc>
          <w:tcPr>
            <w:tcW w:w="1275" w:type="dxa"/>
            <w:shd w:val="clear" w:color="auto" w:fill="auto"/>
          </w:tcPr>
          <w:p w:rsidR="00365D5A" w:rsidRPr="002452B8" w:rsidRDefault="00365D5A" w:rsidP="000E47BB">
            <w:pPr>
              <w:pStyle w:val="Tabletext-Centred"/>
            </w:pPr>
            <w:r w:rsidRPr="002452B8">
              <w:t>30</w:t>
            </w:r>
          </w:p>
        </w:tc>
        <w:tc>
          <w:tcPr>
            <w:tcW w:w="1418" w:type="dxa"/>
            <w:shd w:val="clear" w:color="auto" w:fill="auto"/>
          </w:tcPr>
          <w:p w:rsidR="00365D5A" w:rsidRPr="002452B8" w:rsidRDefault="00365D5A" w:rsidP="000E47BB">
            <w:pPr>
              <w:pStyle w:val="Tabletext-Centred"/>
            </w:pPr>
          </w:p>
        </w:tc>
        <w:tc>
          <w:tcPr>
            <w:tcW w:w="1417" w:type="dxa"/>
            <w:shd w:val="clear" w:color="auto" w:fill="auto"/>
          </w:tcPr>
          <w:p w:rsidR="00365D5A" w:rsidRPr="002452B8" w:rsidRDefault="00365D5A" w:rsidP="000E47BB">
            <w:pPr>
              <w:pStyle w:val="Tabletext-Centred"/>
            </w:pPr>
          </w:p>
        </w:tc>
      </w:tr>
      <w:tr w:rsidR="00365D5A" w:rsidRPr="0073268C" w:rsidTr="0073268C">
        <w:trPr>
          <w:cantSplit/>
        </w:trPr>
        <w:tc>
          <w:tcPr>
            <w:tcW w:w="1269" w:type="dxa"/>
            <w:shd w:val="clear" w:color="auto" w:fill="auto"/>
          </w:tcPr>
          <w:p w:rsidR="00365D5A" w:rsidRPr="002452B8" w:rsidRDefault="00365D5A" w:rsidP="000E47BB">
            <w:pPr>
              <w:pStyle w:val="Tabletext"/>
            </w:pPr>
            <w:r w:rsidRPr="002452B8">
              <w:t>DLS-02</w:t>
            </w:r>
          </w:p>
        </w:tc>
        <w:tc>
          <w:tcPr>
            <w:tcW w:w="4260" w:type="dxa"/>
            <w:shd w:val="clear" w:color="auto" w:fill="auto"/>
          </w:tcPr>
          <w:p w:rsidR="00365D5A" w:rsidRPr="007A577B" w:rsidRDefault="00365D5A" w:rsidP="000E47BB">
            <w:pPr>
              <w:pStyle w:val="Tabletext-Dataentry"/>
            </w:pPr>
            <w:r w:rsidRPr="0073268C">
              <w:rPr>
                <w:rFonts w:eastAsia="Arial"/>
              </w:rPr>
              <w:t xml:space="preserve">Maistru </w:t>
            </w:r>
          </w:p>
        </w:tc>
        <w:tc>
          <w:tcPr>
            <w:tcW w:w="1275" w:type="dxa"/>
            <w:shd w:val="clear" w:color="auto" w:fill="auto"/>
          </w:tcPr>
          <w:p w:rsidR="00365D5A" w:rsidRPr="002452B8" w:rsidRDefault="00365D5A" w:rsidP="000E47BB">
            <w:pPr>
              <w:pStyle w:val="Tabletext-Centred"/>
            </w:pPr>
            <w:r w:rsidRPr="002452B8">
              <w:t>50</w:t>
            </w:r>
          </w:p>
        </w:tc>
        <w:tc>
          <w:tcPr>
            <w:tcW w:w="1418" w:type="dxa"/>
            <w:shd w:val="clear" w:color="auto" w:fill="auto"/>
          </w:tcPr>
          <w:p w:rsidR="00365D5A" w:rsidRPr="002452B8" w:rsidRDefault="00365D5A" w:rsidP="000E47BB">
            <w:pPr>
              <w:pStyle w:val="Tabletext-Centred"/>
            </w:pPr>
          </w:p>
        </w:tc>
        <w:tc>
          <w:tcPr>
            <w:tcW w:w="1417" w:type="dxa"/>
            <w:shd w:val="clear" w:color="auto" w:fill="auto"/>
          </w:tcPr>
          <w:p w:rsidR="00365D5A" w:rsidRPr="002452B8" w:rsidRDefault="00365D5A" w:rsidP="000E47BB">
            <w:pPr>
              <w:pStyle w:val="Tabletext-Centred"/>
            </w:pPr>
          </w:p>
        </w:tc>
      </w:tr>
      <w:tr w:rsidR="004367F1" w:rsidRPr="0073268C" w:rsidTr="0073268C">
        <w:trPr>
          <w:cantSplit/>
        </w:trPr>
        <w:tc>
          <w:tcPr>
            <w:tcW w:w="1269" w:type="dxa"/>
            <w:shd w:val="clear" w:color="auto" w:fill="auto"/>
          </w:tcPr>
          <w:p w:rsidR="00E314BB" w:rsidRPr="002452B8" w:rsidRDefault="00E314BB" w:rsidP="000E47BB">
            <w:pPr>
              <w:pStyle w:val="Tabletext"/>
            </w:pPr>
            <w:r w:rsidRPr="002452B8">
              <w:t>DLS-03</w:t>
            </w:r>
          </w:p>
        </w:tc>
        <w:tc>
          <w:tcPr>
            <w:tcW w:w="4260" w:type="dxa"/>
            <w:shd w:val="clear" w:color="auto" w:fill="auto"/>
          </w:tcPr>
          <w:p w:rsidR="00E314BB" w:rsidRPr="002452B8" w:rsidRDefault="00365D5A" w:rsidP="000E47BB">
            <w:pPr>
              <w:pStyle w:val="Tabletext"/>
            </w:pPr>
            <w:smartTag w:uri="urn:schemas-microsoft-com:office:smarttags" w:element="PersonName">
              <w:r>
                <w:t>I</w:t>
              </w:r>
            </w:smartTag>
            <w:r>
              <w:t>nstalator conducte</w:t>
            </w:r>
          </w:p>
        </w:tc>
        <w:tc>
          <w:tcPr>
            <w:tcW w:w="1275" w:type="dxa"/>
            <w:shd w:val="clear" w:color="auto" w:fill="auto"/>
          </w:tcPr>
          <w:p w:rsidR="00E314BB" w:rsidRPr="002452B8" w:rsidRDefault="00E314BB" w:rsidP="000E47BB">
            <w:pPr>
              <w:pStyle w:val="Tabletext-Centred"/>
            </w:pPr>
            <w:r w:rsidRPr="002452B8">
              <w:t>100</w:t>
            </w:r>
          </w:p>
        </w:tc>
        <w:tc>
          <w:tcPr>
            <w:tcW w:w="1418" w:type="dxa"/>
            <w:shd w:val="clear" w:color="auto" w:fill="auto"/>
          </w:tcPr>
          <w:p w:rsidR="00E314BB" w:rsidRPr="002452B8" w:rsidRDefault="00E314BB" w:rsidP="000E47BB">
            <w:pPr>
              <w:pStyle w:val="Tabletext-Centred"/>
            </w:pPr>
          </w:p>
        </w:tc>
        <w:tc>
          <w:tcPr>
            <w:tcW w:w="1417" w:type="dxa"/>
            <w:shd w:val="clear" w:color="auto" w:fill="auto"/>
          </w:tcPr>
          <w:p w:rsidR="00E314BB" w:rsidRPr="002452B8" w:rsidRDefault="00E314BB" w:rsidP="000E47BB">
            <w:pPr>
              <w:pStyle w:val="Tabletext-Centred"/>
            </w:pPr>
          </w:p>
        </w:tc>
      </w:tr>
      <w:tr w:rsidR="00BC178C" w:rsidRPr="0073268C" w:rsidTr="0073268C">
        <w:trPr>
          <w:cantSplit/>
        </w:trPr>
        <w:tc>
          <w:tcPr>
            <w:tcW w:w="1269" w:type="dxa"/>
            <w:shd w:val="clear" w:color="auto" w:fill="auto"/>
          </w:tcPr>
          <w:p w:rsidR="00BC178C" w:rsidRPr="002452B8" w:rsidRDefault="00BC178C" w:rsidP="000E47BB">
            <w:pPr>
              <w:pStyle w:val="Tabletext"/>
            </w:pPr>
            <w:r w:rsidRPr="002452B8">
              <w:t>DLS-04</w:t>
            </w:r>
          </w:p>
        </w:tc>
        <w:tc>
          <w:tcPr>
            <w:tcW w:w="4260" w:type="dxa"/>
            <w:shd w:val="clear" w:color="auto" w:fill="auto"/>
          </w:tcPr>
          <w:p w:rsidR="00BC178C" w:rsidRPr="007A577B" w:rsidRDefault="00BC178C" w:rsidP="000E47BB">
            <w:pPr>
              <w:pStyle w:val="Tabletext-Dataentry"/>
            </w:pPr>
            <w:r w:rsidRPr="0073268C">
              <w:rPr>
                <w:rFonts w:eastAsia="Arial"/>
              </w:rPr>
              <w:t xml:space="preserve">Fierar </w:t>
            </w:r>
          </w:p>
        </w:tc>
        <w:tc>
          <w:tcPr>
            <w:tcW w:w="1275" w:type="dxa"/>
            <w:shd w:val="clear" w:color="auto" w:fill="auto"/>
          </w:tcPr>
          <w:p w:rsidR="00BC178C" w:rsidRPr="002452B8" w:rsidRDefault="00BC178C" w:rsidP="000E47BB">
            <w:pPr>
              <w:pStyle w:val="Tabletext-Centred"/>
            </w:pPr>
            <w:r w:rsidRPr="002452B8">
              <w:t>50</w:t>
            </w:r>
          </w:p>
        </w:tc>
        <w:tc>
          <w:tcPr>
            <w:tcW w:w="1418" w:type="dxa"/>
            <w:shd w:val="clear" w:color="auto" w:fill="auto"/>
          </w:tcPr>
          <w:p w:rsidR="00BC178C" w:rsidRPr="002452B8" w:rsidRDefault="00BC178C" w:rsidP="000E47BB">
            <w:pPr>
              <w:pStyle w:val="Tabletext-Centred"/>
            </w:pPr>
          </w:p>
        </w:tc>
        <w:tc>
          <w:tcPr>
            <w:tcW w:w="1417" w:type="dxa"/>
            <w:shd w:val="clear" w:color="auto" w:fill="auto"/>
          </w:tcPr>
          <w:p w:rsidR="00BC178C" w:rsidRPr="002452B8" w:rsidRDefault="00BC178C" w:rsidP="000E47BB">
            <w:pPr>
              <w:pStyle w:val="Tabletext-Centred"/>
            </w:pPr>
          </w:p>
        </w:tc>
      </w:tr>
      <w:tr w:rsidR="00BC178C" w:rsidRPr="0073268C" w:rsidTr="0073268C">
        <w:trPr>
          <w:cantSplit/>
        </w:trPr>
        <w:tc>
          <w:tcPr>
            <w:tcW w:w="1269" w:type="dxa"/>
            <w:shd w:val="clear" w:color="auto" w:fill="auto"/>
          </w:tcPr>
          <w:p w:rsidR="00BC178C" w:rsidRPr="002452B8" w:rsidRDefault="00BC178C" w:rsidP="000E47BB">
            <w:pPr>
              <w:pStyle w:val="Tabletext"/>
            </w:pPr>
            <w:r w:rsidRPr="002452B8">
              <w:t>DLS-05</w:t>
            </w:r>
          </w:p>
        </w:tc>
        <w:tc>
          <w:tcPr>
            <w:tcW w:w="4260" w:type="dxa"/>
            <w:shd w:val="clear" w:color="auto" w:fill="auto"/>
          </w:tcPr>
          <w:p w:rsidR="00BC178C" w:rsidRPr="007A577B" w:rsidRDefault="00BC178C" w:rsidP="000E47BB">
            <w:pPr>
              <w:pStyle w:val="Tabletext-Dataentry"/>
            </w:pPr>
            <w:r w:rsidRPr="0073268C">
              <w:rPr>
                <w:rFonts w:eastAsia="Arial"/>
              </w:rPr>
              <w:t xml:space="preserve">Tâmplar/dulgher </w:t>
            </w:r>
          </w:p>
        </w:tc>
        <w:tc>
          <w:tcPr>
            <w:tcW w:w="1275" w:type="dxa"/>
            <w:shd w:val="clear" w:color="auto" w:fill="auto"/>
          </w:tcPr>
          <w:p w:rsidR="00BC178C" w:rsidRPr="002452B8" w:rsidRDefault="00BC178C" w:rsidP="000E47BB">
            <w:pPr>
              <w:pStyle w:val="Tabletext-Centred"/>
            </w:pPr>
            <w:r w:rsidRPr="002452B8">
              <w:t>50</w:t>
            </w:r>
          </w:p>
        </w:tc>
        <w:tc>
          <w:tcPr>
            <w:tcW w:w="1418" w:type="dxa"/>
            <w:shd w:val="clear" w:color="auto" w:fill="auto"/>
          </w:tcPr>
          <w:p w:rsidR="00BC178C" w:rsidRPr="002452B8" w:rsidRDefault="00BC178C" w:rsidP="000E47BB">
            <w:pPr>
              <w:pStyle w:val="Tabletext-Centred"/>
            </w:pPr>
          </w:p>
        </w:tc>
        <w:tc>
          <w:tcPr>
            <w:tcW w:w="1417" w:type="dxa"/>
            <w:shd w:val="clear" w:color="auto" w:fill="auto"/>
          </w:tcPr>
          <w:p w:rsidR="00BC178C" w:rsidRPr="002452B8" w:rsidRDefault="00BC178C" w:rsidP="000E47BB">
            <w:pPr>
              <w:pStyle w:val="Tabletext-Centred"/>
            </w:pPr>
          </w:p>
        </w:tc>
      </w:tr>
      <w:tr w:rsidR="00BC178C" w:rsidRPr="0073268C" w:rsidTr="0073268C">
        <w:trPr>
          <w:cantSplit/>
        </w:trPr>
        <w:tc>
          <w:tcPr>
            <w:tcW w:w="1269" w:type="dxa"/>
            <w:shd w:val="clear" w:color="auto" w:fill="auto"/>
          </w:tcPr>
          <w:p w:rsidR="00BC178C" w:rsidRPr="002452B8" w:rsidRDefault="00BC178C" w:rsidP="000E47BB">
            <w:pPr>
              <w:pStyle w:val="Tabletext"/>
            </w:pPr>
            <w:r w:rsidRPr="002452B8">
              <w:t>DLS-06</w:t>
            </w:r>
          </w:p>
        </w:tc>
        <w:tc>
          <w:tcPr>
            <w:tcW w:w="4260" w:type="dxa"/>
            <w:shd w:val="clear" w:color="auto" w:fill="auto"/>
          </w:tcPr>
          <w:p w:rsidR="00BC178C" w:rsidRPr="007A577B" w:rsidRDefault="00BC178C" w:rsidP="000E47BB">
            <w:pPr>
              <w:pStyle w:val="Tabletext-Dataentry"/>
            </w:pPr>
            <w:r w:rsidRPr="0073268C">
              <w:rPr>
                <w:rFonts w:eastAsia="Arial"/>
              </w:rPr>
              <w:t xml:space="preserve">Sudor </w:t>
            </w:r>
          </w:p>
        </w:tc>
        <w:tc>
          <w:tcPr>
            <w:tcW w:w="1275" w:type="dxa"/>
            <w:shd w:val="clear" w:color="auto" w:fill="auto"/>
          </w:tcPr>
          <w:p w:rsidR="00BC178C" w:rsidRPr="002452B8" w:rsidRDefault="00BC178C" w:rsidP="000E47BB">
            <w:pPr>
              <w:pStyle w:val="Tabletext-Centred"/>
            </w:pPr>
            <w:r w:rsidRPr="002452B8">
              <w:t>20</w:t>
            </w:r>
          </w:p>
        </w:tc>
        <w:tc>
          <w:tcPr>
            <w:tcW w:w="1418" w:type="dxa"/>
            <w:shd w:val="clear" w:color="auto" w:fill="auto"/>
          </w:tcPr>
          <w:p w:rsidR="00BC178C" w:rsidRPr="002452B8" w:rsidRDefault="00BC178C" w:rsidP="000E47BB">
            <w:pPr>
              <w:pStyle w:val="Tabletext-Centred"/>
            </w:pPr>
          </w:p>
        </w:tc>
        <w:tc>
          <w:tcPr>
            <w:tcW w:w="1417" w:type="dxa"/>
            <w:shd w:val="clear" w:color="auto" w:fill="auto"/>
          </w:tcPr>
          <w:p w:rsidR="00BC178C" w:rsidRPr="002452B8" w:rsidRDefault="00BC178C" w:rsidP="000E47BB">
            <w:pPr>
              <w:pStyle w:val="Tabletext-Centred"/>
            </w:pPr>
          </w:p>
        </w:tc>
      </w:tr>
      <w:tr w:rsidR="00BC178C" w:rsidRPr="0073268C" w:rsidTr="0073268C">
        <w:trPr>
          <w:cantSplit/>
        </w:trPr>
        <w:tc>
          <w:tcPr>
            <w:tcW w:w="1269" w:type="dxa"/>
            <w:shd w:val="clear" w:color="auto" w:fill="auto"/>
          </w:tcPr>
          <w:p w:rsidR="00BC178C" w:rsidRPr="002452B8" w:rsidRDefault="00BC178C" w:rsidP="000E47BB">
            <w:pPr>
              <w:pStyle w:val="Tabletext"/>
            </w:pPr>
            <w:r w:rsidRPr="002452B8">
              <w:t>DLS-07</w:t>
            </w:r>
          </w:p>
        </w:tc>
        <w:tc>
          <w:tcPr>
            <w:tcW w:w="4260" w:type="dxa"/>
            <w:shd w:val="clear" w:color="auto" w:fill="auto"/>
          </w:tcPr>
          <w:p w:rsidR="00BC178C" w:rsidRPr="007A577B" w:rsidRDefault="00BC178C" w:rsidP="000E47BB">
            <w:pPr>
              <w:pStyle w:val="Tabletext-Dataentry"/>
            </w:pPr>
            <w:r w:rsidRPr="0073268C">
              <w:rPr>
                <w:rFonts w:eastAsia="Arial"/>
              </w:rPr>
              <w:t xml:space="preserve">Şofer auto </w:t>
            </w:r>
          </w:p>
        </w:tc>
        <w:tc>
          <w:tcPr>
            <w:tcW w:w="1275" w:type="dxa"/>
            <w:shd w:val="clear" w:color="auto" w:fill="auto"/>
          </w:tcPr>
          <w:p w:rsidR="00BC178C" w:rsidRPr="002452B8" w:rsidRDefault="00BC178C" w:rsidP="000E47BB">
            <w:pPr>
              <w:pStyle w:val="Tabletext-Centred"/>
            </w:pPr>
            <w:r w:rsidRPr="002452B8">
              <w:t>20</w:t>
            </w:r>
          </w:p>
        </w:tc>
        <w:tc>
          <w:tcPr>
            <w:tcW w:w="1418" w:type="dxa"/>
            <w:shd w:val="clear" w:color="auto" w:fill="auto"/>
          </w:tcPr>
          <w:p w:rsidR="00BC178C" w:rsidRPr="002452B8" w:rsidRDefault="00BC178C" w:rsidP="000E47BB">
            <w:pPr>
              <w:pStyle w:val="Tabletext-Centred"/>
            </w:pPr>
          </w:p>
        </w:tc>
        <w:tc>
          <w:tcPr>
            <w:tcW w:w="1417" w:type="dxa"/>
            <w:shd w:val="clear" w:color="auto" w:fill="auto"/>
          </w:tcPr>
          <w:p w:rsidR="00BC178C" w:rsidRPr="002452B8" w:rsidRDefault="00BC178C" w:rsidP="000E47BB">
            <w:pPr>
              <w:pStyle w:val="Tabletext-Centred"/>
            </w:pPr>
          </w:p>
        </w:tc>
      </w:tr>
      <w:tr w:rsidR="00BC178C" w:rsidRPr="0073268C" w:rsidTr="0073268C">
        <w:trPr>
          <w:cantSplit/>
        </w:trPr>
        <w:tc>
          <w:tcPr>
            <w:tcW w:w="1269" w:type="dxa"/>
            <w:shd w:val="clear" w:color="auto" w:fill="auto"/>
          </w:tcPr>
          <w:p w:rsidR="00BC178C" w:rsidRPr="002452B8" w:rsidRDefault="00BC178C" w:rsidP="000E47BB">
            <w:pPr>
              <w:pStyle w:val="Tabletext"/>
            </w:pPr>
            <w:r w:rsidRPr="002452B8">
              <w:t>DLS-08</w:t>
            </w:r>
          </w:p>
        </w:tc>
        <w:tc>
          <w:tcPr>
            <w:tcW w:w="4260" w:type="dxa"/>
            <w:shd w:val="clear" w:color="auto" w:fill="auto"/>
          </w:tcPr>
          <w:p w:rsidR="00BC178C" w:rsidRPr="007A577B" w:rsidRDefault="00BC178C" w:rsidP="000E47BB">
            <w:pPr>
              <w:pStyle w:val="Tabletext-Dataentry"/>
            </w:pPr>
            <w:r w:rsidRPr="0073268C">
              <w:rPr>
                <w:rFonts w:eastAsia="Arial"/>
              </w:rPr>
              <w:t>Operator echipamente</w:t>
            </w:r>
          </w:p>
        </w:tc>
        <w:tc>
          <w:tcPr>
            <w:tcW w:w="1275" w:type="dxa"/>
            <w:shd w:val="clear" w:color="auto" w:fill="auto"/>
          </w:tcPr>
          <w:p w:rsidR="00BC178C" w:rsidRPr="002452B8" w:rsidRDefault="00BC178C" w:rsidP="000E47BB">
            <w:pPr>
              <w:pStyle w:val="Tabletext-Centred"/>
            </w:pPr>
            <w:r w:rsidRPr="002452B8">
              <w:t>50</w:t>
            </w:r>
          </w:p>
        </w:tc>
        <w:tc>
          <w:tcPr>
            <w:tcW w:w="1418" w:type="dxa"/>
            <w:shd w:val="clear" w:color="auto" w:fill="auto"/>
          </w:tcPr>
          <w:p w:rsidR="00BC178C" w:rsidRPr="002452B8" w:rsidRDefault="00BC178C" w:rsidP="000E47BB">
            <w:pPr>
              <w:pStyle w:val="Tabletext-Centred"/>
            </w:pPr>
          </w:p>
        </w:tc>
        <w:tc>
          <w:tcPr>
            <w:tcW w:w="1417" w:type="dxa"/>
            <w:shd w:val="clear" w:color="auto" w:fill="auto"/>
          </w:tcPr>
          <w:p w:rsidR="00BC178C" w:rsidRPr="002452B8" w:rsidRDefault="00BC178C" w:rsidP="000E47BB">
            <w:pPr>
              <w:pStyle w:val="Tabletext-Centred"/>
            </w:pPr>
          </w:p>
        </w:tc>
      </w:tr>
      <w:tr w:rsidR="00BC178C" w:rsidRPr="0073268C" w:rsidTr="0073268C">
        <w:trPr>
          <w:cantSplit/>
        </w:trPr>
        <w:tc>
          <w:tcPr>
            <w:tcW w:w="1269" w:type="dxa"/>
            <w:shd w:val="clear" w:color="auto" w:fill="auto"/>
          </w:tcPr>
          <w:p w:rsidR="00BC178C" w:rsidRPr="002452B8" w:rsidRDefault="00BC178C" w:rsidP="000E47BB">
            <w:pPr>
              <w:pStyle w:val="Tabletext"/>
            </w:pPr>
            <w:r w:rsidRPr="002452B8">
              <w:t>DLS-09</w:t>
            </w:r>
          </w:p>
        </w:tc>
        <w:tc>
          <w:tcPr>
            <w:tcW w:w="4260" w:type="dxa"/>
            <w:shd w:val="clear" w:color="auto" w:fill="auto"/>
          </w:tcPr>
          <w:p w:rsidR="00BC178C" w:rsidRPr="007A577B" w:rsidRDefault="00BC178C" w:rsidP="000E47BB">
            <w:pPr>
              <w:pStyle w:val="Tabletext-Dataentry"/>
            </w:pPr>
            <w:r w:rsidRPr="0073268C">
              <w:rPr>
                <w:rFonts w:eastAsia="Arial"/>
              </w:rPr>
              <w:t xml:space="preserve">Electrician </w:t>
            </w:r>
          </w:p>
        </w:tc>
        <w:tc>
          <w:tcPr>
            <w:tcW w:w="1275" w:type="dxa"/>
            <w:shd w:val="clear" w:color="auto" w:fill="auto"/>
          </w:tcPr>
          <w:p w:rsidR="00BC178C" w:rsidRPr="002452B8" w:rsidRDefault="00BC178C" w:rsidP="000E47BB">
            <w:pPr>
              <w:pStyle w:val="Tabletext-Centred"/>
            </w:pPr>
            <w:r w:rsidRPr="002452B8">
              <w:t>20</w:t>
            </w:r>
          </w:p>
        </w:tc>
        <w:tc>
          <w:tcPr>
            <w:tcW w:w="1418" w:type="dxa"/>
            <w:shd w:val="clear" w:color="auto" w:fill="auto"/>
          </w:tcPr>
          <w:p w:rsidR="00BC178C" w:rsidRPr="002452B8" w:rsidRDefault="00BC178C" w:rsidP="000E47BB">
            <w:pPr>
              <w:pStyle w:val="Tabletext-Centred"/>
            </w:pPr>
          </w:p>
        </w:tc>
        <w:tc>
          <w:tcPr>
            <w:tcW w:w="1417" w:type="dxa"/>
            <w:shd w:val="clear" w:color="auto" w:fill="auto"/>
          </w:tcPr>
          <w:p w:rsidR="00BC178C" w:rsidRPr="002452B8" w:rsidRDefault="00BC178C" w:rsidP="000E47BB">
            <w:pPr>
              <w:pStyle w:val="Tabletext-Centred"/>
            </w:pPr>
          </w:p>
        </w:tc>
      </w:tr>
      <w:tr w:rsidR="00BC178C" w:rsidRPr="0073268C" w:rsidTr="0073268C">
        <w:trPr>
          <w:cantSplit/>
        </w:trPr>
        <w:tc>
          <w:tcPr>
            <w:tcW w:w="1269" w:type="dxa"/>
            <w:shd w:val="clear" w:color="auto" w:fill="auto"/>
          </w:tcPr>
          <w:p w:rsidR="00BC178C" w:rsidRPr="002452B8" w:rsidRDefault="00BC178C" w:rsidP="000E47BB">
            <w:pPr>
              <w:pStyle w:val="Tabletext"/>
            </w:pPr>
            <w:r w:rsidRPr="002452B8">
              <w:t>DLS-10</w:t>
            </w:r>
          </w:p>
        </w:tc>
        <w:tc>
          <w:tcPr>
            <w:tcW w:w="4260" w:type="dxa"/>
            <w:shd w:val="clear" w:color="auto" w:fill="auto"/>
          </w:tcPr>
          <w:p w:rsidR="00BC178C" w:rsidRPr="007A577B" w:rsidRDefault="00BC178C" w:rsidP="000E47BB">
            <w:pPr>
              <w:pStyle w:val="Tabletext-Dataentry"/>
            </w:pPr>
            <w:r w:rsidRPr="0073268C">
              <w:rPr>
                <w:rFonts w:eastAsia="Arial"/>
              </w:rPr>
              <w:t>Montor/instalator mecanic &amp; electric</w:t>
            </w:r>
          </w:p>
        </w:tc>
        <w:tc>
          <w:tcPr>
            <w:tcW w:w="1275" w:type="dxa"/>
            <w:shd w:val="clear" w:color="auto" w:fill="auto"/>
          </w:tcPr>
          <w:p w:rsidR="00BC178C" w:rsidRPr="002452B8" w:rsidRDefault="00BC178C" w:rsidP="000E47BB">
            <w:pPr>
              <w:pStyle w:val="Tabletext-Centred"/>
            </w:pPr>
            <w:r w:rsidRPr="002452B8">
              <w:t>20</w:t>
            </w:r>
          </w:p>
        </w:tc>
        <w:tc>
          <w:tcPr>
            <w:tcW w:w="1418" w:type="dxa"/>
            <w:shd w:val="clear" w:color="auto" w:fill="auto"/>
          </w:tcPr>
          <w:p w:rsidR="00BC178C" w:rsidRPr="002452B8" w:rsidRDefault="00BC178C" w:rsidP="000E47BB">
            <w:pPr>
              <w:pStyle w:val="Tabletext-Centred"/>
            </w:pPr>
          </w:p>
        </w:tc>
        <w:tc>
          <w:tcPr>
            <w:tcW w:w="1417" w:type="dxa"/>
            <w:shd w:val="clear" w:color="auto" w:fill="auto"/>
          </w:tcPr>
          <w:p w:rsidR="00BC178C" w:rsidRPr="002452B8" w:rsidRDefault="00BC178C" w:rsidP="000E47BB">
            <w:pPr>
              <w:pStyle w:val="Tabletext-Centred"/>
            </w:pPr>
          </w:p>
        </w:tc>
      </w:tr>
      <w:tr w:rsidR="004367F1" w:rsidRPr="0073268C" w:rsidTr="0073268C">
        <w:trPr>
          <w:cantSplit/>
          <w:trHeight w:val="511"/>
        </w:trPr>
        <w:tc>
          <w:tcPr>
            <w:tcW w:w="1269" w:type="dxa"/>
            <w:shd w:val="clear" w:color="auto" w:fill="auto"/>
          </w:tcPr>
          <w:p w:rsidR="00E314BB" w:rsidRPr="0073268C" w:rsidRDefault="00E314BB" w:rsidP="000E47BB">
            <w:pPr>
              <w:pStyle w:val="Tabletext-Red"/>
              <w:rPr>
                <w:i/>
                <w:color w:val="auto"/>
              </w:rPr>
            </w:pPr>
            <w:r w:rsidRPr="0073268C">
              <w:rPr>
                <w:i/>
                <w:color w:val="auto"/>
              </w:rPr>
              <w:t>DLS-11</w:t>
            </w:r>
          </w:p>
        </w:tc>
        <w:tc>
          <w:tcPr>
            <w:tcW w:w="4260" w:type="dxa"/>
            <w:shd w:val="clear" w:color="auto" w:fill="auto"/>
          </w:tcPr>
          <w:p w:rsidR="00C07C34" w:rsidRPr="0073268C" w:rsidRDefault="00C07C34" w:rsidP="000E47BB">
            <w:pPr>
              <w:pStyle w:val="Tabletext-Red"/>
              <w:rPr>
                <w:i/>
                <w:color w:val="auto"/>
              </w:rPr>
            </w:pPr>
            <w:r w:rsidRPr="0073268C">
              <w:rPr>
                <w:rFonts w:eastAsia="Arial"/>
                <w:i/>
                <w:color w:val="auto"/>
              </w:rPr>
              <w:t>Se adaugă categorii suplimentare (dacă este cazul)</w:t>
            </w:r>
          </w:p>
          <w:p w:rsidR="00E314BB" w:rsidRPr="0073268C" w:rsidRDefault="00C07C34" w:rsidP="000E47BB">
            <w:pPr>
              <w:pStyle w:val="Tabletext-Red"/>
              <w:rPr>
                <w:color w:val="auto"/>
              </w:rPr>
            </w:pPr>
            <w:r w:rsidRPr="0073268C">
              <w:rPr>
                <w:rFonts w:eastAsia="Arial"/>
                <w:i/>
                <w:iCs/>
                <w:color w:val="auto"/>
              </w:rPr>
              <w:t>Categoriile suplimentare</w:t>
            </w:r>
            <w:r w:rsidRPr="0073268C">
              <w:rPr>
                <w:i/>
                <w:color w:val="auto"/>
              </w:rPr>
              <w:t xml:space="preserve"> trebuie de asemenea incluse în Şablonul G-4.4.</w:t>
            </w:r>
          </w:p>
        </w:tc>
        <w:tc>
          <w:tcPr>
            <w:tcW w:w="1275" w:type="dxa"/>
            <w:shd w:val="clear" w:color="auto" w:fill="auto"/>
          </w:tcPr>
          <w:p w:rsidR="00E314BB" w:rsidRPr="002452B8" w:rsidRDefault="00E314BB" w:rsidP="000E47BB">
            <w:pPr>
              <w:pStyle w:val="Tabletext-Centred"/>
            </w:pPr>
          </w:p>
        </w:tc>
        <w:tc>
          <w:tcPr>
            <w:tcW w:w="1418" w:type="dxa"/>
            <w:shd w:val="clear" w:color="auto" w:fill="auto"/>
          </w:tcPr>
          <w:p w:rsidR="00E314BB" w:rsidRPr="002452B8" w:rsidRDefault="00E314BB" w:rsidP="000E47BB">
            <w:pPr>
              <w:pStyle w:val="Tabletext-Centred"/>
            </w:pPr>
          </w:p>
        </w:tc>
        <w:tc>
          <w:tcPr>
            <w:tcW w:w="1417" w:type="dxa"/>
            <w:shd w:val="clear" w:color="auto" w:fill="auto"/>
          </w:tcPr>
          <w:p w:rsidR="00E314BB" w:rsidRPr="002452B8" w:rsidRDefault="00E314BB" w:rsidP="000E47BB">
            <w:pPr>
              <w:pStyle w:val="Tabletext-Centred"/>
            </w:pPr>
          </w:p>
        </w:tc>
      </w:tr>
      <w:tr w:rsidR="004367F1" w:rsidRPr="0073268C" w:rsidTr="0073268C">
        <w:trPr>
          <w:cantSplit/>
        </w:trPr>
        <w:tc>
          <w:tcPr>
            <w:tcW w:w="1269" w:type="dxa"/>
            <w:shd w:val="clear" w:color="auto" w:fill="auto"/>
          </w:tcPr>
          <w:p w:rsidR="00E314BB" w:rsidRPr="0073268C" w:rsidRDefault="00E314BB" w:rsidP="000E47BB">
            <w:pPr>
              <w:pStyle w:val="Tabletext-Red"/>
              <w:rPr>
                <w:i/>
                <w:color w:val="auto"/>
              </w:rPr>
            </w:pPr>
            <w:r w:rsidRPr="0073268C">
              <w:rPr>
                <w:i/>
                <w:color w:val="auto"/>
              </w:rPr>
              <w:t>DLS-12</w:t>
            </w:r>
          </w:p>
        </w:tc>
        <w:tc>
          <w:tcPr>
            <w:tcW w:w="4260" w:type="dxa"/>
            <w:shd w:val="clear" w:color="auto" w:fill="auto"/>
          </w:tcPr>
          <w:p w:rsidR="00E314BB" w:rsidRPr="0073268C" w:rsidRDefault="00E314BB" w:rsidP="000E47BB">
            <w:pPr>
              <w:pStyle w:val="Tabletext-Red"/>
              <w:rPr>
                <w:i/>
                <w:color w:val="auto"/>
              </w:rPr>
            </w:pPr>
            <w:r w:rsidRPr="0073268C">
              <w:rPr>
                <w:i/>
                <w:color w:val="auto"/>
              </w:rPr>
              <w:t>etc.</w:t>
            </w:r>
          </w:p>
        </w:tc>
        <w:tc>
          <w:tcPr>
            <w:tcW w:w="1275" w:type="dxa"/>
            <w:shd w:val="clear" w:color="auto" w:fill="auto"/>
          </w:tcPr>
          <w:p w:rsidR="00E314BB" w:rsidRPr="002452B8" w:rsidRDefault="00E314BB" w:rsidP="000E47BB">
            <w:pPr>
              <w:pStyle w:val="Tabletext-Centred"/>
            </w:pPr>
          </w:p>
        </w:tc>
        <w:tc>
          <w:tcPr>
            <w:tcW w:w="1418" w:type="dxa"/>
            <w:shd w:val="clear" w:color="auto" w:fill="auto"/>
          </w:tcPr>
          <w:p w:rsidR="00E314BB" w:rsidRPr="002452B8" w:rsidRDefault="00E314BB" w:rsidP="000E47BB">
            <w:pPr>
              <w:pStyle w:val="Tabletext-Centred"/>
            </w:pPr>
          </w:p>
        </w:tc>
        <w:tc>
          <w:tcPr>
            <w:tcW w:w="1417" w:type="dxa"/>
            <w:shd w:val="clear" w:color="auto" w:fill="auto"/>
          </w:tcPr>
          <w:p w:rsidR="00E314BB" w:rsidRPr="002452B8" w:rsidRDefault="00E314BB" w:rsidP="000E47BB">
            <w:pPr>
              <w:pStyle w:val="Tabletext-Centred"/>
            </w:pPr>
          </w:p>
        </w:tc>
      </w:tr>
      <w:tr w:rsidR="00A1565A" w:rsidRPr="0073268C" w:rsidTr="0073268C">
        <w:trPr>
          <w:cantSplit/>
        </w:trPr>
        <w:tc>
          <w:tcPr>
            <w:tcW w:w="8222" w:type="dxa"/>
            <w:gridSpan w:val="4"/>
            <w:shd w:val="clear" w:color="auto" w:fill="auto"/>
          </w:tcPr>
          <w:p w:rsidR="00A1565A" w:rsidRPr="002452B8" w:rsidRDefault="00A1565A" w:rsidP="000E47BB">
            <w:pPr>
              <w:pStyle w:val="TableText-Bold"/>
            </w:pPr>
            <w:r w:rsidRPr="002452B8">
              <w:t xml:space="preserve">Total </w:t>
            </w:r>
            <w:r w:rsidR="008704A7">
              <w:t>pentru</w:t>
            </w:r>
            <w:r w:rsidRPr="002452B8">
              <w:t xml:space="preserve"> Material</w:t>
            </w:r>
            <w:r w:rsidR="008704A7">
              <w:t>e, transferat Rezumatului de evaluare a ofertelor pentru lucrările normate la ziua de lucru</w:t>
            </w:r>
          </w:p>
        </w:tc>
        <w:tc>
          <w:tcPr>
            <w:tcW w:w="1417" w:type="dxa"/>
            <w:shd w:val="clear" w:color="auto" w:fill="auto"/>
          </w:tcPr>
          <w:p w:rsidR="00A1565A" w:rsidRPr="002452B8" w:rsidRDefault="00A1565A" w:rsidP="000E47BB">
            <w:pPr>
              <w:pStyle w:val="TableText-Bold"/>
            </w:pPr>
          </w:p>
        </w:tc>
      </w:tr>
    </w:tbl>
    <w:p w:rsidR="00E60E25" w:rsidRPr="002452B8" w:rsidRDefault="00E60E25" w:rsidP="00AD3352">
      <w:pPr>
        <w:pStyle w:val="Heading2"/>
        <w:rPr>
          <w:lang w:val="ro-RO"/>
        </w:rPr>
      </w:pPr>
      <w:bookmarkStart w:id="4" w:name="_Toc309815038"/>
      <w:bookmarkStart w:id="5" w:name="_Toc309815106"/>
      <w:bookmarkStart w:id="6" w:name="_Toc309815151"/>
      <w:bookmarkStart w:id="7" w:name="_Toc309815174"/>
      <w:bookmarkStart w:id="8" w:name="_Toc309815230"/>
      <w:bookmarkStart w:id="9" w:name="_Toc309815405"/>
      <w:bookmarkEnd w:id="4"/>
      <w:bookmarkEnd w:id="5"/>
      <w:bookmarkEnd w:id="6"/>
      <w:bookmarkEnd w:id="7"/>
      <w:bookmarkEnd w:id="8"/>
      <w:bookmarkEnd w:id="9"/>
      <w:r w:rsidRPr="002452B8">
        <w:rPr>
          <w:rStyle w:val="SingleChar"/>
          <w:lang w:val="ro-RO"/>
        </w:rPr>
        <w:br w:type="page"/>
      </w:r>
      <w:bookmarkStart w:id="10" w:name="_Toc310521670"/>
      <w:r w:rsidR="00A4478F">
        <w:rPr>
          <w:rStyle w:val="SingleChar"/>
          <w:lang w:val="ro-RO"/>
        </w:rPr>
        <w:lastRenderedPageBreak/>
        <w:t>Calculul costurilor lucrărilor normate la ziua de lucru</w:t>
      </w:r>
      <w:r w:rsidR="00A4478F">
        <w:rPr>
          <w:lang w:val="ro-RO"/>
        </w:rPr>
        <w:t xml:space="preserve"> pentru Echipamente</w:t>
      </w:r>
      <w:bookmarkEnd w:id="10"/>
    </w:p>
    <w:p w:rsidR="004F5366" w:rsidRPr="002452B8" w:rsidRDefault="004F5366" w:rsidP="004F5366">
      <w:pPr>
        <w:pStyle w:val="Caption"/>
        <w:rPr>
          <w:lang w:val="ro-RO"/>
        </w:rPr>
      </w:pPr>
      <w:bookmarkStart w:id="11" w:name="_Ref309814642"/>
      <w:r w:rsidRPr="002452B8">
        <w:rPr>
          <w:lang w:val="ro-RO"/>
        </w:rPr>
        <w:t>Tabe</w:t>
      </w:r>
      <w:r>
        <w:rPr>
          <w:lang w:val="ro-RO"/>
        </w:rPr>
        <w:t>lul</w:t>
      </w:r>
      <w:r w:rsidRPr="002452B8">
        <w:rPr>
          <w:lang w:val="ro-RO"/>
        </w:rPr>
        <w:t xml:space="preserve"> </w:t>
      </w:r>
      <w:r w:rsidR="00EA475B" w:rsidRPr="002452B8">
        <w:rPr>
          <w:lang w:val="ro-RO"/>
        </w:rPr>
        <w:fldChar w:fldCharType="begin"/>
      </w:r>
      <w:r w:rsidRPr="002452B8">
        <w:rPr>
          <w:lang w:val="ro-RO"/>
        </w:rPr>
        <w:instrText xml:space="preserve"> STYLEREF 1 \s </w:instrText>
      </w:r>
      <w:r w:rsidR="00EA475B" w:rsidRPr="002452B8">
        <w:rPr>
          <w:lang w:val="ro-RO"/>
        </w:rPr>
        <w:fldChar w:fldCharType="separate"/>
      </w:r>
      <w:r w:rsidR="00223260">
        <w:rPr>
          <w:noProof/>
          <w:lang w:val="ro-RO"/>
        </w:rPr>
        <w:t>1</w:t>
      </w:r>
      <w:r w:rsidR="00EA475B" w:rsidRPr="002452B8">
        <w:rPr>
          <w:lang w:val="ro-RO"/>
        </w:rPr>
        <w:fldChar w:fldCharType="end"/>
      </w:r>
      <w:r w:rsidRPr="002452B8">
        <w:rPr>
          <w:lang w:val="ro-RO"/>
        </w:rPr>
        <w:noBreakHyphen/>
      </w:r>
      <w:r w:rsidR="00EA475B" w:rsidRPr="002452B8">
        <w:rPr>
          <w:lang w:val="ro-RO"/>
        </w:rPr>
        <w:fldChar w:fldCharType="begin"/>
      </w:r>
      <w:r w:rsidRPr="002452B8">
        <w:rPr>
          <w:lang w:val="ro-RO"/>
        </w:rPr>
        <w:instrText xml:space="preserve"> SEQ Table \* ARABIC \s 1 </w:instrText>
      </w:r>
      <w:r w:rsidR="00EA475B" w:rsidRPr="002452B8">
        <w:rPr>
          <w:lang w:val="ro-RO"/>
        </w:rPr>
        <w:fldChar w:fldCharType="separate"/>
      </w:r>
      <w:r w:rsidR="00223260">
        <w:rPr>
          <w:noProof/>
          <w:lang w:val="ro-RO"/>
        </w:rPr>
        <w:t>2</w:t>
      </w:r>
      <w:r w:rsidR="00EA475B" w:rsidRPr="002452B8">
        <w:rPr>
          <w:lang w:val="ro-RO"/>
        </w:rPr>
        <w:fldChar w:fldCharType="end"/>
      </w:r>
      <w:bookmarkEnd w:id="11"/>
      <w:r w:rsidRPr="002452B8">
        <w:rPr>
          <w:lang w:val="ro-RO"/>
        </w:rPr>
        <w:t>: Calcul</w:t>
      </w:r>
      <w:r>
        <w:rPr>
          <w:lang w:val="ro-RO"/>
        </w:rPr>
        <w:t>ul costurilor</w:t>
      </w:r>
      <w:r w:rsidRPr="002452B8">
        <w:rPr>
          <w:lang w:val="ro-RO"/>
        </w:rPr>
        <w:t xml:space="preserve"> </w:t>
      </w:r>
      <w:r>
        <w:rPr>
          <w:lang w:val="ro-RO"/>
        </w:rPr>
        <w:t>lucrărilor normate la ziua de lucru</w:t>
      </w:r>
      <w:r w:rsidRPr="002452B8">
        <w:rPr>
          <w:lang w:val="ro-RO"/>
        </w:rPr>
        <w:t xml:space="preserve"> </w:t>
      </w:r>
      <w:r>
        <w:rPr>
          <w:lang w:val="ro-RO"/>
        </w:rPr>
        <w:t xml:space="preserve">pentru </w:t>
      </w:r>
      <w:r w:rsidRPr="002452B8">
        <w:rPr>
          <w:lang w:val="ro-RO"/>
        </w:rPr>
        <w:t>E</w:t>
      </w:r>
      <w:r>
        <w:rPr>
          <w:lang w:val="ro-RO"/>
        </w:rPr>
        <w:t>ch</w:t>
      </w:r>
      <w:r w:rsidRPr="002452B8">
        <w:rPr>
          <w:lang w:val="ro-RO"/>
        </w:rPr>
        <w:t>ip</w:t>
      </w:r>
      <w:r>
        <w:rPr>
          <w:lang w:val="ro-RO"/>
        </w:rPr>
        <w:t>a</w:t>
      </w:r>
      <w:r w:rsidRPr="002452B8">
        <w:rPr>
          <w:lang w:val="ro-RO"/>
        </w:rPr>
        <w:t>ment</w:t>
      </w:r>
      <w:r>
        <w:rPr>
          <w:lang w:val="ro-RO"/>
        </w:rPr>
        <w:t>e</w:t>
      </w:r>
    </w:p>
    <w:p w:rsidR="00E60E25" w:rsidRPr="002452B8" w:rsidRDefault="00E60E25" w:rsidP="00E60E25">
      <w:pPr>
        <w:pStyle w:val="Single"/>
        <w:rPr>
          <w:lang w:val="ro-RO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4"/>
        <w:gridCol w:w="4395"/>
        <w:gridCol w:w="1275"/>
        <w:gridCol w:w="1418"/>
        <w:gridCol w:w="1417"/>
      </w:tblGrid>
      <w:tr w:rsidR="004367F1" w:rsidRPr="0073268C" w:rsidTr="0073268C">
        <w:trPr>
          <w:cantSplit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E60E25" w:rsidRPr="0073268C" w:rsidRDefault="000C2A15" w:rsidP="000E47BB">
            <w:pPr>
              <w:pStyle w:val="Tabletext-Centred"/>
              <w:rPr>
                <w:b/>
              </w:rPr>
            </w:pPr>
            <w:r w:rsidRPr="0073268C">
              <w:rPr>
                <w:b/>
              </w:rPr>
              <w:t>Articol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E60E25" w:rsidRPr="0073268C" w:rsidRDefault="007A14EC" w:rsidP="000E47BB">
            <w:pPr>
              <w:pStyle w:val="Tabletext"/>
              <w:rPr>
                <w:b/>
              </w:rPr>
            </w:pPr>
            <w:r w:rsidRPr="0073268C">
              <w:rPr>
                <w:b/>
              </w:rPr>
              <w:t>Lista echipamentelor pentru lucrările normate la ziua de lucru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E60E25" w:rsidRPr="0073268C" w:rsidRDefault="000C2A15" w:rsidP="000E47BB">
            <w:pPr>
              <w:pStyle w:val="Tabletext-Centred"/>
              <w:rPr>
                <w:b/>
              </w:rPr>
            </w:pPr>
            <w:r w:rsidRPr="0073268C">
              <w:rPr>
                <w:b/>
              </w:rPr>
              <w:t>C</w:t>
            </w:r>
            <w:r w:rsidR="00E60E25" w:rsidRPr="0073268C">
              <w:rPr>
                <w:b/>
              </w:rPr>
              <w:t>antit</w:t>
            </w:r>
            <w:r w:rsidRPr="0073268C">
              <w:rPr>
                <w:b/>
              </w:rPr>
              <w:t>ate (</w:t>
            </w:r>
            <w:r w:rsidR="00E60E25" w:rsidRPr="0073268C">
              <w:rPr>
                <w:b/>
              </w:rPr>
              <w:t>or</w:t>
            </w:r>
            <w:r w:rsidRPr="0073268C">
              <w:rPr>
                <w:b/>
              </w:rPr>
              <w:t>e</w:t>
            </w:r>
            <w:r w:rsidR="00E60E25" w:rsidRPr="0073268C">
              <w:rPr>
                <w:b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E60E25" w:rsidRPr="0073268C" w:rsidRDefault="00E32A3D" w:rsidP="000E47BB">
            <w:pPr>
              <w:pStyle w:val="Tabletext-Centred"/>
              <w:rPr>
                <w:b/>
              </w:rPr>
            </w:pPr>
            <w:r w:rsidRPr="0073268C">
              <w:rPr>
                <w:b/>
              </w:rPr>
              <w:t>Tarif Ofertant</w:t>
            </w:r>
            <w:r w:rsidR="00E60E25" w:rsidRPr="0073268C">
              <w:rPr>
                <w:b/>
              </w:rPr>
              <w:t xml:space="preserve"> </w:t>
            </w:r>
          </w:p>
          <w:p w:rsidR="00E60E25" w:rsidRPr="0073268C" w:rsidRDefault="00E60E25" w:rsidP="000E47BB">
            <w:pPr>
              <w:pStyle w:val="Tabletext-Centred"/>
              <w:rPr>
                <w:b/>
              </w:rPr>
            </w:pPr>
            <w:r w:rsidRPr="0073268C">
              <w:rPr>
                <w:b/>
              </w:rPr>
              <w:t>(RON/h)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E60E25" w:rsidRPr="0073268C" w:rsidRDefault="00E60E25" w:rsidP="000E47BB">
            <w:pPr>
              <w:pStyle w:val="Tabletext-Centred"/>
              <w:rPr>
                <w:b/>
              </w:rPr>
            </w:pPr>
            <w:r w:rsidRPr="0073268C">
              <w:rPr>
                <w:b/>
              </w:rPr>
              <w:t>Pre</w:t>
            </w:r>
            <w:r w:rsidR="000C2A15" w:rsidRPr="0073268C">
              <w:rPr>
                <w:b/>
              </w:rPr>
              <w:t>ţ</w:t>
            </w:r>
            <w:r w:rsidRPr="0073268C">
              <w:rPr>
                <w:b/>
              </w:rPr>
              <w:t xml:space="preserve">  </w:t>
            </w:r>
          </w:p>
          <w:p w:rsidR="00E60E25" w:rsidRPr="0073268C" w:rsidRDefault="00E60E25" w:rsidP="000E47BB">
            <w:pPr>
              <w:pStyle w:val="Tabletext-Centred"/>
              <w:rPr>
                <w:b/>
              </w:rPr>
            </w:pPr>
            <w:r w:rsidRPr="0073268C">
              <w:rPr>
                <w:b/>
              </w:rPr>
              <w:t>(RON)</w:t>
            </w:r>
          </w:p>
        </w:tc>
      </w:tr>
      <w:tr w:rsidR="00B076EF" w:rsidRPr="0073268C" w:rsidTr="0073268C">
        <w:trPr>
          <w:cantSplit/>
        </w:trPr>
        <w:tc>
          <w:tcPr>
            <w:tcW w:w="1134" w:type="dxa"/>
            <w:shd w:val="clear" w:color="auto" w:fill="auto"/>
          </w:tcPr>
          <w:p w:rsidR="00B076EF" w:rsidRPr="002452B8" w:rsidRDefault="00B076EF" w:rsidP="000E47BB">
            <w:pPr>
              <w:pStyle w:val="Tabletext-Centred"/>
            </w:pPr>
            <w:r w:rsidRPr="002452B8">
              <w:t>DES-01</w:t>
            </w:r>
          </w:p>
        </w:tc>
        <w:tc>
          <w:tcPr>
            <w:tcW w:w="4395" w:type="dxa"/>
            <w:shd w:val="clear" w:color="auto" w:fill="auto"/>
          </w:tcPr>
          <w:p w:rsidR="00B076EF" w:rsidRPr="007A577B" w:rsidRDefault="00B076EF" w:rsidP="000E47BB">
            <w:pPr>
              <w:pStyle w:val="Tabletext-Dataentry"/>
            </w:pPr>
            <w:r w:rsidRPr="0073268C">
              <w:rPr>
                <w:rFonts w:eastAsia="Arial"/>
              </w:rPr>
              <w:t>Compresor de aer (10 mc), orice tip de acţionare, inclusiv electricitate</w:t>
            </w:r>
            <w:r w:rsidR="004F69B1" w:rsidRPr="0073268C">
              <w:rPr>
                <w:rFonts w:eastAsia="Arial"/>
              </w:rPr>
              <w:t>a</w:t>
            </w:r>
            <w:r w:rsidRPr="0073268C">
              <w:rPr>
                <w:rFonts w:eastAsia="Arial"/>
              </w:rPr>
              <w:t>, combustibil</w:t>
            </w:r>
            <w:r w:rsidR="004F69B1" w:rsidRPr="0073268C">
              <w:rPr>
                <w:rFonts w:eastAsia="Arial"/>
              </w:rPr>
              <w:t>ul</w:t>
            </w:r>
            <w:r w:rsidRPr="0073268C">
              <w:rPr>
                <w:rFonts w:eastAsia="Arial"/>
              </w:rPr>
              <w:t>, ap</w:t>
            </w:r>
            <w:r w:rsidR="00445838" w:rsidRPr="0073268C">
              <w:rPr>
                <w:rFonts w:eastAsia="Arial"/>
              </w:rPr>
              <w:t>a</w:t>
            </w:r>
            <w:r w:rsidRPr="0073268C">
              <w:rPr>
                <w:rFonts w:eastAsia="Arial"/>
              </w:rPr>
              <w:t>, toate proviziile de consumabile, furtunuri</w:t>
            </w:r>
            <w:r w:rsidR="00445838" w:rsidRPr="0073268C">
              <w:rPr>
                <w:rFonts w:eastAsia="Arial"/>
              </w:rPr>
              <w:t>le</w:t>
            </w:r>
            <w:r w:rsidRPr="0073268C">
              <w:rPr>
                <w:rFonts w:eastAsia="Arial"/>
              </w:rPr>
              <w:t xml:space="preserve"> şi unelte</w:t>
            </w:r>
            <w:r w:rsidR="00445838" w:rsidRPr="0073268C">
              <w:rPr>
                <w:rFonts w:eastAsia="Arial"/>
              </w:rPr>
              <w:t>le</w:t>
            </w:r>
            <w:r w:rsidRPr="0073268C">
              <w:rPr>
                <w:rFonts w:eastAsia="Arial"/>
              </w:rPr>
              <w:t xml:space="preserve">. </w:t>
            </w:r>
          </w:p>
        </w:tc>
        <w:tc>
          <w:tcPr>
            <w:tcW w:w="1275" w:type="dxa"/>
            <w:shd w:val="clear" w:color="auto" w:fill="auto"/>
          </w:tcPr>
          <w:p w:rsidR="00B076EF" w:rsidRPr="002452B8" w:rsidRDefault="00B076EF" w:rsidP="000E47BB">
            <w:pPr>
              <w:pStyle w:val="Tabletext-Centred"/>
            </w:pPr>
            <w:r w:rsidRPr="002452B8">
              <w:t>50</w:t>
            </w:r>
          </w:p>
        </w:tc>
        <w:tc>
          <w:tcPr>
            <w:tcW w:w="1418" w:type="dxa"/>
            <w:shd w:val="clear" w:color="auto" w:fill="auto"/>
          </w:tcPr>
          <w:p w:rsidR="00B076EF" w:rsidRPr="002452B8" w:rsidRDefault="00B076EF" w:rsidP="000E47BB">
            <w:pPr>
              <w:pStyle w:val="Tabletext-Centred"/>
            </w:pPr>
          </w:p>
        </w:tc>
        <w:tc>
          <w:tcPr>
            <w:tcW w:w="1417" w:type="dxa"/>
            <w:shd w:val="clear" w:color="auto" w:fill="auto"/>
          </w:tcPr>
          <w:p w:rsidR="00B076EF" w:rsidRPr="002452B8" w:rsidRDefault="00B076EF" w:rsidP="000E47BB">
            <w:pPr>
              <w:pStyle w:val="Tabletext-Centred"/>
            </w:pPr>
          </w:p>
        </w:tc>
      </w:tr>
      <w:tr w:rsidR="00B076EF" w:rsidRPr="0073268C" w:rsidTr="0073268C">
        <w:trPr>
          <w:cantSplit/>
        </w:trPr>
        <w:tc>
          <w:tcPr>
            <w:tcW w:w="1134" w:type="dxa"/>
            <w:shd w:val="clear" w:color="auto" w:fill="auto"/>
          </w:tcPr>
          <w:p w:rsidR="00B076EF" w:rsidRPr="002452B8" w:rsidRDefault="00B076EF" w:rsidP="000E47BB">
            <w:pPr>
              <w:pStyle w:val="Tabletext-Centred"/>
            </w:pPr>
            <w:r w:rsidRPr="002452B8">
              <w:t>DES-02</w:t>
            </w:r>
          </w:p>
        </w:tc>
        <w:tc>
          <w:tcPr>
            <w:tcW w:w="4395" w:type="dxa"/>
            <w:shd w:val="clear" w:color="auto" w:fill="auto"/>
          </w:tcPr>
          <w:p w:rsidR="00B076EF" w:rsidRPr="0073268C" w:rsidRDefault="00B076EF" w:rsidP="000E47BB">
            <w:pPr>
              <w:pStyle w:val="Tabletext-Dataentry"/>
              <w:rPr>
                <w:rFonts w:eastAsia="Arial"/>
              </w:rPr>
            </w:pPr>
            <w:r w:rsidRPr="0073268C">
              <w:rPr>
                <w:rFonts w:eastAsia="Arial"/>
              </w:rPr>
              <w:t xml:space="preserve">Compresor de aer (3,5 mc), </w:t>
            </w:r>
            <w:r w:rsidR="00445838" w:rsidRPr="0073268C">
              <w:rPr>
                <w:rFonts w:eastAsia="Arial"/>
              </w:rPr>
              <w:t>orice tip de acţionare, inclusiv electricitatea, combustibilul, apa, toate proviziile de consumabile, furtunurile şi uneltele</w:t>
            </w:r>
            <w:r w:rsidRPr="0073268C">
              <w:rPr>
                <w:rFonts w:eastAsia="Arial"/>
              </w:rPr>
              <w:t xml:space="preserve">. </w:t>
            </w:r>
          </w:p>
        </w:tc>
        <w:tc>
          <w:tcPr>
            <w:tcW w:w="1275" w:type="dxa"/>
            <w:shd w:val="clear" w:color="auto" w:fill="auto"/>
          </w:tcPr>
          <w:p w:rsidR="00B076EF" w:rsidRPr="002452B8" w:rsidRDefault="00B076EF" w:rsidP="000E47BB">
            <w:pPr>
              <w:pStyle w:val="Tabletext-Centred"/>
            </w:pPr>
            <w:r w:rsidRPr="002452B8">
              <w:t>50</w:t>
            </w:r>
          </w:p>
        </w:tc>
        <w:tc>
          <w:tcPr>
            <w:tcW w:w="1418" w:type="dxa"/>
            <w:shd w:val="clear" w:color="auto" w:fill="auto"/>
          </w:tcPr>
          <w:p w:rsidR="00B076EF" w:rsidRPr="002452B8" w:rsidRDefault="00B076EF" w:rsidP="000E47BB">
            <w:pPr>
              <w:pStyle w:val="Tabletext-Centred"/>
            </w:pPr>
          </w:p>
        </w:tc>
        <w:tc>
          <w:tcPr>
            <w:tcW w:w="1417" w:type="dxa"/>
            <w:shd w:val="clear" w:color="auto" w:fill="auto"/>
          </w:tcPr>
          <w:p w:rsidR="00B076EF" w:rsidRPr="002452B8" w:rsidRDefault="00B076EF" w:rsidP="000E47BB">
            <w:pPr>
              <w:pStyle w:val="Tabletext-Centred"/>
            </w:pPr>
          </w:p>
        </w:tc>
      </w:tr>
      <w:tr w:rsidR="00B076EF" w:rsidRPr="0073268C" w:rsidTr="0073268C">
        <w:trPr>
          <w:cantSplit/>
        </w:trPr>
        <w:tc>
          <w:tcPr>
            <w:tcW w:w="1134" w:type="dxa"/>
            <w:shd w:val="clear" w:color="auto" w:fill="auto"/>
          </w:tcPr>
          <w:p w:rsidR="00B076EF" w:rsidRPr="002452B8" w:rsidRDefault="00B076EF" w:rsidP="000E47BB">
            <w:pPr>
              <w:pStyle w:val="Tabletext-Centred"/>
            </w:pPr>
            <w:r w:rsidRPr="002452B8">
              <w:t>DES-03</w:t>
            </w:r>
          </w:p>
        </w:tc>
        <w:tc>
          <w:tcPr>
            <w:tcW w:w="4395" w:type="dxa"/>
            <w:shd w:val="clear" w:color="auto" w:fill="auto"/>
          </w:tcPr>
          <w:p w:rsidR="00B076EF" w:rsidRPr="007A577B" w:rsidRDefault="00B076EF" w:rsidP="000E47BB">
            <w:pPr>
              <w:pStyle w:val="Tabletext-Dataentry"/>
            </w:pPr>
            <w:r w:rsidRPr="0073268C">
              <w:rPr>
                <w:rFonts w:eastAsia="Arial"/>
              </w:rPr>
              <w:t>Autocamion – inclusiv combustibil</w:t>
            </w:r>
            <w:r w:rsidR="009E745E" w:rsidRPr="0073268C">
              <w:rPr>
                <w:rFonts w:eastAsia="Arial"/>
              </w:rPr>
              <w:t>ul</w:t>
            </w:r>
            <w:r w:rsidRPr="0073268C">
              <w:rPr>
                <w:rFonts w:eastAsia="Arial"/>
              </w:rPr>
              <w:t xml:space="preserve">, toate proviziile de consumabile şi piesele de schimb – camion basculant cu capacitatea de 3 tone. </w:t>
            </w:r>
          </w:p>
        </w:tc>
        <w:tc>
          <w:tcPr>
            <w:tcW w:w="1275" w:type="dxa"/>
            <w:shd w:val="clear" w:color="auto" w:fill="auto"/>
          </w:tcPr>
          <w:p w:rsidR="00B076EF" w:rsidRPr="002452B8" w:rsidRDefault="00B076EF" w:rsidP="000E47BB">
            <w:pPr>
              <w:pStyle w:val="Tabletext-Centred"/>
            </w:pPr>
            <w:r w:rsidRPr="002452B8">
              <w:t>50</w:t>
            </w:r>
          </w:p>
        </w:tc>
        <w:tc>
          <w:tcPr>
            <w:tcW w:w="1418" w:type="dxa"/>
            <w:shd w:val="clear" w:color="auto" w:fill="auto"/>
          </w:tcPr>
          <w:p w:rsidR="00B076EF" w:rsidRPr="002452B8" w:rsidRDefault="00B076EF" w:rsidP="000E47BB">
            <w:pPr>
              <w:pStyle w:val="Tabletext-Centred"/>
            </w:pPr>
          </w:p>
        </w:tc>
        <w:tc>
          <w:tcPr>
            <w:tcW w:w="1417" w:type="dxa"/>
            <w:shd w:val="clear" w:color="auto" w:fill="auto"/>
          </w:tcPr>
          <w:p w:rsidR="00B076EF" w:rsidRPr="002452B8" w:rsidRDefault="00B076EF" w:rsidP="000E47BB">
            <w:pPr>
              <w:pStyle w:val="Tabletext-Centred"/>
            </w:pPr>
          </w:p>
        </w:tc>
      </w:tr>
      <w:tr w:rsidR="00B076EF" w:rsidRPr="0073268C" w:rsidTr="0073268C">
        <w:trPr>
          <w:cantSplit/>
        </w:trPr>
        <w:tc>
          <w:tcPr>
            <w:tcW w:w="1134" w:type="dxa"/>
            <w:shd w:val="clear" w:color="auto" w:fill="auto"/>
          </w:tcPr>
          <w:p w:rsidR="00B076EF" w:rsidRPr="002452B8" w:rsidRDefault="00B076EF" w:rsidP="000E47BB">
            <w:pPr>
              <w:pStyle w:val="Tabletext-Centred"/>
            </w:pPr>
            <w:r w:rsidRPr="002452B8">
              <w:t>DES-04</w:t>
            </w:r>
          </w:p>
        </w:tc>
        <w:tc>
          <w:tcPr>
            <w:tcW w:w="4395" w:type="dxa"/>
            <w:shd w:val="clear" w:color="auto" w:fill="auto"/>
          </w:tcPr>
          <w:p w:rsidR="00B076EF" w:rsidRPr="0073268C" w:rsidRDefault="00B076EF" w:rsidP="000E47BB">
            <w:pPr>
              <w:pStyle w:val="Tabletext-Dataentry"/>
              <w:rPr>
                <w:rFonts w:eastAsia="Arial"/>
              </w:rPr>
            </w:pPr>
            <w:r w:rsidRPr="0073268C">
              <w:rPr>
                <w:rFonts w:eastAsia="Arial"/>
              </w:rPr>
              <w:t>Autocamion – inclusiv combustibil</w:t>
            </w:r>
            <w:r w:rsidR="00976B47" w:rsidRPr="0073268C">
              <w:rPr>
                <w:rFonts w:eastAsia="Arial"/>
              </w:rPr>
              <w:t>ul</w:t>
            </w:r>
            <w:r w:rsidRPr="0073268C">
              <w:rPr>
                <w:rFonts w:eastAsia="Arial"/>
              </w:rPr>
              <w:t xml:space="preserve">, toate proviziile de consumabile şi piesele de schimb – camion basculant cu capacitatea de 5 tone. </w:t>
            </w:r>
          </w:p>
        </w:tc>
        <w:tc>
          <w:tcPr>
            <w:tcW w:w="1275" w:type="dxa"/>
            <w:shd w:val="clear" w:color="auto" w:fill="auto"/>
          </w:tcPr>
          <w:p w:rsidR="00B076EF" w:rsidRPr="002452B8" w:rsidRDefault="00B076EF" w:rsidP="000E47BB">
            <w:pPr>
              <w:pStyle w:val="Tabletext-Centred"/>
            </w:pPr>
            <w:r w:rsidRPr="002452B8">
              <w:t>50</w:t>
            </w:r>
          </w:p>
        </w:tc>
        <w:tc>
          <w:tcPr>
            <w:tcW w:w="1418" w:type="dxa"/>
            <w:shd w:val="clear" w:color="auto" w:fill="auto"/>
          </w:tcPr>
          <w:p w:rsidR="00B076EF" w:rsidRPr="002452B8" w:rsidRDefault="00B076EF" w:rsidP="000E47BB">
            <w:pPr>
              <w:pStyle w:val="Tabletext-Centred"/>
            </w:pPr>
          </w:p>
        </w:tc>
        <w:tc>
          <w:tcPr>
            <w:tcW w:w="1417" w:type="dxa"/>
            <w:shd w:val="clear" w:color="auto" w:fill="auto"/>
          </w:tcPr>
          <w:p w:rsidR="00B076EF" w:rsidRPr="002452B8" w:rsidRDefault="00B076EF" w:rsidP="000E47BB">
            <w:pPr>
              <w:pStyle w:val="Tabletext-Centred"/>
            </w:pPr>
          </w:p>
        </w:tc>
      </w:tr>
      <w:tr w:rsidR="004367F1" w:rsidRPr="0073268C" w:rsidTr="0073268C">
        <w:trPr>
          <w:cantSplit/>
        </w:trPr>
        <w:tc>
          <w:tcPr>
            <w:tcW w:w="1134" w:type="dxa"/>
            <w:shd w:val="clear" w:color="auto" w:fill="auto"/>
          </w:tcPr>
          <w:p w:rsidR="00E60E25" w:rsidRPr="002452B8" w:rsidRDefault="00E60E25" w:rsidP="000E47BB">
            <w:pPr>
              <w:pStyle w:val="Tabletext-Centred"/>
            </w:pPr>
            <w:r w:rsidRPr="002452B8">
              <w:t>DES-05</w:t>
            </w:r>
          </w:p>
        </w:tc>
        <w:tc>
          <w:tcPr>
            <w:tcW w:w="4395" w:type="dxa"/>
            <w:shd w:val="clear" w:color="auto" w:fill="auto"/>
          </w:tcPr>
          <w:p w:rsidR="00E60E25" w:rsidRPr="002452B8" w:rsidRDefault="00A0308A" w:rsidP="000E47BB">
            <w:pPr>
              <w:pStyle w:val="Tabletext"/>
            </w:pPr>
            <w:r w:rsidRPr="0073268C">
              <w:rPr>
                <w:rFonts w:eastAsia="Arial"/>
              </w:rPr>
              <w:t>Autocamion – inclusiv combustibil</w:t>
            </w:r>
            <w:r w:rsidR="00CA5857" w:rsidRPr="0073268C">
              <w:rPr>
                <w:rFonts w:eastAsia="Arial"/>
              </w:rPr>
              <w:t>ul</w:t>
            </w:r>
            <w:r w:rsidRPr="0073268C">
              <w:rPr>
                <w:rFonts w:eastAsia="Arial"/>
              </w:rPr>
              <w:t>, toate proviziile de consumabile şi piesele de schimb – camion basculant cu capacitatea de 15 tone.</w:t>
            </w:r>
          </w:p>
        </w:tc>
        <w:tc>
          <w:tcPr>
            <w:tcW w:w="1275" w:type="dxa"/>
            <w:shd w:val="clear" w:color="auto" w:fill="auto"/>
          </w:tcPr>
          <w:p w:rsidR="00E60E25" w:rsidRPr="002452B8" w:rsidRDefault="00E60E25" w:rsidP="000E47BB">
            <w:pPr>
              <w:pStyle w:val="Tabletext-Centred"/>
            </w:pPr>
            <w:r w:rsidRPr="002452B8">
              <w:t>100</w:t>
            </w:r>
          </w:p>
        </w:tc>
        <w:tc>
          <w:tcPr>
            <w:tcW w:w="1418" w:type="dxa"/>
            <w:shd w:val="clear" w:color="auto" w:fill="auto"/>
          </w:tcPr>
          <w:p w:rsidR="00E60E25" w:rsidRPr="002452B8" w:rsidRDefault="00E60E25" w:rsidP="000E47BB">
            <w:pPr>
              <w:pStyle w:val="Tabletext-Centred"/>
            </w:pPr>
          </w:p>
        </w:tc>
        <w:tc>
          <w:tcPr>
            <w:tcW w:w="1417" w:type="dxa"/>
            <w:shd w:val="clear" w:color="auto" w:fill="auto"/>
          </w:tcPr>
          <w:p w:rsidR="00E60E25" w:rsidRPr="002452B8" w:rsidRDefault="00E60E25" w:rsidP="000E47BB">
            <w:pPr>
              <w:pStyle w:val="Tabletext-Centred"/>
            </w:pPr>
          </w:p>
        </w:tc>
      </w:tr>
      <w:tr w:rsidR="00521E72" w:rsidRPr="0073268C" w:rsidTr="0073268C">
        <w:trPr>
          <w:cantSplit/>
        </w:trPr>
        <w:tc>
          <w:tcPr>
            <w:tcW w:w="1134" w:type="dxa"/>
            <w:shd w:val="clear" w:color="auto" w:fill="auto"/>
          </w:tcPr>
          <w:p w:rsidR="00521E72" w:rsidRPr="002452B8" w:rsidRDefault="00521E72" w:rsidP="000E47BB">
            <w:pPr>
              <w:pStyle w:val="Tabletext-Centred"/>
            </w:pPr>
            <w:r w:rsidRPr="002452B8">
              <w:t>DES-06</w:t>
            </w:r>
          </w:p>
        </w:tc>
        <w:tc>
          <w:tcPr>
            <w:tcW w:w="4395" w:type="dxa"/>
            <w:shd w:val="clear" w:color="auto" w:fill="auto"/>
          </w:tcPr>
          <w:p w:rsidR="00521E72" w:rsidRPr="007A577B" w:rsidRDefault="00521E72" w:rsidP="000E47BB">
            <w:pPr>
              <w:pStyle w:val="Tabletext-Dataentry"/>
            </w:pPr>
            <w:r w:rsidRPr="0073268C">
              <w:rPr>
                <w:rFonts w:eastAsia="Arial"/>
              </w:rPr>
              <w:t>Pompă de beton mobilă, inclusiv combustibil</w:t>
            </w:r>
            <w:r w:rsidR="00E20B92" w:rsidRPr="0073268C">
              <w:rPr>
                <w:rFonts w:eastAsia="Arial"/>
              </w:rPr>
              <w:t>ul</w:t>
            </w:r>
            <w:r w:rsidRPr="0073268C">
              <w:rPr>
                <w:rFonts w:eastAsia="Arial"/>
              </w:rPr>
              <w:t xml:space="preserve">, toate proviziile de consumabile, piesele de schimb, furtunurile şi uneltele. </w:t>
            </w:r>
          </w:p>
        </w:tc>
        <w:tc>
          <w:tcPr>
            <w:tcW w:w="1275" w:type="dxa"/>
            <w:shd w:val="clear" w:color="auto" w:fill="auto"/>
          </w:tcPr>
          <w:p w:rsidR="00521E72" w:rsidRPr="002452B8" w:rsidRDefault="00521E72" w:rsidP="000E47BB">
            <w:pPr>
              <w:pStyle w:val="Tabletext-Centred"/>
            </w:pPr>
            <w:r w:rsidRPr="002452B8">
              <w:t>20</w:t>
            </w:r>
          </w:p>
        </w:tc>
        <w:tc>
          <w:tcPr>
            <w:tcW w:w="1418" w:type="dxa"/>
            <w:shd w:val="clear" w:color="auto" w:fill="auto"/>
          </w:tcPr>
          <w:p w:rsidR="00521E72" w:rsidRPr="002452B8" w:rsidRDefault="00521E72" w:rsidP="000E47BB">
            <w:pPr>
              <w:pStyle w:val="Tabletext-Centred"/>
            </w:pPr>
          </w:p>
        </w:tc>
        <w:tc>
          <w:tcPr>
            <w:tcW w:w="1417" w:type="dxa"/>
            <w:shd w:val="clear" w:color="auto" w:fill="auto"/>
          </w:tcPr>
          <w:p w:rsidR="00521E72" w:rsidRPr="002452B8" w:rsidRDefault="00521E72" w:rsidP="000E47BB">
            <w:pPr>
              <w:pStyle w:val="Tabletext-Centred"/>
            </w:pPr>
          </w:p>
        </w:tc>
      </w:tr>
      <w:tr w:rsidR="00521E72" w:rsidRPr="0073268C" w:rsidTr="0073268C">
        <w:trPr>
          <w:cantSplit/>
        </w:trPr>
        <w:tc>
          <w:tcPr>
            <w:tcW w:w="1134" w:type="dxa"/>
            <w:shd w:val="clear" w:color="auto" w:fill="auto"/>
          </w:tcPr>
          <w:p w:rsidR="00521E72" w:rsidRPr="002452B8" w:rsidRDefault="00521E72" w:rsidP="000E47BB">
            <w:pPr>
              <w:pStyle w:val="Tabletext-Centred"/>
            </w:pPr>
            <w:r w:rsidRPr="002452B8">
              <w:t>DES-07</w:t>
            </w:r>
          </w:p>
        </w:tc>
        <w:tc>
          <w:tcPr>
            <w:tcW w:w="4395" w:type="dxa"/>
            <w:shd w:val="clear" w:color="auto" w:fill="auto"/>
          </w:tcPr>
          <w:p w:rsidR="00521E72" w:rsidRPr="007A577B" w:rsidRDefault="00521E72" w:rsidP="000E47BB">
            <w:pPr>
              <w:pStyle w:val="Tabletext-Dataentry"/>
            </w:pPr>
            <w:r w:rsidRPr="0073268C">
              <w:rPr>
                <w:rFonts w:eastAsia="Arial"/>
              </w:rPr>
              <w:t>Maşină de sudare, inclusiv combustibil</w:t>
            </w:r>
            <w:r w:rsidR="00B82DC0" w:rsidRPr="0073268C">
              <w:rPr>
                <w:rFonts w:eastAsia="Arial"/>
              </w:rPr>
              <w:t>ul</w:t>
            </w:r>
            <w:r w:rsidRPr="0073268C">
              <w:rPr>
                <w:rFonts w:eastAsia="Arial"/>
              </w:rPr>
              <w:t xml:space="preserve">, toate proviziile de consumabile şi piesele de schimb şi uneltele. </w:t>
            </w:r>
          </w:p>
        </w:tc>
        <w:tc>
          <w:tcPr>
            <w:tcW w:w="1275" w:type="dxa"/>
            <w:shd w:val="clear" w:color="auto" w:fill="auto"/>
          </w:tcPr>
          <w:p w:rsidR="00521E72" w:rsidRPr="002452B8" w:rsidRDefault="00521E72" w:rsidP="000E47BB">
            <w:pPr>
              <w:pStyle w:val="Tabletext-Centred"/>
            </w:pPr>
            <w:r w:rsidRPr="002452B8">
              <w:t>20</w:t>
            </w:r>
          </w:p>
        </w:tc>
        <w:tc>
          <w:tcPr>
            <w:tcW w:w="1418" w:type="dxa"/>
            <w:shd w:val="clear" w:color="auto" w:fill="auto"/>
          </w:tcPr>
          <w:p w:rsidR="00521E72" w:rsidRPr="002452B8" w:rsidRDefault="00521E72" w:rsidP="000E47BB">
            <w:pPr>
              <w:pStyle w:val="Tabletext-Centred"/>
            </w:pPr>
          </w:p>
        </w:tc>
        <w:tc>
          <w:tcPr>
            <w:tcW w:w="1417" w:type="dxa"/>
            <w:shd w:val="clear" w:color="auto" w:fill="auto"/>
          </w:tcPr>
          <w:p w:rsidR="00521E72" w:rsidRPr="002452B8" w:rsidRDefault="00521E72" w:rsidP="000E47BB">
            <w:pPr>
              <w:pStyle w:val="Tabletext-Centred"/>
            </w:pPr>
          </w:p>
        </w:tc>
      </w:tr>
      <w:tr w:rsidR="00C00467" w:rsidRPr="0073268C" w:rsidTr="0073268C">
        <w:trPr>
          <w:cantSplit/>
        </w:trPr>
        <w:tc>
          <w:tcPr>
            <w:tcW w:w="1134" w:type="dxa"/>
            <w:shd w:val="clear" w:color="auto" w:fill="auto"/>
          </w:tcPr>
          <w:p w:rsidR="00C00467" w:rsidRPr="002452B8" w:rsidRDefault="00C00467" w:rsidP="000E47BB">
            <w:pPr>
              <w:pStyle w:val="Tabletext-Centred"/>
            </w:pPr>
            <w:r w:rsidRPr="002452B8">
              <w:t>DES-08</w:t>
            </w:r>
          </w:p>
        </w:tc>
        <w:tc>
          <w:tcPr>
            <w:tcW w:w="4395" w:type="dxa"/>
            <w:shd w:val="clear" w:color="auto" w:fill="auto"/>
          </w:tcPr>
          <w:p w:rsidR="00C00467" w:rsidRPr="007A577B" w:rsidRDefault="00C00467" w:rsidP="000E47BB">
            <w:pPr>
              <w:pStyle w:val="Tabletext-Dataentry"/>
            </w:pPr>
            <w:r w:rsidRPr="0073268C">
              <w:rPr>
                <w:rFonts w:eastAsia="Arial"/>
              </w:rPr>
              <w:t>Echipamentele de tăiere cu flacără</w:t>
            </w:r>
            <w:r w:rsidR="007F62F9" w:rsidRPr="0073268C">
              <w:rPr>
                <w:rFonts w:eastAsia="Arial"/>
              </w:rPr>
              <w:t xml:space="preserve"> </w:t>
            </w:r>
            <w:r w:rsidRPr="0073268C">
              <w:rPr>
                <w:rFonts w:eastAsia="Arial"/>
              </w:rPr>
              <w:t xml:space="preserve"> oxiacetilenică, inclusiv combustibil</w:t>
            </w:r>
            <w:r w:rsidR="006770A3" w:rsidRPr="0073268C">
              <w:rPr>
                <w:rFonts w:eastAsia="Arial"/>
              </w:rPr>
              <w:t>ul</w:t>
            </w:r>
            <w:r w:rsidRPr="0073268C">
              <w:rPr>
                <w:rFonts w:eastAsia="Arial"/>
              </w:rPr>
              <w:t>, toate proviziile de consumabile, piese</w:t>
            </w:r>
            <w:r w:rsidR="006770A3" w:rsidRPr="0073268C">
              <w:rPr>
                <w:rFonts w:eastAsia="Arial"/>
              </w:rPr>
              <w:t>le</w:t>
            </w:r>
            <w:r w:rsidRPr="0073268C">
              <w:rPr>
                <w:rFonts w:eastAsia="Arial"/>
              </w:rPr>
              <w:t xml:space="preserve"> de schimb şi unelte</w:t>
            </w:r>
            <w:r w:rsidR="006770A3" w:rsidRPr="0073268C">
              <w:rPr>
                <w:rFonts w:eastAsia="Arial"/>
              </w:rPr>
              <w:t>le</w:t>
            </w:r>
            <w:r w:rsidRPr="0073268C">
              <w:rPr>
                <w:rFonts w:eastAsia="Arial"/>
              </w:rPr>
              <w:t xml:space="preserve">. </w:t>
            </w:r>
          </w:p>
        </w:tc>
        <w:tc>
          <w:tcPr>
            <w:tcW w:w="1275" w:type="dxa"/>
            <w:shd w:val="clear" w:color="auto" w:fill="auto"/>
          </w:tcPr>
          <w:p w:rsidR="00C00467" w:rsidRPr="002452B8" w:rsidRDefault="00C00467" w:rsidP="000E47BB">
            <w:pPr>
              <w:pStyle w:val="Tabletext-Centred"/>
            </w:pPr>
            <w:r w:rsidRPr="002452B8">
              <w:t>20</w:t>
            </w:r>
          </w:p>
        </w:tc>
        <w:tc>
          <w:tcPr>
            <w:tcW w:w="1418" w:type="dxa"/>
            <w:shd w:val="clear" w:color="auto" w:fill="auto"/>
          </w:tcPr>
          <w:p w:rsidR="00C00467" w:rsidRPr="002452B8" w:rsidRDefault="00C00467" w:rsidP="000E47BB">
            <w:pPr>
              <w:pStyle w:val="Tabletext-Centred"/>
            </w:pPr>
          </w:p>
        </w:tc>
        <w:tc>
          <w:tcPr>
            <w:tcW w:w="1417" w:type="dxa"/>
            <w:shd w:val="clear" w:color="auto" w:fill="auto"/>
          </w:tcPr>
          <w:p w:rsidR="00C00467" w:rsidRPr="002452B8" w:rsidRDefault="00C00467" w:rsidP="000E47BB">
            <w:pPr>
              <w:pStyle w:val="Tabletext-Centred"/>
            </w:pPr>
          </w:p>
        </w:tc>
      </w:tr>
      <w:tr w:rsidR="00C00467" w:rsidRPr="0073268C" w:rsidTr="0073268C">
        <w:trPr>
          <w:cantSplit/>
        </w:trPr>
        <w:tc>
          <w:tcPr>
            <w:tcW w:w="1134" w:type="dxa"/>
            <w:shd w:val="clear" w:color="auto" w:fill="auto"/>
          </w:tcPr>
          <w:p w:rsidR="00C00467" w:rsidRPr="002452B8" w:rsidRDefault="00C00467" w:rsidP="000E47BB">
            <w:pPr>
              <w:pStyle w:val="Tabletext-Centred"/>
            </w:pPr>
            <w:r w:rsidRPr="002452B8">
              <w:t>DES-09</w:t>
            </w:r>
          </w:p>
        </w:tc>
        <w:tc>
          <w:tcPr>
            <w:tcW w:w="4395" w:type="dxa"/>
            <w:shd w:val="clear" w:color="auto" w:fill="auto"/>
          </w:tcPr>
          <w:p w:rsidR="00C00467" w:rsidRPr="007A577B" w:rsidRDefault="00C00467" w:rsidP="000E47BB">
            <w:pPr>
              <w:pStyle w:val="Tabletext-Dataentry"/>
            </w:pPr>
            <w:r w:rsidRPr="0073268C">
              <w:rPr>
                <w:rFonts w:eastAsia="Arial"/>
              </w:rPr>
              <w:t>Motopompă de 75 mm sau mai puţin, inclusiv combustibil</w:t>
            </w:r>
            <w:r w:rsidR="00743C34" w:rsidRPr="0073268C">
              <w:rPr>
                <w:rFonts w:eastAsia="Arial"/>
              </w:rPr>
              <w:t>ul</w:t>
            </w:r>
            <w:r w:rsidRPr="0073268C">
              <w:rPr>
                <w:rFonts w:eastAsia="Arial"/>
              </w:rPr>
              <w:t>, toate proviziile de consumabile, piesele de schimb, furtunurile şi uneltele.</w:t>
            </w:r>
          </w:p>
        </w:tc>
        <w:tc>
          <w:tcPr>
            <w:tcW w:w="1275" w:type="dxa"/>
            <w:shd w:val="clear" w:color="auto" w:fill="auto"/>
          </w:tcPr>
          <w:p w:rsidR="00C00467" w:rsidRPr="002452B8" w:rsidRDefault="00C00467" w:rsidP="000E47BB">
            <w:pPr>
              <w:pStyle w:val="Tabletext-Centred"/>
            </w:pPr>
            <w:r w:rsidRPr="002452B8">
              <w:t>50</w:t>
            </w:r>
          </w:p>
        </w:tc>
        <w:tc>
          <w:tcPr>
            <w:tcW w:w="1418" w:type="dxa"/>
            <w:shd w:val="clear" w:color="auto" w:fill="auto"/>
          </w:tcPr>
          <w:p w:rsidR="00C00467" w:rsidRPr="002452B8" w:rsidRDefault="00C00467" w:rsidP="000E47BB">
            <w:pPr>
              <w:pStyle w:val="Tabletext-Centred"/>
            </w:pPr>
          </w:p>
        </w:tc>
        <w:tc>
          <w:tcPr>
            <w:tcW w:w="1417" w:type="dxa"/>
            <w:shd w:val="clear" w:color="auto" w:fill="auto"/>
          </w:tcPr>
          <w:p w:rsidR="00C00467" w:rsidRPr="002452B8" w:rsidRDefault="00C00467" w:rsidP="000E47BB">
            <w:pPr>
              <w:pStyle w:val="Tabletext-Centred"/>
            </w:pPr>
          </w:p>
        </w:tc>
      </w:tr>
      <w:tr w:rsidR="00F94470" w:rsidRPr="0073268C" w:rsidTr="0073268C">
        <w:trPr>
          <w:cantSplit/>
        </w:trPr>
        <w:tc>
          <w:tcPr>
            <w:tcW w:w="1134" w:type="dxa"/>
            <w:shd w:val="clear" w:color="auto" w:fill="auto"/>
          </w:tcPr>
          <w:p w:rsidR="00F94470" w:rsidRPr="002452B8" w:rsidRDefault="00F94470" w:rsidP="000E47BB">
            <w:pPr>
              <w:pStyle w:val="Tabletext-Centred"/>
            </w:pPr>
            <w:r w:rsidRPr="002452B8">
              <w:t>DES-11</w:t>
            </w:r>
          </w:p>
        </w:tc>
        <w:tc>
          <w:tcPr>
            <w:tcW w:w="4395" w:type="dxa"/>
            <w:shd w:val="clear" w:color="auto" w:fill="auto"/>
          </w:tcPr>
          <w:p w:rsidR="00F94470" w:rsidRPr="0073268C" w:rsidRDefault="00F94470" w:rsidP="000E47BB">
            <w:pPr>
              <w:pStyle w:val="Tabletext-Dataentry"/>
              <w:rPr>
                <w:rFonts w:eastAsia="Arial"/>
              </w:rPr>
            </w:pPr>
            <w:r w:rsidRPr="0073268C">
              <w:rPr>
                <w:rFonts w:eastAsia="Arial"/>
              </w:rPr>
              <w:t>Motopompă de peste 75 mm, inclusiv combustibil</w:t>
            </w:r>
            <w:r w:rsidR="007F4E27" w:rsidRPr="0073268C">
              <w:rPr>
                <w:rFonts w:eastAsia="Arial"/>
              </w:rPr>
              <w:t>ul</w:t>
            </w:r>
            <w:r w:rsidRPr="0073268C">
              <w:rPr>
                <w:rFonts w:eastAsia="Arial"/>
              </w:rPr>
              <w:t>, toate proviziile de consumabile, piesele de schimb, furtunurile şi uneltele.</w:t>
            </w:r>
          </w:p>
        </w:tc>
        <w:tc>
          <w:tcPr>
            <w:tcW w:w="1275" w:type="dxa"/>
            <w:shd w:val="clear" w:color="auto" w:fill="auto"/>
          </w:tcPr>
          <w:p w:rsidR="00F94470" w:rsidRPr="002452B8" w:rsidRDefault="00F94470" w:rsidP="000E47BB">
            <w:pPr>
              <w:pStyle w:val="Tabletext-Centred"/>
            </w:pPr>
            <w:r w:rsidRPr="002452B8">
              <w:t>50</w:t>
            </w:r>
          </w:p>
        </w:tc>
        <w:tc>
          <w:tcPr>
            <w:tcW w:w="1418" w:type="dxa"/>
            <w:shd w:val="clear" w:color="auto" w:fill="auto"/>
          </w:tcPr>
          <w:p w:rsidR="00F94470" w:rsidRPr="002452B8" w:rsidRDefault="00F94470" w:rsidP="000E47BB">
            <w:pPr>
              <w:pStyle w:val="Tabletext-Centred"/>
            </w:pPr>
          </w:p>
        </w:tc>
        <w:tc>
          <w:tcPr>
            <w:tcW w:w="1417" w:type="dxa"/>
            <w:shd w:val="clear" w:color="auto" w:fill="auto"/>
          </w:tcPr>
          <w:p w:rsidR="00F94470" w:rsidRPr="002452B8" w:rsidRDefault="00F94470" w:rsidP="000E47BB">
            <w:pPr>
              <w:pStyle w:val="Tabletext-Centred"/>
            </w:pPr>
          </w:p>
        </w:tc>
      </w:tr>
      <w:tr w:rsidR="00F94470" w:rsidRPr="0073268C" w:rsidTr="0073268C">
        <w:trPr>
          <w:cantSplit/>
        </w:trPr>
        <w:tc>
          <w:tcPr>
            <w:tcW w:w="1134" w:type="dxa"/>
            <w:shd w:val="clear" w:color="auto" w:fill="auto"/>
          </w:tcPr>
          <w:p w:rsidR="00F94470" w:rsidRPr="002452B8" w:rsidRDefault="00F94470" w:rsidP="000E47BB">
            <w:pPr>
              <w:pStyle w:val="Tabletext-Centred"/>
            </w:pPr>
            <w:r w:rsidRPr="002452B8">
              <w:lastRenderedPageBreak/>
              <w:t>DES-12</w:t>
            </w:r>
          </w:p>
        </w:tc>
        <w:tc>
          <w:tcPr>
            <w:tcW w:w="4395" w:type="dxa"/>
            <w:shd w:val="clear" w:color="auto" w:fill="auto"/>
          </w:tcPr>
          <w:p w:rsidR="00F94470" w:rsidRPr="0073268C" w:rsidRDefault="00F94470" w:rsidP="000E47BB">
            <w:pPr>
              <w:pStyle w:val="Tabletext-Dataentry"/>
              <w:rPr>
                <w:rFonts w:eastAsia="Arial"/>
              </w:rPr>
            </w:pPr>
            <w:r w:rsidRPr="0073268C">
              <w:rPr>
                <w:rFonts w:eastAsia="Arial"/>
              </w:rPr>
              <w:t>Macara de 10 tone, montată pe camion, inclusiv combustibil</w:t>
            </w:r>
            <w:r w:rsidR="00355CE1" w:rsidRPr="0073268C">
              <w:rPr>
                <w:rFonts w:eastAsia="Arial"/>
              </w:rPr>
              <w:t>ul</w:t>
            </w:r>
            <w:r w:rsidRPr="0073268C">
              <w:rPr>
                <w:rFonts w:eastAsia="Arial"/>
              </w:rPr>
              <w:t xml:space="preserve">, toate proviziile de consumabile, piesele de schimb şi uneltele. </w:t>
            </w:r>
          </w:p>
        </w:tc>
        <w:tc>
          <w:tcPr>
            <w:tcW w:w="1275" w:type="dxa"/>
            <w:shd w:val="clear" w:color="auto" w:fill="auto"/>
          </w:tcPr>
          <w:p w:rsidR="00F94470" w:rsidRPr="002452B8" w:rsidRDefault="00F94470" w:rsidP="000E47BB">
            <w:pPr>
              <w:pStyle w:val="Tabletext-Centred"/>
            </w:pPr>
            <w:r w:rsidRPr="002452B8">
              <w:t>20</w:t>
            </w:r>
          </w:p>
        </w:tc>
        <w:tc>
          <w:tcPr>
            <w:tcW w:w="1418" w:type="dxa"/>
            <w:shd w:val="clear" w:color="auto" w:fill="auto"/>
          </w:tcPr>
          <w:p w:rsidR="00F94470" w:rsidRPr="002452B8" w:rsidRDefault="00F94470" w:rsidP="000E47BB">
            <w:pPr>
              <w:pStyle w:val="Tabletext-Centred"/>
            </w:pPr>
          </w:p>
        </w:tc>
        <w:tc>
          <w:tcPr>
            <w:tcW w:w="1417" w:type="dxa"/>
            <w:shd w:val="clear" w:color="auto" w:fill="auto"/>
          </w:tcPr>
          <w:p w:rsidR="00F94470" w:rsidRPr="002452B8" w:rsidRDefault="00F94470" w:rsidP="000E47BB">
            <w:pPr>
              <w:pStyle w:val="Tabletext-Centred"/>
            </w:pPr>
          </w:p>
        </w:tc>
      </w:tr>
      <w:tr w:rsidR="00E2237E" w:rsidRPr="0073268C" w:rsidTr="0073268C">
        <w:trPr>
          <w:cantSplit/>
        </w:trPr>
        <w:tc>
          <w:tcPr>
            <w:tcW w:w="1134" w:type="dxa"/>
            <w:shd w:val="clear" w:color="auto" w:fill="auto"/>
          </w:tcPr>
          <w:p w:rsidR="00E2237E" w:rsidRPr="002452B8" w:rsidRDefault="00E2237E" w:rsidP="000E47BB">
            <w:pPr>
              <w:pStyle w:val="Tabletext-Centred"/>
            </w:pPr>
            <w:r w:rsidRPr="002452B8">
              <w:t>DES-13</w:t>
            </w:r>
          </w:p>
        </w:tc>
        <w:tc>
          <w:tcPr>
            <w:tcW w:w="4395" w:type="dxa"/>
            <w:shd w:val="clear" w:color="auto" w:fill="auto"/>
          </w:tcPr>
          <w:p w:rsidR="00E2237E" w:rsidRPr="0073268C" w:rsidRDefault="00E2237E" w:rsidP="000E47BB">
            <w:pPr>
              <w:pStyle w:val="Tabletext-Dataentry"/>
              <w:rPr>
                <w:rFonts w:eastAsia="Arial"/>
              </w:rPr>
            </w:pPr>
            <w:r w:rsidRPr="0073268C">
              <w:rPr>
                <w:rFonts w:eastAsia="Arial"/>
              </w:rPr>
              <w:t>Macara de 50 de tone, montată pe camion, inclusiv combustibil</w:t>
            </w:r>
            <w:r w:rsidR="000949E8" w:rsidRPr="0073268C">
              <w:rPr>
                <w:rFonts w:eastAsia="Arial"/>
              </w:rPr>
              <w:t>ul</w:t>
            </w:r>
            <w:r w:rsidRPr="0073268C">
              <w:rPr>
                <w:rFonts w:eastAsia="Arial"/>
              </w:rPr>
              <w:t xml:space="preserve">, toate proviziile de consumabile, piesele de schimb şi uneltele. </w:t>
            </w:r>
          </w:p>
        </w:tc>
        <w:tc>
          <w:tcPr>
            <w:tcW w:w="1275" w:type="dxa"/>
            <w:shd w:val="clear" w:color="auto" w:fill="auto"/>
          </w:tcPr>
          <w:p w:rsidR="00E2237E" w:rsidRPr="002452B8" w:rsidRDefault="00E2237E" w:rsidP="000E47BB">
            <w:pPr>
              <w:pStyle w:val="Tabletext-Centred"/>
            </w:pPr>
            <w:r w:rsidRPr="002452B8">
              <w:t>20</w:t>
            </w:r>
          </w:p>
        </w:tc>
        <w:tc>
          <w:tcPr>
            <w:tcW w:w="1418" w:type="dxa"/>
            <w:shd w:val="clear" w:color="auto" w:fill="auto"/>
          </w:tcPr>
          <w:p w:rsidR="00E2237E" w:rsidRPr="002452B8" w:rsidRDefault="00E2237E" w:rsidP="000E47BB">
            <w:pPr>
              <w:pStyle w:val="Tabletext-Centred"/>
            </w:pPr>
          </w:p>
        </w:tc>
        <w:tc>
          <w:tcPr>
            <w:tcW w:w="1417" w:type="dxa"/>
            <w:shd w:val="clear" w:color="auto" w:fill="auto"/>
          </w:tcPr>
          <w:p w:rsidR="00E2237E" w:rsidRPr="002452B8" w:rsidRDefault="00E2237E" w:rsidP="000E47BB">
            <w:pPr>
              <w:pStyle w:val="Tabletext-Centred"/>
            </w:pPr>
          </w:p>
        </w:tc>
      </w:tr>
      <w:tr w:rsidR="00E2237E" w:rsidRPr="0073268C" w:rsidTr="0073268C">
        <w:trPr>
          <w:cantSplit/>
        </w:trPr>
        <w:tc>
          <w:tcPr>
            <w:tcW w:w="1134" w:type="dxa"/>
            <w:shd w:val="clear" w:color="auto" w:fill="auto"/>
          </w:tcPr>
          <w:p w:rsidR="00E2237E" w:rsidRPr="002452B8" w:rsidRDefault="00E2237E" w:rsidP="000E47BB">
            <w:pPr>
              <w:pStyle w:val="Tabletext-Centred"/>
            </w:pPr>
            <w:r w:rsidRPr="002452B8">
              <w:t>DES-14</w:t>
            </w:r>
          </w:p>
        </w:tc>
        <w:tc>
          <w:tcPr>
            <w:tcW w:w="4395" w:type="dxa"/>
            <w:shd w:val="clear" w:color="auto" w:fill="auto"/>
          </w:tcPr>
          <w:p w:rsidR="00E2237E" w:rsidRPr="007A577B" w:rsidRDefault="00E2237E" w:rsidP="000E47BB">
            <w:pPr>
              <w:pStyle w:val="Tabletext-Dataentry"/>
            </w:pPr>
            <w:r w:rsidRPr="0073268C">
              <w:rPr>
                <w:rFonts w:eastAsia="Arial"/>
              </w:rPr>
              <w:t>Betonieră, tambur închis cu dozator, inclusiv combustibil</w:t>
            </w:r>
            <w:r w:rsidR="004E74F9" w:rsidRPr="0073268C">
              <w:rPr>
                <w:rFonts w:eastAsia="Arial"/>
              </w:rPr>
              <w:t>ul</w:t>
            </w:r>
            <w:r w:rsidRPr="0073268C">
              <w:rPr>
                <w:rFonts w:eastAsia="Arial"/>
              </w:rPr>
              <w:t xml:space="preserve">, toate proviziile de consumabile, piesele de schimb şi uneltele, capacitatea de 150 litri. </w:t>
            </w:r>
          </w:p>
        </w:tc>
        <w:tc>
          <w:tcPr>
            <w:tcW w:w="1275" w:type="dxa"/>
            <w:shd w:val="clear" w:color="auto" w:fill="auto"/>
          </w:tcPr>
          <w:p w:rsidR="00E2237E" w:rsidRPr="002452B8" w:rsidRDefault="00E2237E" w:rsidP="000E47BB">
            <w:pPr>
              <w:pStyle w:val="Tabletext-Centred"/>
            </w:pPr>
            <w:r w:rsidRPr="002452B8">
              <w:t>50</w:t>
            </w:r>
          </w:p>
        </w:tc>
        <w:tc>
          <w:tcPr>
            <w:tcW w:w="1418" w:type="dxa"/>
            <w:shd w:val="clear" w:color="auto" w:fill="auto"/>
          </w:tcPr>
          <w:p w:rsidR="00E2237E" w:rsidRPr="002452B8" w:rsidRDefault="00E2237E" w:rsidP="000E47BB">
            <w:pPr>
              <w:pStyle w:val="Tabletext-Centred"/>
            </w:pPr>
          </w:p>
        </w:tc>
        <w:tc>
          <w:tcPr>
            <w:tcW w:w="1417" w:type="dxa"/>
            <w:shd w:val="clear" w:color="auto" w:fill="auto"/>
          </w:tcPr>
          <w:p w:rsidR="00E2237E" w:rsidRPr="002452B8" w:rsidRDefault="00E2237E" w:rsidP="000E47BB">
            <w:pPr>
              <w:pStyle w:val="Tabletext-Centred"/>
            </w:pPr>
          </w:p>
        </w:tc>
      </w:tr>
      <w:tr w:rsidR="00B46BE4" w:rsidRPr="0073268C" w:rsidTr="0073268C">
        <w:trPr>
          <w:cantSplit/>
        </w:trPr>
        <w:tc>
          <w:tcPr>
            <w:tcW w:w="1134" w:type="dxa"/>
            <w:shd w:val="clear" w:color="auto" w:fill="auto"/>
          </w:tcPr>
          <w:p w:rsidR="00B46BE4" w:rsidRPr="002452B8" w:rsidRDefault="00B46BE4" w:rsidP="000E47BB">
            <w:pPr>
              <w:pStyle w:val="Tabletext-Centred"/>
            </w:pPr>
            <w:r w:rsidRPr="002452B8">
              <w:t>DES-15</w:t>
            </w:r>
          </w:p>
        </w:tc>
        <w:tc>
          <w:tcPr>
            <w:tcW w:w="4395" w:type="dxa"/>
            <w:shd w:val="clear" w:color="auto" w:fill="auto"/>
          </w:tcPr>
          <w:p w:rsidR="00B46BE4" w:rsidRPr="0073268C" w:rsidRDefault="00B46BE4" w:rsidP="000E47BB">
            <w:pPr>
              <w:pStyle w:val="Tabletext-Dataentry"/>
              <w:rPr>
                <w:rFonts w:eastAsia="Arial"/>
              </w:rPr>
            </w:pPr>
            <w:r w:rsidRPr="0073268C">
              <w:rPr>
                <w:rFonts w:eastAsia="Arial"/>
              </w:rPr>
              <w:t>Betonieră, tambur închis cu dozator, inclusiv combustibil</w:t>
            </w:r>
            <w:r w:rsidR="00592AAD" w:rsidRPr="0073268C">
              <w:rPr>
                <w:rFonts w:eastAsia="Arial"/>
              </w:rPr>
              <w:t>ul</w:t>
            </w:r>
            <w:r w:rsidRPr="0073268C">
              <w:rPr>
                <w:rFonts w:eastAsia="Arial"/>
              </w:rPr>
              <w:t>, toate proviziile de consumabile, piesele de schimb şi uneltele, capacitatea de 200 litri</w:t>
            </w:r>
            <w:r w:rsidR="00A5625D" w:rsidRPr="0073268C">
              <w:rPr>
                <w:rFonts w:eastAsia="Arial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B46BE4" w:rsidRPr="002452B8" w:rsidRDefault="00B46BE4" w:rsidP="000E47BB">
            <w:pPr>
              <w:pStyle w:val="Tabletext-Centred"/>
            </w:pPr>
            <w:r w:rsidRPr="002452B8">
              <w:t>50</w:t>
            </w:r>
          </w:p>
        </w:tc>
        <w:tc>
          <w:tcPr>
            <w:tcW w:w="1418" w:type="dxa"/>
            <w:shd w:val="clear" w:color="auto" w:fill="auto"/>
          </w:tcPr>
          <w:p w:rsidR="00B46BE4" w:rsidRPr="002452B8" w:rsidRDefault="00B46BE4" w:rsidP="000E47BB">
            <w:pPr>
              <w:pStyle w:val="Tabletext-Centred"/>
            </w:pPr>
          </w:p>
        </w:tc>
        <w:tc>
          <w:tcPr>
            <w:tcW w:w="1417" w:type="dxa"/>
            <w:shd w:val="clear" w:color="auto" w:fill="auto"/>
          </w:tcPr>
          <w:p w:rsidR="00B46BE4" w:rsidRPr="002452B8" w:rsidRDefault="00B46BE4" w:rsidP="000E47BB">
            <w:pPr>
              <w:pStyle w:val="Tabletext-Centred"/>
            </w:pPr>
          </w:p>
        </w:tc>
      </w:tr>
      <w:tr w:rsidR="00B46BE4" w:rsidRPr="0073268C" w:rsidTr="0073268C">
        <w:trPr>
          <w:cantSplit/>
        </w:trPr>
        <w:tc>
          <w:tcPr>
            <w:tcW w:w="1134" w:type="dxa"/>
            <w:shd w:val="clear" w:color="auto" w:fill="auto"/>
          </w:tcPr>
          <w:p w:rsidR="00B46BE4" w:rsidRPr="002452B8" w:rsidRDefault="00B46BE4" w:rsidP="000E47BB">
            <w:pPr>
              <w:pStyle w:val="Tabletext-Centred"/>
            </w:pPr>
            <w:r w:rsidRPr="002452B8">
              <w:t>DES-16</w:t>
            </w:r>
          </w:p>
        </w:tc>
        <w:tc>
          <w:tcPr>
            <w:tcW w:w="4395" w:type="dxa"/>
            <w:shd w:val="clear" w:color="auto" w:fill="auto"/>
          </w:tcPr>
          <w:p w:rsidR="00B46BE4" w:rsidRPr="007A577B" w:rsidRDefault="00B46BE4" w:rsidP="000E47BB">
            <w:pPr>
              <w:pStyle w:val="Tabletext-Dataentry"/>
            </w:pPr>
            <w:r w:rsidRPr="0073268C">
              <w:rPr>
                <w:rFonts w:eastAsia="Arial"/>
              </w:rPr>
              <w:t xml:space="preserve">Betonieră montată pe camion, inclusiv combustibilul, toate rezervele de consumabile, piesele de schimb şi uneltele. </w:t>
            </w:r>
          </w:p>
        </w:tc>
        <w:tc>
          <w:tcPr>
            <w:tcW w:w="1275" w:type="dxa"/>
            <w:shd w:val="clear" w:color="auto" w:fill="auto"/>
          </w:tcPr>
          <w:p w:rsidR="00B46BE4" w:rsidRPr="002452B8" w:rsidRDefault="00B46BE4" w:rsidP="000E47BB">
            <w:pPr>
              <w:pStyle w:val="Tabletext-Centred"/>
            </w:pPr>
            <w:r w:rsidRPr="002452B8">
              <w:t>20</w:t>
            </w:r>
          </w:p>
        </w:tc>
        <w:tc>
          <w:tcPr>
            <w:tcW w:w="1418" w:type="dxa"/>
            <w:shd w:val="clear" w:color="auto" w:fill="auto"/>
          </w:tcPr>
          <w:p w:rsidR="00B46BE4" w:rsidRPr="002452B8" w:rsidRDefault="00B46BE4" w:rsidP="000E47BB">
            <w:pPr>
              <w:pStyle w:val="Tabletext-Centred"/>
            </w:pPr>
          </w:p>
        </w:tc>
        <w:tc>
          <w:tcPr>
            <w:tcW w:w="1417" w:type="dxa"/>
            <w:shd w:val="clear" w:color="auto" w:fill="auto"/>
          </w:tcPr>
          <w:p w:rsidR="00B46BE4" w:rsidRPr="002452B8" w:rsidRDefault="00B46BE4" w:rsidP="000E47BB">
            <w:pPr>
              <w:pStyle w:val="Tabletext-Centred"/>
            </w:pPr>
          </w:p>
        </w:tc>
      </w:tr>
      <w:tr w:rsidR="004367F1" w:rsidRPr="0073268C" w:rsidTr="0073268C">
        <w:trPr>
          <w:cantSplit/>
        </w:trPr>
        <w:tc>
          <w:tcPr>
            <w:tcW w:w="1134" w:type="dxa"/>
            <w:shd w:val="clear" w:color="auto" w:fill="auto"/>
          </w:tcPr>
          <w:p w:rsidR="00E60E25" w:rsidRPr="002452B8" w:rsidRDefault="00E60E25" w:rsidP="000E47BB">
            <w:pPr>
              <w:pStyle w:val="Tabletext-Centred"/>
            </w:pPr>
            <w:r w:rsidRPr="002452B8">
              <w:t>DES-17</w:t>
            </w:r>
          </w:p>
        </w:tc>
        <w:tc>
          <w:tcPr>
            <w:tcW w:w="4395" w:type="dxa"/>
            <w:shd w:val="clear" w:color="auto" w:fill="auto"/>
          </w:tcPr>
          <w:p w:rsidR="00E60E25" w:rsidRPr="002452B8" w:rsidRDefault="007C446E" w:rsidP="000E47BB">
            <w:pPr>
              <w:pStyle w:val="Tabletext"/>
            </w:pPr>
            <w:r w:rsidRPr="0073268C">
              <w:rPr>
                <w:rFonts w:eastAsia="Arial"/>
              </w:rPr>
              <w:t>Autobasculantă, inclusiv combustibil</w:t>
            </w:r>
            <w:r w:rsidR="00DF7B23" w:rsidRPr="0073268C">
              <w:rPr>
                <w:rFonts w:eastAsia="Arial"/>
              </w:rPr>
              <w:t>ul</w:t>
            </w:r>
            <w:r w:rsidRPr="0073268C">
              <w:rPr>
                <w:rFonts w:eastAsia="Arial"/>
              </w:rPr>
              <w:t>, toate proviziile de consumabile, piesele de schimb şi uneltele – capacitatea utilă nominală de până la 2.100 kg.</w:t>
            </w:r>
          </w:p>
        </w:tc>
        <w:tc>
          <w:tcPr>
            <w:tcW w:w="1275" w:type="dxa"/>
            <w:shd w:val="clear" w:color="auto" w:fill="auto"/>
          </w:tcPr>
          <w:p w:rsidR="00E60E25" w:rsidRPr="002452B8" w:rsidRDefault="00E314BB" w:rsidP="000E47BB">
            <w:pPr>
              <w:pStyle w:val="Tabletext-Centred"/>
            </w:pPr>
            <w:r w:rsidRPr="002452B8">
              <w:t>50</w:t>
            </w:r>
          </w:p>
        </w:tc>
        <w:tc>
          <w:tcPr>
            <w:tcW w:w="1418" w:type="dxa"/>
            <w:shd w:val="clear" w:color="auto" w:fill="auto"/>
          </w:tcPr>
          <w:p w:rsidR="00E60E25" w:rsidRPr="002452B8" w:rsidRDefault="00E60E25" w:rsidP="000E47BB">
            <w:pPr>
              <w:pStyle w:val="Tabletext-Centred"/>
            </w:pPr>
          </w:p>
        </w:tc>
        <w:tc>
          <w:tcPr>
            <w:tcW w:w="1417" w:type="dxa"/>
            <w:shd w:val="clear" w:color="auto" w:fill="auto"/>
          </w:tcPr>
          <w:p w:rsidR="00E60E25" w:rsidRPr="002452B8" w:rsidRDefault="00E60E25" w:rsidP="000E47BB">
            <w:pPr>
              <w:pStyle w:val="Tabletext-Centred"/>
            </w:pPr>
          </w:p>
        </w:tc>
      </w:tr>
      <w:tr w:rsidR="00197230" w:rsidRPr="0073268C" w:rsidTr="0073268C">
        <w:trPr>
          <w:cantSplit/>
        </w:trPr>
        <w:tc>
          <w:tcPr>
            <w:tcW w:w="1134" w:type="dxa"/>
            <w:shd w:val="clear" w:color="auto" w:fill="auto"/>
          </w:tcPr>
          <w:p w:rsidR="00197230" w:rsidRPr="002452B8" w:rsidRDefault="00197230" w:rsidP="000E47BB">
            <w:pPr>
              <w:pStyle w:val="Tabletext-Centred"/>
            </w:pPr>
            <w:r w:rsidRPr="002452B8">
              <w:t>DES-18</w:t>
            </w:r>
          </w:p>
        </w:tc>
        <w:tc>
          <w:tcPr>
            <w:tcW w:w="4395" w:type="dxa"/>
            <w:shd w:val="clear" w:color="auto" w:fill="auto"/>
          </w:tcPr>
          <w:p w:rsidR="00197230" w:rsidRPr="0073268C" w:rsidRDefault="00197230" w:rsidP="000E47BB">
            <w:pPr>
              <w:pStyle w:val="Tabletext-Dataentry"/>
              <w:rPr>
                <w:rFonts w:eastAsia="Arial"/>
              </w:rPr>
            </w:pPr>
            <w:r w:rsidRPr="0073268C">
              <w:rPr>
                <w:rFonts w:eastAsia="Arial"/>
              </w:rPr>
              <w:t>Autobasculantă, inclusiv combustibil</w:t>
            </w:r>
            <w:r w:rsidR="00DF7B23" w:rsidRPr="0073268C">
              <w:rPr>
                <w:rFonts w:eastAsia="Arial"/>
              </w:rPr>
              <w:t>ul</w:t>
            </w:r>
            <w:r w:rsidRPr="0073268C">
              <w:rPr>
                <w:rFonts w:eastAsia="Arial"/>
              </w:rPr>
              <w:t xml:space="preserve">, toate proviziile de consumabile, piesele de schimb şi uneltele – capacitatea utilă nominală depăşeşte 2.100 kg, dar nu depăşeşte 10.000 kg. </w:t>
            </w:r>
          </w:p>
        </w:tc>
        <w:tc>
          <w:tcPr>
            <w:tcW w:w="1275" w:type="dxa"/>
            <w:shd w:val="clear" w:color="auto" w:fill="auto"/>
          </w:tcPr>
          <w:p w:rsidR="00197230" w:rsidRPr="002452B8" w:rsidRDefault="00197230" w:rsidP="000E47BB">
            <w:pPr>
              <w:pStyle w:val="Tabletext-Centred"/>
            </w:pPr>
            <w:r w:rsidRPr="002452B8">
              <w:t>10</w:t>
            </w:r>
          </w:p>
        </w:tc>
        <w:tc>
          <w:tcPr>
            <w:tcW w:w="1418" w:type="dxa"/>
            <w:shd w:val="clear" w:color="auto" w:fill="auto"/>
          </w:tcPr>
          <w:p w:rsidR="00197230" w:rsidRPr="002452B8" w:rsidRDefault="00197230" w:rsidP="000E47BB">
            <w:pPr>
              <w:pStyle w:val="Tabletext-Centred"/>
            </w:pPr>
          </w:p>
        </w:tc>
        <w:tc>
          <w:tcPr>
            <w:tcW w:w="1417" w:type="dxa"/>
            <w:shd w:val="clear" w:color="auto" w:fill="auto"/>
          </w:tcPr>
          <w:p w:rsidR="00197230" w:rsidRPr="002452B8" w:rsidRDefault="00197230" w:rsidP="000E47BB">
            <w:pPr>
              <w:pStyle w:val="Tabletext-Centred"/>
            </w:pPr>
          </w:p>
        </w:tc>
      </w:tr>
      <w:tr w:rsidR="00197230" w:rsidRPr="0073268C" w:rsidTr="0073268C">
        <w:trPr>
          <w:cantSplit/>
        </w:trPr>
        <w:tc>
          <w:tcPr>
            <w:tcW w:w="1134" w:type="dxa"/>
            <w:shd w:val="clear" w:color="auto" w:fill="auto"/>
          </w:tcPr>
          <w:p w:rsidR="00197230" w:rsidRPr="002452B8" w:rsidRDefault="00197230" w:rsidP="000E47BB">
            <w:pPr>
              <w:pStyle w:val="Tabletext-Centred"/>
            </w:pPr>
            <w:r w:rsidRPr="002452B8">
              <w:t>DES-19</w:t>
            </w:r>
          </w:p>
        </w:tc>
        <w:tc>
          <w:tcPr>
            <w:tcW w:w="4395" w:type="dxa"/>
            <w:shd w:val="clear" w:color="auto" w:fill="auto"/>
          </w:tcPr>
          <w:p w:rsidR="00197230" w:rsidRPr="007A577B" w:rsidRDefault="00197230" w:rsidP="000E47BB">
            <w:pPr>
              <w:pStyle w:val="Tabletext-Dataentry"/>
            </w:pPr>
            <w:r w:rsidRPr="007A577B">
              <w:t xml:space="preserve">Excavator </w:t>
            </w:r>
            <w:r w:rsidRPr="0073268C">
              <w:rPr>
                <w:rFonts w:eastAsia="Arial"/>
              </w:rPr>
              <w:t>360</w:t>
            </w:r>
            <w:r w:rsidRPr="0073268C">
              <w:rPr>
                <w:rFonts w:eastAsia="Arial"/>
                <w:vertAlign w:val="superscript"/>
              </w:rPr>
              <w:t>o</w:t>
            </w:r>
            <w:r w:rsidRPr="0073268C">
              <w:rPr>
                <w:rFonts w:eastAsia="Arial"/>
              </w:rPr>
              <w:t>, pe şenile sau pe roţi, inclusiv combustibil</w:t>
            </w:r>
            <w:r w:rsidR="00FB3684" w:rsidRPr="0073268C">
              <w:rPr>
                <w:rFonts w:eastAsia="Arial"/>
              </w:rPr>
              <w:t>ul</w:t>
            </w:r>
            <w:r w:rsidRPr="0073268C">
              <w:rPr>
                <w:rFonts w:eastAsia="Arial"/>
              </w:rPr>
              <w:t xml:space="preserve">, toate proviziile de consumabile, piesele de schimb şi uneltele – capacitatea cupei de până la 1,6 mc. </w:t>
            </w:r>
          </w:p>
        </w:tc>
        <w:tc>
          <w:tcPr>
            <w:tcW w:w="1275" w:type="dxa"/>
            <w:shd w:val="clear" w:color="auto" w:fill="auto"/>
          </w:tcPr>
          <w:p w:rsidR="00197230" w:rsidRPr="002452B8" w:rsidRDefault="00197230" w:rsidP="000E47BB">
            <w:pPr>
              <w:pStyle w:val="Tabletext-Centred"/>
            </w:pPr>
            <w:r w:rsidRPr="002452B8">
              <w:t>10</w:t>
            </w:r>
          </w:p>
        </w:tc>
        <w:tc>
          <w:tcPr>
            <w:tcW w:w="1418" w:type="dxa"/>
            <w:shd w:val="clear" w:color="auto" w:fill="auto"/>
          </w:tcPr>
          <w:p w:rsidR="00197230" w:rsidRPr="002452B8" w:rsidRDefault="00197230" w:rsidP="000E47BB">
            <w:pPr>
              <w:pStyle w:val="Tabletext-Centred"/>
            </w:pPr>
          </w:p>
        </w:tc>
        <w:tc>
          <w:tcPr>
            <w:tcW w:w="1417" w:type="dxa"/>
            <w:shd w:val="clear" w:color="auto" w:fill="auto"/>
          </w:tcPr>
          <w:p w:rsidR="00197230" w:rsidRPr="002452B8" w:rsidRDefault="00197230" w:rsidP="000E47BB">
            <w:pPr>
              <w:pStyle w:val="Tabletext-Centred"/>
            </w:pPr>
          </w:p>
        </w:tc>
      </w:tr>
      <w:tr w:rsidR="00447BFD" w:rsidRPr="0073268C" w:rsidTr="0073268C">
        <w:trPr>
          <w:cantSplit/>
        </w:trPr>
        <w:tc>
          <w:tcPr>
            <w:tcW w:w="1134" w:type="dxa"/>
            <w:shd w:val="clear" w:color="auto" w:fill="auto"/>
          </w:tcPr>
          <w:p w:rsidR="00447BFD" w:rsidRPr="002452B8" w:rsidRDefault="00447BFD" w:rsidP="000E47BB">
            <w:pPr>
              <w:pStyle w:val="Tabletext-Centred"/>
            </w:pPr>
            <w:r w:rsidRPr="002452B8">
              <w:t>DES-21</w:t>
            </w:r>
          </w:p>
        </w:tc>
        <w:tc>
          <w:tcPr>
            <w:tcW w:w="4395" w:type="dxa"/>
            <w:shd w:val="clear" w:color="auto" w:fill="auto"/>
          </w:tcPr>
          <w:p w:rsidR="00447BFD" w:rsidRPr="007A577B" w:rsidRDefault="00447BFD" w:rsidP="000E47BB">
            <w:pPr>
              <w:pStyle w:val="Tabletext-Dataentry"/>
            </w:pPr>
            <w:r w:rsidRPr="0073268C">
              <w:rPr>
                <w:rFonts w:eastAsia="Arial"/>
              </w:rPr>
              <w:t>Excavator – du</w:t>
            </w:r>
            <w:r w:rsidR="00FB3684" w:rsidRPr="0073268C">
              <w:rPr>
                <w:rFonts w:eastAsia="Arial"/>
              </w:rPr>
              <w:t>blu</w:t>
            </w:r>
            <w:r w:rsidRPr="0073268C">
              <w:rPr>
                <w:rFonts w:eastAsia="Arial"/>
              </w:rPr>
              <w:t xml:space="preserve">, cupă întoarsă/încărcător inclusiv combustibil, toate proviziile de consumabile, piesele de schimb şi uneltele. Capacitatea nominală a cupei încărcătorului de până la 1,0 mc. </w:t>
            </w:r>
          </w:p>
        </w:tc>
        <w:tc>
          <w:tcPr>
            <w:tcW w:w="1275" w:type="dxa"/>
            <w:shd w:val="clear" w:color="auto" w:fill="auto"/>
          </w:tcPr>
          <w:p w:rsidR="00447BFD" w:rsidRPr="002452B8" w:rsidRDefault="00447BFD" w:rsidP="000E47BB">
            <w:pPr>
              <w:pStyle w:val="Tabletext-Centred"/>
            </w:pPr>
            <w:r w:rsidRPr="002452B8">
              <w:t>10</w:t>
            </w:r>
          </w:p>
        </w:tc>
        <w:tc>
          <w:tcPr>
            <w:tcW w:w="1418" w:type="dxa"/>
            <w:shd w:val="clear" w:color="auto" w:fill="auto"/>
          </w:tcPr>
          <w:p w:rsidR="00447BFD" w:rsidRPr="002452B8" w:rsidRDefault="00447BFD" w:rsidP="000E47BB">
            <w:pPr>
              <w:pStyle w:val="Tabletext-Centred"/>
            </w:pPr>
          </w:p>
        </w:tc>
        <w:tc>
          <w:tcPr>
            <w:tcW w:w="1417" w:type="dxa"/>
            <w:shd w:val="clear" w:color="auto" w:fill="auto"/>
          </w:tcPr>
          <w:p w:rsidR="00447BFD" w:rsidRPr="002452B8" w:rsidRDefault="00447BFD" w:rsidP="000E47BB">
            <w:pPr>
              <w:pStyle w:val="Tabletext-Centred"/>
            </w:pPr>
          </w:p>
        </w:tc>
      </w:tr>
      <w:tr w:rsidR="00447BFD" w:rsidRPr="0073268C" w:rsidTr="0073268C">
        <w:trPr>
          <w:cantSplit/>
        </w:trPr>
        <w:tc>
          <w:tcPr>
            <w:tcW w:w="1134" w:type="dxa"/>
            <w:shd w:val="clear" w:color="auto" w:fill="auto"/>
          </w:tcPr>
          <w:p w:rsidR="00447BFD" w:rsidRPr="002452B8" w:rsidRDefault="00447BFD" w:rsidP="000E47BB">
            <w:pPr>
              <w:pStyle w:val="Tabletext-Centred"/>
            </w:pPr>
            <w:r w:rsidRPr="002452B8">
              <w:t>DES-22</w:t>
            </w:r>
          </w:p>
        </w:tc>
        <w:tc>
          <w:tcPr>
            <w:tcW w:w="4395" w:type="dxa"/>
            <w:shd w:val="clear" w:color="auto" w:fill="auto"/>
          </w:tcPr>
          <w:p w:rsidR="00447BFD" w:rsidRPr="0073268C" w:rsidRDefault="00447BFD" w:rsidP="000E47BB">
            <w:pPr>
              <w:pStyle w:val="Tabletext-Dataentry"/>
              <w:rPr>
                <w:rFonts w:eastAsia="Arial"/>
              </w:rPr>
            </w:pPr>
            <w:r w:rsidRPr="0073268C">
              <w:rPr>
                <w:rFonts w:eastAsia="Arial"/>
              </w:rPr>
              <w:t>Echipamentele de pavare, inclusiv combustibil</w:t>
            </w:r>
            <w:r w:rsidR="00E5413A" w:rsidRPr="0073268C">
              <w:rPr>
                <w:rFonts w:eastAsia="Arial"/>
              </w:rPr>
              <w:t>ul</w:t>
            </w:r>
            <w:r w:rsidRPr="0073268C">
              <w:rPr>
                <w:rFonts w:eastAsia="Arial"/>
              </w:rPr>
              <w:t>, toate proviziile de consumabile, piesele de schimb şi uneltele.</w:t>
            </w:r>
          </w:p>
        </w:tc>
        <w:tc>
          <w:tcPr>
            <w:tcW w:w="1275" w:type="dxa"/>
            <w:shd w:val="clear" w:color="auto" w:fill="auto"/>
          </w:tcPr>
          <w:p w:rsidR="00447BFD" w:rsidRPr="002452B8" w:rsidRDefault="00447BFD" w:rsidP="000E47BB">
            <w:pPr>
              <w:pStyle w:val="Tabletext-Centred"/>
            </w:pPr>
            <w:r w:rsidRPr="002452B8">
              <w:t>50</w:t>
            </w:r>
          </w:p>
        </w:tc>
        <w:tc>
          <w:tcPr>
            <w:tcW w:w="1418" w:type="dxa"/>
            <w:shd w:val="clear" w:color="auto" w:fill="auto"/>
          </w:tcPr>
          <w:p w:rsidR="00447BFD" w:rsidRPr="002452B8" w:rsidRDefault="00447BFD" w:rsidP="000E47BB">
            <w:pPr>
              <w:pStyle w:val="Tabletext-Centred"/>
            </w:pPr>
          </w:p>
        </w:tc>
        <w:tc>
          <w:tcPr>
            <w:tcW w:w="1417" w:type="dxa"/>
            <w:shd w:val="clear" w:color="auto" w:fill="auto"/>
          </w:tcPr>
          <w:p w:rsidR="00447BFD" w:rsidRPr="002452B8" w:rsidRDefault="00447BFD" w:rsidP="000E47BB">
            <w:pPr>
              <w:pStyle w:val="Tabletext-Centred"/>
            </w:pPr>
          </w:p>
        </w:tc>
      </w:tr>
      <w:tr w:rsidR="00447BFD" w:rsidRPr="0073268C" w:rsidTr="0073268C">
        <w:trPr>
          <w:cantSplit/>
        </w:trPr>
        <w:tc>
          <w:tcPr>
            <w:tcW w:w="1134" w:type="dxa"/>
            <w:shd w:val="clear" w:color="auto" w:fill="auto"/>
          </w:tcPr>
          <w:p w:rsidR="00447BFD" w:rsidRPr="002452B8" w:rsidRDefault="00447BFD" w:rsidP="000E47BB">
            <w:pPr>
              <w:pStyle w:val="Tabletext-Centred"/>
            </w:pPr>
            <w:r w:rsidRPr="002452B8">
              <w:t>DES-23</w:t>
            </w:r>
          </w:p>
        </w:tc>
        <w:tc>
          <w:tcPr>
            <w:tcW w:w="4395" w:type="dxa"/>
            <w:shd w:val="clear" w:color="auto" w:fill="auto"/>
          </w:tcPr>
          <w:p w:rsidR="00447BFD" w:rsidRPr="007A577B" w:rsidRDefault="00447BFD" w:rsidP="000E47BB">
            <w:pPr>
              <w:pStyle w:val="Tabletext-Dataentry"/>
            </w:pPr>
            <w:r w:rsidRPr="0073268C">
              <w:rPr>
                <w:rFonts w:eastAsia="Arial"/>
              </w:rPr>
              <w:t>Cilindru compresor/compactor, inclusiv combustibil</w:t>
            </w:r>
            <w:r w:rsidR="00DD2B02" w:rsidRPr="0073268C">
              <w:rPr>
                <w:rFonts w:eastAsia="Arial"/>
              </w:rPr>
              <w:t>ul</w:t>
            </w:r>
            <w:r w:rsidRPr="0073268C">
              <w:rPr>
                <w:rFonts w:eastAsia="Arial"/>
              </w:rPr>
              <w:t>, toate proviziile de consumabile, piesele de schimb şi uneltele.</w:t>
            </w:r>
          </w:p>
        </w:tc>
        <w:tc>
          <w:tcPr>
            <w:tcW w:w="1275" w:type="dxa"/>
            <w:shd w:val="clear" w:color="auto" w:fill="auto"/>
          </w:tcPr>
          <w:p w:rsidR="00447BFD" w:rsidRPr="002452B8" w:rsidRDefault="00447BFD" w:rsidP="000E47BB">
            <w:pPr>
              <w:pStyle w:val="Tabletext-Centred"/>
            </w:pPr>
            <w:r w:rsidRPr="002452B8">
              <w:t>50</w:t>
            </w:r>
          </w:p>
        </w:tc>
        <w:tc>
          <w:tcPr>
            <w:tcW w:w="1418" w:type="dxa"/>
            <w:shd w:val="clear" w:color="auto" w:fill="auto"/>
          </w:tcPr>
          <w:p w:rsidR="00447BFD" w:rsidRPr="002452B8" w:rsidRDefault="00447BFD" w:rsidP="000E47BB">
            <w:pPr>
              <w:pStyle w:val="Tabletext-Centred"/>
            </w:pPr>
          </w:p>
        </w:tc>
        <w:tc>
          <w:tcPr>
            <w:tcW w:w="1417" w:type="dxa"/>
            <w:shd w:val="clear" w:color="auto" w:fill="auto"/>
          </w:tcPr>
          <w:p w:rsidR="00447BFD" w:rsidRPr="002452B8" w:rsidRDefault="00447BFD" w:rsidP="000E47BB">
            <w:pPr>
              <w:pStyle w:val="Tabletext-Centred"/>
            </w:pPr>
          </w:p>
        </w:tc>
      </w:tr>
      <w:tr w:rsidR="00447BFD" w:rsidRPr="0073268C" w:rsidTr="0073268C">
        <w:trPr>
          <w:cantSplit/>
        </w:trPr>
        <w:tc>
          <w:tcPr>
            <w:tcW w:w="1134" w:type="dxa"/>
            <w:shd w:val="clear" w:color="auto" w:fill="auto"/>
          </w:tcPr>
          <w:p w:rsidR="00447BFD" w:rsidRPr="002452B8" w:rsidRDefault="00447BFD" w:rsidP="000E47BB">
            <w:pPr>
              <w:pStyle w:val="Tabletext-Centred"/>
            </w:pPr>
            <w:r w:rsidRPr="002452B8">
              <w:t>DES-24</w:t>
            </w:r>
          </w:p>
        </w:tc>
        <w:tc>
          <w:tcPr>
            <w:tcW w:w="4395" w:type="dxa"/>
            <w:shd w:val="clear" w:color="auto" w:fill="auto"/>
          </w:tcPr>
          <w:p w:rsidR="00447BFD" w:rsidRPr="007A577B" w:rsidRDefault="00447BFD" w:rsidP="000E47BB">
            <w:pPr>
              <w:pStyle w:val="Tabletext-Dataentry"/>
            </w:pPr>
            <w:r w:rsidRPr="0073268C">
              <w:rPr>
                <w:rFonts w:eastAsia="Arial"/>
              </w:rPr>
              <w:t>Autogudronator, inclusiv combustibil</w:t>
            </w:r>
            <w:r w:rsidR="00842BB1" w:rsidRPr="0073268C">
              <w:rPr>
                <w:rFonts w:eastAsia="Arial"/>
              </w:rPr>
              <w:t>ul</w:t>
            </w:r>
            <w:r w:rsidRPr="0073268C">
              <w:rPr>
                <w:rFonts w:eastAsia="Arial"/>
              </w:rPr>
              <w:t>, toate rezervele de consumabile, piesele de schimb şi uneltele.</w:t>
            </w:r>
          </w:p>
        </w:tc>
        <w:tc>
          <w:tcPr>
            <w:tcW w:w="1275" w:type="dxa"/>
            <w:shd w:val="clear" w:color="auto" w:fill="auto"/>
          </w:tcPr>
          <w:p w:rsidR="00447BFD" w:rsidRPr="002452B8" w:rsidRDefault="00447BFD" w:rsidP="000E47BB">
            <w:pPr>
              <w:pStyle w:val="Tabletext-Centred"/>
            </w:pPr>
            <w:r w:rsidRPr="002452B8">
              <w:t>50</w:t>
            </w:r>
          </w:p>
        </w:tc>
        <w:tc>
          <w:tcPr>
            <w:tcW w:w="1418" w:type="dxa"/>
            <w:shd w:val="clear" w:color="auto" w:fill="auto"/>
          </w:tcPr>
          <w:p w:rsidR="00447BFD" w:rsidRPr="002452B8" w:rsidRDefault="00447BFD" w:rsidP="000E47BB">
            <w:pPr>
              <w:pStyle w:val="Tabletext-Centred"/>
            </w:pPr>
          </w:p>
        </w:tc>
        <w:tc>
          <w:tcPr>
            <w:tcW w:w="1417" w:type="dxa"/>
            <w:shd w:val="clear" w:color="auto" w:fill="auto"/>
          </w:tcPr>
          <w:p w:rsidR="00447BFD" w:rsidRPr="002452B8" w:rsidRDefault="00447BFD" w:rsidP="000E47BB">
            <w:pPr>
              <w:pStyle w:val="Tabletext-Centred"/>
            </w:pPr>
          </w:p>
        </w:tc>
      </w:tr>
      <w:tr w:rsidR="004367F1" w:rsidRPr="0073268C" w:rsidTr="0073268C">
        <w:trPr>
          <w:cantSplit/>
        </w:trPr>
        <w:tc>
          <w:tcPr>
            <w:tcW w:w="1134" w:type="dxa"/>
            <w:shd w:val="clear" w:color="auto" w:fill="auto"/>
          </w:tcPr>
          <w:p w:rsidR="00E60E25" w:rsidRPr="002452B8" w:rsidRDefault="00E60E25" w:rsidP="000E47BB">
            <w:pPr>
              <w:pStyle w:val="Tabletext-Centred"/>
            </w:pPr>
            <w:r w:rsidRPr="002452B8">
              <w:lastRenderedPageBreak/>
              <w:t>DES-25</w:t>
            </w:r>
          </w:p>
        </w:tc>
        <w:tc>
          <w:tcPr>
            <w:tcW w:w="4395" w:type="dxa"/>
            <w:shd w:val="clear" w:color="auto" w:fill="auto"/>
          </w:tcPr>
          <w:p w:rsidR="00E60E25" w:rsidRPr="0073268C" w:rsidRDefault="00014BE7" w:rsidP="000E47BB">
            <w:pPr>
              <w:pStyle w:val="Tabletext-Red"/>
              <w:rPr>
                <w:i/>
                <w:color w:val="auto"/>
              </w:rPr>
            </w:pPr>
            <w:r w:rsidRPr="0073268C">
              <w:rPr>
                <w:rFonts w:eastAsia="Arial"/>
                <w:i/>
                <w:color w:val="auto"/>
              </w:rPr>
              <w:t>Se adaugă categorii suplimentare (dacă este cazul)</w:t>
            </w:r>
          </w:p>
          <w:p w:rsidR="00E314BB" w:rsidRPr="0073268C" w:rsidRDefault="00014BE7" w:rsidP="000E47BB">
            <w:pPr>
              <w:pStyle w:val="Tabletext-Red"/>
              <w:rPr>
                <w:color w:val="auto"/>
              </w:rPr>
            </w:pPr>
            <w:r w:rsidRPr="0073268C">
              <w:rPr>
                <w:rFonts w:eastAsia="Arial"/>
                <w:i/>
                <w:iCs/>
                <w:color w:val="auto"/>
              </w:rPr>
              <w:t>Categoriile suplimentare</w:t>
            </w:r>
            <w:r w:rsidR="00E314BB" w:rsidRPr="0073268C">
              <w:rPr>
                <w:i/>
                <w:color w:val="auto"/>
              </w:rPr>
              <w:t xml:space="preserve"> </w:t>
            </w:r>
            <w:r w:rsidRPr="0073268C">
              <w:rPr>
                <w:i/>
                <w:color w:val="auto"/>
              </w:rPr>
              <w:t>trebuie de asemenea incluse în</w:t>
            </w:r>
            <w:r w:rsidR="00E314BB" w:rsidRPr="0073268C">
              <w:rPr>
                <w:i/>
                <w:color w:val="auto"/>
              </w:rPr>
              <w:t xml:space="preserve"> </w:t>
            </w:r>
            <w:r w:rsidRPr="0073268C">
              <w:rPr>
                <w:i/>
                <w:color w:val="auto"/>
              </w:rPr>
              <w:t>Şablonul</w:t>
            </w:r>
            <w:r w:rsidR="00E314BB" w:rsidRPr="0073268C">
              <w:rPr>
                <w:i/>
                <w:color w:val="auto"/>
              </w:rPr>
              <w:t xml:space="preserve"> G-4.4.</w:t>
            </w:r>
          </w:p>
        </w:tc>
        <w:tc>
          <w:tcPr>
            <w:tcW w:w="1275" w:type="dxa"/>
            <w:shd w:val="clear" w:color="auto" w:fill="auto"/>
          </w:tcPr>
          <w:p w:rsidR="00E60E25" w:rsidRPr="002452B8" w:rsidRDefault="00E60E25" w:rsidP="000E47BB">
            <w:pPr>
              <w:pStyle w:val="Tabletext-Centred"/>
            </w:pPr>
          </w:p>
        </w:tc>
        <w:tc>
          <w:tcPr>
            <w:tcW w:w="1418" w:type="dxa"/>
            <w:shd w:val="clear" w:color="auto" w:fill="auto"/>
          </w:tcPr>
          <w:p w:rsidR="00E60E25" w:rsidRPr="002452B8" w:rsidRDefault="00E60E25" w:rsidP="000E47BB">
            <w:pPr>
              <w:pStyle w:val="Tabletext-Centred"/>
            </w:pPr>
          </w:p>
        </w:tc>
        <w:tc>
          <w:tcPr>
            <w:tcW w:w="1417" w:type="dxa"/>
            <w:shd w:val="clear" w:color="auto" w:fill="auto"/>
          </w:tcPr>
          <w:p w:rsidR="00E60E25" w:rsidRPr="002452B8" w:rsidRDefault="00E60E25" w:rsidP="000E47BB">
            <w:pPr>
              <w:pStyle w:val="Tabletext-Centred"/>
            </w:pPr>
          </w:p>
        </w:tc>
      </w:tr>
      <w:tr w:rsidR="004367F1" w:rsidRPr="0073268C" w:rsidTr="0073268C">
        <w:trPr>
          <w:cantSplit/>
        </w:trPr>
        <w:tc>
          <w:tcPr>
            <w:tcW w:w="1134" w:type="dxa"/>
            <w:shd w:val="clear" w:color="auto" w:fill="auto"/>
          </w:tcPr>
          <w:p w:rsidR="00E60E25" w:rsidRPr="002452B8" w:rsidRDefault="00E60E25" w:rsidP="000E47BB">
            <w:pPr>
              <w:pStyle w:val="Tabletext-Centred"/>
            </w:pPr>
            <w:r w:rsidRPr="002452B8">
              <w:t>DES-26</w:t>
            </w:r>
          </w:p>
        </w:tc>
        <w:tc>
          <w:tcPr>
            <w:tcW w:w="4395" w:type="dxa"/>
            <w:shd w:val="clear" w:color="auto" w:fill="auto"/>
          </w:tcPr>
          <w:p w:rsidR="00E60E25" w:rsidRPr="0073268C" w:rsidRDefault="00E60E25" w:rsidP="000E47BB">
            <w:pPr>
              <w:pStyle w:val="Tabletext-Red"/>
              <w:rPr>
                <w:i/>
                <w:color w:val="auto"/>
              </w:rPr>
            </w:pPr>
            <w:r w:rsidRPr="0073268C">
              <w:rPr>
                <w:i/>
                <w:color w:val="auto"/>
              </w:rPr>
              <w:t>etc.</w:t>
            </w:r>
          </w:p>
        </w:tc>
        <w:tc>
          <w:tcPr>
            <w:tcW w:w="1275" w:type="dxa"/>
            <w:shd w:val="clear" w:color="auto" w:fill="auto"/>
          </w:tcPr>
          <w:p w:rsidR="00E60E25" w:rsidRPr="002452B8" w:rsidRDefault="00E60E25" w:rsidP="000E47BB">
            <w:pPr>
              <w:pStyle w:val="Tabletext-Centred"/>
            </w:pPr>
          </w:p>
        </w:tc>
        <w:tc>
          <w:tcPr>
            <w:tcW w:w="1418" w:type="dxa"/>
            <w:shd w:val="clear" w:color="auto" w:fill="auto"/>
          </w:tcPr>
          <w:p w:rsidR="00E60E25" w:rsidRPr="002452B8" w:rsidRDefault="00E60E25" w:rsidP="000E47BB">
            <w:pPr>
              <w:pStyle w:val="Tabletext-Centred"/>
            </w:pPr>
          </w:p>
        </w:tc>
        <w:tc>
          <w:tcPr>
            <w:tcW w:w="1417" w:type="dxa"/>
            <w:shd w:val="clear" w:color="auto" w:fill="auto"/>
          </w:tcPr>
          <w:p w:rsidR="00E60E25" w:rsidRPr="002452B8" w:rsidRDefault="00E60E25" w:rsidP="000E47BB">
            <w:pPr>
              <w:pStyle w:val="Tabletext-Centred"/>
            </w:pPr>
          </w:p>
        </w:tc>
      </w:tr>
      <w:tr w:rsidR="00191AD4" w:rsidRPr="0073268C" w:rsidTr="0073268C">
        <w:trPr>
          <w:cantSplit/>
        </w:trPr>
        <w:tc>
          <w:tcPr>
            <w:tcW w:w="8222" w:type="dxa"/>
            <w:gridSpan w:val="4"/>
            <w:shd w:val="clear" w:color="auto" w:fill="auto"/>
          </w:tcPr>
          <w:p w:rsidR="00191AD4" w:rsidRPr="002452B8" w:rsidRDefault="00191AD4" w:rsidP="000E47BB">
            <w:pPr>
              <w:pStyle w:val="TableText-Bold"/>
            </w:pPr>
            <w:r w:rsidRPr="002452B8">
              <w:t xml:space="preserve">Total </w:t>
            </w:r>
            <w:r w:rsidR="00014BE7">
              <w:t>pentru</w:t>
            </w:r>
            <w:r w:rsidRPr="002452B8">
              <w:t xml:space="preserve"> Material</w:t>
            </w:r>
            <w:r w:rsidR="00014BE7">
              <w:t>e, transferat Rezumatului de evaluare a ofertelor pentru lucrările normate la ziua de lucru</w:t>
            </w:r>
          </w:p>
        </w:tc>
        <w:tc>
          <w:tcPr>
            <w:tcW w:w="1417" w:type="dxa"/>
            <w:shd w:val="clear" w:color="auto" w:fill="auto"/>
          </w:tcPr>
          <w:p w:rsidR="00191AD4" w:rsidRPr="002452B8" w:rsidRDefault="00191AD4" w:rsidP="000E47BB">
            <w:pPr>
              <w:pStyle w:val="TableText-Bold"/>
            </w:pPr>
          </w:p>
        </w:tc>
      </w:tr>
    </w:tbl>
    <w:p w:rsidR="00D437B8" w:rsidRPr="002452B8" w:rsidRDefault="00D437B8" w:rsidP="00D437B8">
      <w:pPr>
        <w:pStyle w:val="Single"/>
        <w:rPr>
          <w:lang w:val="ro-RO"/>
        </w:rPr>
      </w:pPr>
    </w:p>
    <w:p w:rsidR="00E60E25" w:rsidRPr="002452B8" w:rsidRDefault="000A400A" w:rsidP="00D437B8">
      <w:pPr>
        <w:pStyle w:val="Heading2"/>
        <w:rPr>
          <w:lang w:val="ro-RO"/>
        </w:rPr>
      </w:pPr>
      <w:bookmarkStart w:id="12" w:name="_Toc310521671"/>
      <w:r>
        <w:rPr>
          <w:lang w:val="ro-RO"/>
        </w:rPr>
        <w:t>Calculul costurilor lucrărilor normate la ziua de lucru pentru</w:t>
      </w:r>
      <w:r w:rsidR="009707C0" w:rsidRPr="002452B8">
        <w:rPr>
          <w:lang w:val="ro-RO"/>
        </w:rPr>
        <w:t xml:space="preserve"> </w:t>
      </w:r>
      <w:r w:rsidR="00E60E25" w:rsidRPr="002452B8">
        <w:rPr>
          <w:lang w:val="ro-RO"/>
        </w:rPr>
        <w:t>Material</w:t>
      </w:r>
      <w:r>
        <w:rPr>
          <w:lang w:val="ro-RO"/>
        </w:rPr>
        <w:t>e</w:t>
      </w:r>
      <w:bookmarkEnd w:id="12"/>
    </w:p>
    <w:p w:rsidR="004F5366" w:rsidRPr="002452B8" w:rsidRDefault="004F5366" w:rsidP="004F5366">
      <w:pPr>
        <w:pStyle w:val="Caption"/>
        <w:rPr>
          <w:lang w:val="ro-RO"/>
        </w:rPr>
      </w:pPr>
      <w:r>
        <w:rPr>
          <w:lang w:val="ro-RO"/>
        </w:rPr>
        <w:t>Tab</w:t>
      </w:r>
      <w:r w:rsidRPr="002452B8">
        <w:rPr>
          <w:lang w:val="ro-RO"/>
        </w:rPr>
        <w:t>e</w:t>
      </w:r>
      <w:r>
        <w:rPr>
          <w:lang w:val="ro-RO"/>
        </w:rPr>
        <w:t>lul</w:t>
      </w:r>
      <w:r w:rsidRPr="002452B8">
        <w:rPr>
          <w:lang w:val="ro-RO"/>
        </w:rPr>
        <w:t xml:space="preserve"> </w:t>
      </w:r>
      <w:r w:rsidR="00EA475B" w:rsidRPr="002452B8">
        <w:rPr>
          <w:lang w:val="ro-RO"/>
        </w:rPr>
        <w:fldChar w:fldCharType="begin"/>
      </w:r>
      <w:r w:rsidRPr="002452B8">
        <w:rPr>
          <w:lang w:val="ro-RO"/>
        </w:rPr>
        <w:instrText xml:space="preserve"> STYLEREF 1 \s </w:instrText>
      </w:r>
      <w:r w:rsidR="00EA475B" w:rsidRPr="002452B8">
        <w:rPr>
          <w:lang w:val="ro-RO"/>
        </w:rPr>
        <w:fldChar w:fldCharType="separate"/>
      </w:r>
      <w:r w:rsidR="00223260">
        <w:rPr>
          <w:noProof/>
          <w:lang w:val="ro-RO"/>
        </w:rPr>
        <w:t>1</w:t>
      </w:r>
      <w:r w:rsidR="00EA475B" w:rsidRPr="002452B8">
        <w:rPr>
          <w:lang w:val="ro-RO"/>
        </w:rPr>
        <w:fldChar w:fldCharType="end"/>
      </w:r>
      <w:r w:rsidRPr="002452B8">
        <w:rPr>
          <w:lang w:val="ro-RO"/>
        </w:rPr>
        <w:noBreakHyphen/>
      </w:r>
      <w:r w:rsidR="00EA475B" w:rsidRPr="002452B8">
        <w:rPr>
          <w:lang w:val="ro-RO"/>
        </w:rPr>
        <w:fldChar w:fldCharType="begin"/>
      </w:r>
      <w:r w:rsidRPr="002452B8">
        <w:rPr>
          <w:lang w:val="ro-RO"/>
        </w:rPr>
        <w:instrText xml:space="preserve"> SEQ Table \* ARABIC \s 1 </w:instrText>
      </w:r>
      <w:r w:rsidR="00EA475B" w:rsidRPr="002452B8">
        <w:rPr>
          <w:lang w:val="ro-RO"/>
        </w:rPr>
        <w:fldChar w:fldCharType="separate"/>
      </w:r>
      <w:r w:rsidR="00223260">
        <w:rPr>
          <w:noProof/>
          <w:lang w:val="ro-RO"/>
        </w:rPr>
        <w:t>3</w:t>
      </w:r>
      <w:r w:rsidR="00EA475B" w:rsidRPr="002452B8">
        <w:rPr>
          <w:lang w:val="ro-RO"/>
        </w:rPr>
        <w:fldChar w:fldCharType="end"/>
      </w:r>
      <w:r w:rsidRPr="002452B8">
        <w:rPr>
          <w:lang w:val="ro-RO"/>
        </w:rPr>
        <w:t>: Calcul</w:t>
      </w:r>
      <w:r>
        <w:rPr>
          <w:lang w:val="ro-RO"/>
        </w:rPr>
        <w:t>ul costurilor</w:t>
      </w:r>
      <w:r w:rsidRPr="002452B8">
        <w:rPr>
          <w:lang w:val="ro-RO"/>
        </w:rPr>
        <w:t xml:space="preserve"> </w:t>
      </w:r>
      <w:r>
        <w:rPr>
          <w:lang w:val="ro-RO"/>
        </w:rPr>
        <w:t>lucrărilor normate la ziua de lucru</w:t>
      </w:r>
      <w:r w:rsidRPr="002452B8">
        <w:rPr>
          <w:lang w:val="ro-RO"/>
        </w:rPr>
        <w:t xml:space="preserve"> </w:t>
      </w:r>
      <w:r>
        <w:rPr>
          <w:lang w:val="ro-RO"/>
        </w:rPr>
        <w:t xml:space="preserve">pentru </w:t>
      </w:r>
      <w:r w:rsidRPr="002452B8">
        <w:rPr>
          <w:lang w:val="ro-RO"/>
        </w:rPr>
        <w:t>Material</w:t>
      </w:r>
      <w:r>
        <w:rPr>
          <w:lang w:val="ro-RO"/>
        </w:rPr>
        <w:t>e</w:t>
      </w:r>
    </w:p>
    <w:p w:rsidR="00E60E25" w:rsidRPr="002452B8" w:rsidRDefault="00E60E25" w:rsidP="00D437B8">
      <w:pPr>
        <w:pStyle w:val="Single"/>
        <w:keepNext/>
        <w:rPr>
          <w:lang w:val="ro-RO"/>
        </w:rPr>
      </w:pPr>
    </w:p>
    <w:tbl>
      <w:tblPr>
        <w:tblW w:w="963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29"/>
        <w:gridCol w:w="5670"/>
        <w:gridCol w:w="1418"/>
        <w:gridCol w:w="1417"/>
      </w:tblGrid>
      <w:tr w:rsidR="009707C0" w:rsidRPr="0073268C" w:rsidTr="0073268C">
        <w:trPr>
          <w:cantSplit/>
        </w:trPr>
        <w:tc>
          <w:tcPr>
            <w:tcW w:w="6799" w:type="dxa"/>
            <w:gridSpan w:val="2"/>
            <w:shd w:val="pct15" w:color="auto" w:fill="auto"/>
          </w:tcPr>
          <w:p w:rsidR="009707C0" w:rsidRPr="0073268C" w:rsidRDefault="00BA6650" w:rsidP="000E47BB">
            <w:pPr>
              <w:pStyle w:val="Tabletext"/>
              <w:rPr>
                <w:b/>
              </w:rPr>
            </w:pPr>
            <w:r w:rsidRPr="0073268C">
              <w:rPr>
                <w:b/>
              </w:rPr>
              <w:t>L</w:t>
            </w:r>
            <w:smartTag w:uri="urn:schemas-microsoft-com:office:smarttags" w:element="PersonName">
              <w:r w:rsidRPr="0073268C">
                <w:rPr>
                  <w:b/>
                </w:rPr>
                <w:t>I</w:t>
              </w:r>
            </w:smartTag>
            <w:r w:rsidRPr="0073268C">
              <w:rPr>
                <w:b/>
              </w:rPr>
              <w:t>STA DE MATER</w:t>
            </w:r>
            <w:smartTag w:uri="urn:schemas-microsoft-com:office:smarttags" w:element="PersonName">
              <w:r w:rsidRPr="0073268C">
                <w:rPr>
                  <w:b/>
                </w:rPr>
                <w:t>I</w:t>
              </w:r>
            </w:smartTag>
            <w:r w:rsidRPr="0073268C">
              <w:rPr>
                <w:b/>
              </w:rPr>
              <w:t>AL</w:t>
            </w:r>
            <w:r w:rsidR="009707C0" w:rsidRPr="0073268C">
              <w:rPr>
                <w:b/>
              </w:rPr>
              <w:t>E</w:t>
            </w:r>
          </w:p>
        </w:tc>
        <w:tc>
          <w:tcPr>
            <w:tcW w:w="1418" w:type="dxa"/>
            <w:shd w:val="pct15" w:color="auto" w:fill="auto"/>
          </w:tcPr>
          <w:p w:rsidR="009707C0" w:rsidRPr="0073268C" w:rsidRDefault="00797933" w:rsidP="000E47BB">
            <w:pPr>
              <w:pStyle w:val="Tabletext-Centred"/>
              <w:rPr>
                <w:b/>
              </w:rPr>
            </w:pPr>
            <w:r w:rsidRPr="0073268C">
              <w:rPr>
                <w:b/>
              </w:rPr>
              <w:t>Tarif</w:t>
            </w:r>
            <w:r w:rsidR="008C7FA6" w:rsidRPr="0073268C">
              <w:rPr>
                <w:b/>
              </w:rPr>
              <w:t xml:space="preserve"> O</w:t>
            </w:r>
            <w:r w:rsidRPr="0073268C">
              <w:rPr>
                <w:b/>
              </w:rPr>
              <w:t>fertant</w:t>
            </w:r>
            <w:r w:rsidR="009707C0" w:rsidRPr="0073268C">
              <w:rPr>
                <w:b/>
              </w:rPr>
              <w:t xml:space="preserve"> (%)</w:t>
            </w:r>
          </w:p>
        </w:tc>
        <w:tc>
          <w:tcPr>
            <w:tcW w:w="1417" w:type="dxa"/>
            <w:shd w:val="pct15" w:color="auto" w:fill="auto"/>
          </w:tcPr>
          <w:p w:rsidR="00797933" w:rsidRPr="0073268C" w:rsidRDefault="00797933" w:rsidP="000E47BB">
            <w:pPr>
              <w:pStyle w:val="Tabletext-Centred"/>
              <w:rPr>
                <w:b/>
              </w:rPr>
            </w:pPr>
            <w:r w:rsidRPr="0073268C">
              <w:rPr>
                <w:b/>
              </w:rPr>
              <w:t xml:space="preserve">Preţ  </w:t>
            </w:r>
          </w:p>
          <w:p w:rsidR="009707C0" w:rsidRPr="0073268C" w:rsidRDefault="00797933" w:rsidP="000E47BB">
            <w:pPr>
              <w:pStyle w:val="Tabletext-Centred"/>
              <w:rPr>
                <w:b/>
              </w:rPr>
            </w:pPr>
            <w:r w:rsidRPr="0073268C">
              <w:rPr>
                <w:b/>
              </w:rPr>
              <w:t xml:space="preserve"> </w:t>
            </w:r>
            <w:r w:rsidR="009707C0" w:rsidRPr="0073268C">
              <w:rPr>
                <w:b/>
              </w:rPr>
              <w:t>(RON)</w:t>
            </w:r>
          </w:p>
        </w:tc>
      </w:tr>
      <w:tr w:rsidR="009707C0" w:rsidRPr="0073268C" w:rsidTr="0073268C">
        <w:trPr>
          <w:cantSplit/>
        </w:trPr>
        <w:tc>
          <w:tcPr>
            <w:tcW w:w="8217" w:type="dxa"/>
            <w:gridSpan w:val="3"/>
            <w:shd w:val="clear" w:color="auto" w:fill="auto"/>
          </w:tcPr>
          <w:p w:rsidR="009707C0" w:rsidRPr="0073268C" w:rsidRDefault="004F5366" w:rsidP="000E47BB">
            <w:pPr>
              <w:pStyle w:val="Tabletext"/>
              <w:rPr>
                <w:highlight w:val="yellow"/>
              </w:rPr>
            </w:pPr>
            <w:r>
              <w:t>C</w:t>
            </w:r>
            <w:r w:rsidR="001A0D04" w:rsidRPr="001A0D04">
              <w:t>ostul</w:t>
            </w:r>
            <w:r w:rsidR="009707C0" w:rsidRPr="001A0D04">
              <w:t xml:space="preserve"> net</w:t>
            </w:r>
            <w:r w:rsidR="001A0D04" w:rsidRPr="001A0D04">
              <w:t xml:space="preserve"> al</w:t>
            </w:r>
            <w:r w:rsidR="009707C0" w:rsidRPr="001A0D04">
              <w:t xml:space="preserve"> material</w:t>
            </w:r>
            <w:r w:rsidR="001A0D04" w:rsidRPr="001A0D04">
              <w:t>elor</w:t>
            </w:r>
            <w:r w:rsidR="009707C0" w:rsidRPr="001A0D04">
              <w:t xml:space="preserve"> (</w:t>
            </w:r>
            <w:r w:rsidR="00B801EE" w:rsidRPr="001A0D04">
              <w:t>una sută mii</w:t>
            </w:r>
            <w:r w:rsidR="009707C0" w:rsidRPr="001A0D04">
              <w:t xml:space="preserve"> RON)</w:t>
            </w:r>
          </w:p>
        </w:tc>
        <w:tc>
          <w:tcPr>
            <w:tcW w:w="1417" w:type="dxa"/>
            <w:shd w:val="clear" w:color="auto" w:fill="auto"/>
          </w:tcPr>
          <w:p w:rsidR="009707C0" w:rsidRPr="002452B8" w:rsidRDefault="009707C0" w:rsidP="000E47BB">
            <w:pPr>
              <w:pStyle w:val="Tabletext-Centreed-Red"/>
            </w:pPr>
          </w:p>
        </w:tc>
      </w:tr>
      <w:tr w:rsidR="009707C0" w:rsidRPr="0073268C" w:rsidTr="0073268C">
        <w:trPr>
          <w:cantSplit/>
        </w:trPr>
        <w:tc>
          <w:tcPr>
            <w:tcW w:w="6799" w:type="dxa"/>
            <w:gridSpan w:val="2"/>
            <w:shd w:val="clear" w:color="auto" w:fill="auto"/>
          </w:tcPr>
          <w:p w:rsidR="009707C0" w:rsidRPr="00EB748C" w:rsidRDefault="004F5366" w:rsidP="000E47BB">
            <w:pPr>
              <w:pStyle w:val="Tabletext"/>
            </w:pPr>
            <w:r>
              <w:t>P</w:t>
            </w:r>
            <w:r w:rsidR="00EB748C" w:rsidRPr="00EB748C">
              <w:t xml:space="preserve">rocent </w:t>
            </w:r>
            <w:r>
              <w:t xml:space="preserve">aplicat </w:t>
            </w:r>
            <w:r w:rsidR="00EB748C" w:rsidRPr="00EB748C">
              <w:t>la costul net al</w:t>
            </w:r>
            <w:r w:rsidR="009707C0" w:rsidRPr="00EB748C">
              <w:t xml:space="preserve"> material</w:t>
            </w:r>
            <w:r w:rsidR="00EB748C" w:rsidRPr="00EB748C">
              <w:t>elor folosite la Lucrările normate la ziua de lucru</w:t>
            </w:r>
            <w:r w:rsidR="009707C0" w:rsidRPr="0073268C">
              <w:rPr>
                <w:vertAlign w:val="superscript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9707C0" w:rsidRPr="0073268C" w:rsidRDefault="009707C0" w:rsidP="000E47BB">
            <w:pPr>
              <w:pStyle w:val="Tabletext"/>
              <w:rPr>
                <w:highlight w:val="yellow"/>
              </w:rPr>
            </w:pPr>
            <w:r w:rsidRPr="00E40C6F">
              <w:t>………%</w:t>
            </w:r>
          </w:p>
        </w:tc>
        <w:tc>
          <w:tcPr>
            <w:tcW w:w="1417" w:type="dxa"/>
            <w:shd w:val="clear" w:color="auto" w:fill="auto"/>
          </w:tcPr>
          <w:p w:rsidR="009707C0" w:rsidRPr="002452B8" w:rsidRDefault="009707C0" w:rsidP="000E47BB">
            <w:pPr>
              <w:pStyle w:val="Tabletext-Centred"/>
            </w:pPr>
          </w:p>
        </w:tc>
      </w:tr>
      <w:tr w:rsidR="009707C0" w:rsidRPr="0073268C" w:rsidTr="0073268C">
        <w:trPr>
          <w:cantSplit/>
        </w:trPr>
        <w:tc>
          <w:tcPr>
            <w:tcW w:w="821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707C0" w:rsidRPr="00674D29" w:rsidRDefault="009707C0" w:rsidP="000E47BB">
            <w:pPr>
              <w:pStyle w:val="TableText-Bold"/>
            </w:pPr>
            <w:r w:rsidRPr="00674D29">
              <w:t xml:space="preserve">Total </w:t>
            </w:r>
            <w:r w:rsidR="00C81A74" w:rsidRPr="00674D29">
              <w:t>pentru</w:t>
            </w:r>
            <w:r w:rsidRPr="00674D29">
              <w:t xml:space="preserve"> Material</w:t>
            </w:r>
            <w:r w:rsidR="00C81A74" w:rsidRPr="00674D29">
              <w:t>e, transferat</w:t>
            </w:r>
            <w:r w:rsidRPr="00674D29">
              <w:t xml:space="preserve"> </w:t>
            </w:r>
            <w:r w:rsidR="00C81A74" w:rsidRPr="00674D29">
              <w:t>Rezumatul</w:t>
            </w:r>
            <w:r w:rsidR="003B3CE4">
              <w:t>ui</w:t>
            </w:r>
            <w:r w:rsidR="00C81A74" w:rsidRPr="00674D29">
              <w:t xml:space="preserve"> de evaluare a ofertelor pentru Lucrările normate la ziua de lucru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9707C0" w:rsidRPr="002452B8" w:rsidRDefault="009707C0" w:rsidP="000E47BB">
            <w:pPr>
              <w:pStyle w:val="Tabletext-Centred"/>
            </w:pPr>
          </w:p>
        </w:tc>
      </w:tr>
      <w:tr w:rsidR="009707C0" w:rsidRPr="0073268C" w:rsidTr="0073268C">
        <w:trPr>
          <w:cantSplit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707C0" w:rsidRPr="002452B8" w:rsidRDefault="009707C0" w:rsidP="000E47BB">
            <w:pPr>
              <w:pStyle w:val="Tabletext"/>
            </w:pPr>
            <w:r w:rsidRPr="002452B8">
              <w:t>Not</w:t>
            </w:r>
            <w:r w:rsidR="00494EF9">
              <w:t>a</w:t>
            </w:r>
            <w:r w:rsidRPr="002452B8">
              <w:t xml:space="preserve"> 1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7C0" w:rsidRPr="002452B8" w:rsidRDefault="00494EF9" w:rsidP="000E47BB">
            <w:pPr>
              <w:pStyle w:val="Tabletext"/>
            </w:pPr>
            <w:r>
              <w:t>Procent</w:t>
            </w:r>
            <w:r w:rsidR="009707C0" w:rsidRPr="002452B8">
              <w:t xml:space="preserve"> apli</w:t>
            </w:r>
            <w:r>
              <w:t>cat</w:t>
            </w:r>
            <w:r w:rsidR="009707C0" w:rsidRPr="002452B8">
              <w:t xml:space="preserve"> </w:t>
            </w:r>
            <w:r>
              <w:t>pentru costul</w:t>
            </w:r>
            <w:r w:rsidR="009707C0" w:rsidRPr="002452B8">
              <w:t xml:space="preserve"> net</w:t>
            </w:r>
            <w:r>
              <w:t xml:space="preserve"> al</w:t>
            </w:r>
            <w:r w:rsidR="009707C0" w:rsidRPr="002452B8">
              <w:t xml:space="preserve"> material</w:t>
            </w:r>
            <w:r>
              <w:t>elor în scopul evaluării</w:t>
            </w:r>
          </w:p>
        </w:tc>
      </w:tr>
    </w:tbl>
    <w:p w:rsidR="00D437B8" w:rsidRPr="002452B8" w:rsidRDefault="00D437B8" w:rsidP="00D437B8">
      <w:pPr>
        <w:pStyle w:val="Single"/>
        <w:rPr>
          <w:lang w:val="ro-RO"/>
        </w:rPr>
      </w:pPr>
    </w:p>
    <w:p w:rsidR="00AD3352" w:rsidRPr="002452B8" w:rsidRDefault="00362725" w:rsidP="00AD3352">
      <w:pPr>
        <w:pStyle w:val="Heading2"/>
        <w:rPr>
          <w:lang w:val="ro-RO"/>
        </w:rPr>
      </w:pPr>
      <w:bookmarkStart w:id="13" w:name="_Toc309815177"/>
      <w:bookmarkStart w:id="14" w:name="_Toc309815233"/>
      <w:bookmarkStart w:id="15" w:name="_Toc309815408"/>
      <w:bookmarkStart w:id="16" w:name="_Toc310521672"/>
      <w:bookmarkEnd w:id="13"/>
      <w:bookmarkEnd w:id="14"/>
      <w:bookmarkEnd w:id="15"/>
      <w:r>
        <w:rPr>
          <w:lang w:val="ro-RO"/>
        </w:rPr>
        <w:t>Rezumatul evaluării lucrărilor normate la ziua de lucru</w:t>
      </w:r>
      <w:bookmarkEnd w:id="16"/>
    </w:p>
    <w:p w:rsidR="004F5366" w:rsidRPr="002452B8" w:rsidRDefault="004F5366" w:rsidP="004F5366">
      <w:pPr>
        <w:pStyle w:val="Caption"/>
        <w:rPr>
          <w:lang w:val="ro-RO"/>
        </w:rPr>
      </w:pPr>
      <w:r>
        <w:rPr>
          <w:lang w:val="ro-RO"/>
        </w:rPr>
        <w:t>Tab</w:t>
      </w:r>
      <w:r w:rsidRPr="002452B8">
        <w:rPr>
          <w:lang w:val="ro-RO"/>
        </w:rPr>
        <w:t>e</w:t>
      </w:r>
      <w:r>
        <w:rPr>
          <w:lang w:val="ro-RO"/>
        </w:rPr>
        <w:t>lul</w:t>
      </w:r>
      <w:r w:rsidRPr="002452B8">
        <w:rPr>
          <w:lang w:val="ro-RO"/>
        </w:rPr>
        <w:t xml:space="preserve"> </w:t>
      </w:r>
      <w:r w:rsidR="00EA475B" w:rsidRPr="002452B8">
        <w:rPr>
          <w:lang w:val="ro-RO"/>
        </w:rPr>
        <w:fldChar w:fldCharType="begin"/>
      </w:r>
      <w:r w:rsidRPr="002452B8">
        <w:rPr>
          <w:lang w:val="ro-RO"/>
        </w:rPr>
        <w:instrText xml:space="preserve"> STYLEREF 1 \s </w:instrText>
      </w:r>
      <w:r w:rsidR="00EA475B" w:rsidRPr="002452B8">
        <w:rPr>
          <w:lang w:val="ro-RO"/>
        </w:rPr>
        <w:fldChar w:fldCharType="separate"/>
      </w:r>
      <w:r w:rsidR="00223260">
        <w:rPr>
          <w:noProof/>
          <w:lang w:val="ro-RO"/>
        </w:rPr>
        <w:t>1</w:t>
      </w:r>
      <w:r w:rsidR="00EA475B" w:rsidRPr="002452B8">
        <w:rPr>
          <w:lang w:val="ro-RO"/>
        </w:rPr>
        <w:fldChar w:fldCharType="end"/>
      </w:r>
      <w:r w:rsidRPr="002452B8">
        <w:rPr>
          <w:lang w:val="ro-RO"/>
        </w:rPr>
        <w:noBreakHyphen/>
      </w:r>
      <w:r w:rsidR="00EA475B" w:rsidRPr="002452B8">
        <w:rPr>
          <w:lang w:val="ro-RO"/>
        </w:rPr>
        <w:fldChar w:fldCharType="begin"/>
      </w:r>
      <w:r w:rsidRPr="002452B8">
        <w:rPr>
          <w:lang w:val="ro-RO"/>
        </w:rPr>
        <w:instrText xml:space="preserve"> SEQ Table \* ARABIC \s 1 </w:instrText>
      </w:r>
      <w:r w:rsidR="00EA475B" w:rsidRPr="002452B8">
        <w:rPr>
          <w:lang w:val="ro-RO"/>
        </w:rPr>
        <w:fldChar w:fldCharType="separate"/>
      </w:r>
      <w:r w:rsidR="00223260">
        <w:rPr>
          <w:noProof/>
          <w:lang w:val="ro-RO"/>
        </w:rPr>
        <w:t>4</w:t>
      </w:r>
      <w:r w:rsidR="00EA475B" w:rsidRPr="002452B8">
        <w:rPr>
          <w:lang w:val="ro-RO"/>
        </w:rPr>
        <w:fldChar w:fldCharType="end"/>
      </w:r>
      <w:r w:rsidRPr="002452B8">
        <w:rPr>
          <w:lang w:val="ro-RO"/>
        </w:rPr>
        <w:t xml:space="preserve">: </w:t>
      </w:r>
      <w:r>
        <w:rPr>
          <w:lang w:val="ro-RO"/>
        </w:rPr>
        <w:t>Rezumatul evaluării lucrărilor normate la ziua de lucru</w:t>
      </w:r>
    </w:p>
    <w:p w:rsidR="00E60E25" w:rsidRPr="002452B8" w:rsidRDefault="00E60E25" w:rsidP="00D437B8">
      <w:pPr>
        <w:pStyle w:val="Single"/>
        <w:keepNext/>
        <w:rPr>
          <w:lang w:val="ro-RO"/>
        </w:rPr>
      </w:pPr>
    </w:p>
    <w:tbl>
      <w:tblPr>
        <w:tblW w:w="963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50"/>
        <w:gridCol w:w="1984"/>
      </w:tblGrid>
      <w:tr w:rsidR="00E60E25" w:rsidRPr="0073268C" w:rsidTr="0073268C">
        <w:trPr>
          <w:cantSplit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E60E25" w:rsidRPr="0073268C" w:rsidRDefault="005834AF" w:rsidP="000E47BB">
            <w:pPr>
              <w:pStyle w:val="Tabletext"/>
              <w:rPr>
                <w:b/>
              </w:rPr>
            </w:pPr>
            <w:r w:rsidRPr="0073268C">
              <w:rPr>
                <w:b/>
              </w:rPr>
              <w:t>REZUMATUL EVALUĂR</w:t>
            </w:r>
            <w:smartTag w:uri="urn:schemas-microsoft-com:office:smarttags" w:element="PersonName">
              <w:r w:rsidRPr="0073268C">
                <w:rPr>
                  <w:b/>
                </w:rPr>
                <w:t>I</w:t>
              </w:r>
            </w:smartTag>
            <w:smartTag w:uri="urn:schemas-microsoft-com:office:smarttags" w:element="PersonName">
              <w:r w:rsidRPr="0073268C">
                <w:rPr>
                  <w:b/>
                </w:rPr>
                <w:t>I</w:t>
              </w:r>
            </w:smartTag>
            <w:r w:rsidRPr="0073268C">
              <w:rPr>
                <w:b/>
              </w:rPr>
              <w:t xml:space="preserve"> LUCRĂR</w:t>
            </w:r>
            <w:smartTag w:uri="urn:schemas-microsoft-com:office:smarttags" w:element="PersonName">
              <w:r w:rsidRPr="0073268C">
                <w:rPr>
                  <w:b/>
                </w:rPr>
                <w:t>I</w:t>
              </w:r>
            </w:smartTag>
            <w:r w:rsidRPr="0073268C">
              <w:rPr>
                <w:b/>
              </w:rPr>
              <w:t>LOR NORMATE LA Z</w:t>
            </w:r>
            <w:smartTag w:uri="urn:schemas-microsoft-com:office:smarttags" w:element="PersonName">
              <w:r w:rsidRPr="0073268C">
                <w:rPr>
                  <w:b/>
                </w:rPr>
                <w:t>I</w:t>
              </w:r>
            </w:smartTag>
            <w:r w:rsidRPr="0073268C">
              <w:rPr>
                <w:b/>
              </w:rPr>
              <w:t>UA DE LUCRU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E60E25" w:rsidRPr="0073268C" w:rsidRDefault="00E60E25" w:rsidP="000E47BB">
            <w:pPr>
              <w:pStyle w:val="Tabletext-Centred"/>
              <w:rPr>
                <w:b/>
              </w:rPr>
            </w:pPr>
            <w:r w:rsidRPr="0073268C">
              <w:rPr>
                <w:b/>
              </w:rPr>
              <w:t>Pre</w:t>
            </w:r>
            <w:r w:rsidR="00F83F7D" w:rsidRPr="0073268C">
              <w:rPr>
                <w:b/>
              </w:rPr>
              <w:t>ţ</w:t>
            </w:r>
            <w:r w:rsidRPr="0073268C">
              <w:rPr>
                <w:b/>
              </w:rPr>
              <w:t xml:space="preserve">  </w:t>
            </w:r>
          </w:p>
          <w:p w:rsidR="00E60E25" w:rsidRPr="0073268C" w:rsidRDefault="00E60E25" w:rsidP="000E47BB">
            <w:pPr>
              <w:pStyle w:val="Tabletext-Centred"/>
              <w:rPr>
                <w:b/>
              </w:rPr>
            </w:pPr>
            <w:r w:rsidRPr="0073268C">
              <w:rPr>
                <w:b/>
              </w:rPr>
              <w:t>(RON)</w:t>
            </w:r>
          </w:p>
        </w:tc>
      </w:tr>
      <w:tr w:rsidR="00E60E25" w:rsidRPr="0073268C" w:rsidTr="0073268C">
        <w:trPr>
          <w:cantSplit/>
        </w:trPr>
        <w:tc>
          <w:tcPr>
            <w:tcW w:w="7650" w:type="dxa"/>
            <w:shd w:val="clear" w:color="auto" w:fill="auto"/>
          </w:tcPr>
          <w:p w:rsidR="00E60E25" w:rsidRPr="002452B8" w:rsidRDefault="00E60E25" w:rsidP="000E47BB">
            <w:pPr>
              <w:pStyle w:val="Tabletext"/>
            </w:pPr>
            <w:r w:rsidRPr="002452B8">
              <w:t xml:space="preserve">Total </w:t>
            </w:r>
            <w:r w:rsidR="00B51545">
              <w:t>pentru Forţa de muncă aferentă lucrărilor normate la ziua de lucru</w:t>
            </w:r>
          </w:p>
        </w:tc>
        <w:tc>
          <w:tcPr>
            <w:tcW w:w="1984" w:type="dxa"/>
            <w:shd w:val="clear" w:color="auto" w:fill="auto"/>
          </w:tcPr>
          <w:p w:rsidR="00E60E25" w:rsidRPr="002452B8" w:rsidRDefault="00E60E25" w:rsidP="000E47BB">
            <w:pPr>
              <w:pStyle w:val="Tabletext"/>
            </w:pPr>
          </w:p>
        </w:tc>
      </w:tr>
      <w:tr w:rsidR="00E60E25" w:rsidRPr="0073268C" w:rsidTr="0073268C">
        <w:trPr>
          <w:cantSplit/>
        </w:trPr>
        <w:tc>
          <w:tcPr>
            <w:tcW w:w="7650" w:type="dxa"/>
            <w:shd w:val="clear" w:color="auto" w:fill="auto"/>
          </w:tcPr>
          <w:p w:rsidR="00E60E25" w:rsidRPr="002452B8" w:rsidRDefault="00421819" w:rsidP="000E47BB">
            <w:pPr>
              <w:pStyle w:val="Tabletext"/>
            </w:pPr>
            <w:r>
              <w:t>Total pentru</w:t>
            </w:r>
            <w:r w:rsidRPr="002452B8">
              <w:t xml:space="preserve"> </w:t>
            </w:r>
            <w:r>
              <w:t>Ech</w:t>
            </w:r>
            <w:r w:rsidR="00E60E25" w:rsidRPr="002452B8">
              <w:t>ip</w:t>
            </w:r>
            <w:r>
              <w:t>a</w:t>
            </w:r>
            <w:r w:rsidR="00E60E25" w:rsidRPr="002452B8">
              <w:t>ment</w:t>
            </w:r>
            <w:r>
              <w:t>ele aferente lucrărilor normate la ziua de lucru</w:t>
            </w:r>
          </w:p>
        </w:tc>
        <w:tc>
          <w:tcPr>
            <w:tcW w:w="1984" w:type="dxa"/>
            <w:shd w:val="clear" w:color="auto" w:fill="auto"/>
          </w:tcPr>
          <w:p w:rsidR="00E60E25" w:rsidRPr="002452B8" w:rsidRDefault="00E60E25" w:rsidP="000E47BB">
            <w:pPr>
              <w:pStyle w:val="Tabletext"/>
            </w:pPr>
          </w:p>
        </w:tc>
      </w:tr>
      <w:tr w:rsidR="00E60E25" w:rsidRPr="0073268C" w:rsidTr="0073268C">
        <w:trPr>
          <w:cantSplit/>
        </w:trPr>
        <w:tc>
          <w:tcPr>
            <w:tcW w:w="7650" w:type="dxa"/>
            <w:shd w:val="clear" w:color="auto" w:fill="auto"/>
          </w:tcPr>
          <w:p w:rsidR="00E60E25" w:rsidRPr="002452B8" w:rsidRDefault="00421819" w:rsidP="000E47BB">
            <w:pPr>
              <w:pStyle w:val="Tabletext"/>
            </w:pPr>
            <w:r>
              <w:t xml:space="preserve">Total pentru </w:t>
            </w:r>
            <w:r w:rsidR="00E60E25" w:rsidRPr="002452B8">
              <w:t>Material</w:t>
            </w:r>
            <w:r>
              <w:t>ele aferente lucrărilor normate la ziua de lucru</w:t>
            </w:r>
          </w:p>
        </w:tc>
        <w:tc>
          <w:tcPr>
            <w:tcW w:w="1984" w:type="dxa"/>
            <w:shd w:val="clear" w:color="auto" w:fill="auto"/>
          </w:tcPr>
          <w:p w:rsidR="00E60E25" w:rsidRPr="002452B8" w:rsidRDefault="00E60E25" w:rsidP="000E47BB">
            <w:pPr>
              <w:pStyle w:val="Tabletext"/>
            </w:pPr>
          </w:p>
        </w:tc>
      </w:tr>
      <w:tr w:rsidR="00E60E25" w:rsidRPr="0073268C" w:rsidTr="0073268C">
        <w:trPr>
          <w:cantSplit/>
        </w:trPr>
        <w:tc>
          <w:tcPr>
            <w:tcW w:w="7650" w:type="dxa"/>
            <w:shd w:val="clear" w:color="auto" w:fill="auto"/>
          </w:tcPr>
          <w:p w:rsidR="00E60E25" w:rsidRPr="002452B8" w:rsidRDefault="00E60E25" w:rsidP="000E47BB">
            <w:pPr>
              <w:pStyle w:val="TableText-Bold"/>
            </w:pPr>
            <w:r w:rsidRPr="002452B8">
              <w:t xml:space="preserve">Total </w:t>
            </w:r>
            <w:r w:rsidR="00321A88">
              <w:t>pentru</w:t>
            </w:r>
            <w:r w:rsidRPr="002452B8">
              <w:t xml:space="preserve"> </w:t>
            </w:r>
            <w:r w:rsidR="00321A88">
              <w:t xml:space="preserve">lucrările normate la ziua de lucru, transferat </w:t>
            </w:r>
            <w:r w:rsidR="001E57E0">
              <w:t>Capitol</w:t>
            </w:r>
            <w:r w:rsidR="001E57E0" w:rsidRPr="007F7075">
              <w:t xml:space="preserve">ul </w:t>
            </w:r>
            <w:r w:rsidR="001E57E0">
              <w:t>6</w:t>
            </w:r>
            <w:r w:rsidR="001E57E0" w:rsidRPr="007F7075">
              <w:t xml:space="preserve"> – Grila de evaluare financiară</w:t>
            </w:r>
          </w:p>
        </w:tc>
        <w:tc>
          <w:tcPr>
            <w:tcW w:w="1984" w:type="dxa"/>
            <w:shd w:val="clear" w:color="auto" w:fill="auto"/>
          </w:tcPr>
          <w:p w:rsidR="00E60E25" w:rsidRPr="002452B8" w:rsidRDefault="00E60E25" w:rsidP="000E47BB">
            <w:pPr>
              <w:pStyle w:val="Tabletext-Centred"/>
            </w:pPr>
          </w:p>
        </w:tc>
      </w:tr>
    </w:tbl>
    <w:p w:rsidR="00E60E25" w:rsidRPr="002452B8" w:rsidRDefault="00AC6477" w:rsidP="00191AD4">
      <w:pPr>
        <w:pStyle w:val="Heading1"/>
        <w:rPr>
          <w:lang w:val="ro-RO"/>
        </w:rPr>
      </w:pPr>
      <w:bookmarkStart w:id="17" w:name="_Toc309814805"/>
      <w:bookmarkStart w:id="18" w:name="_Toc309814841"/>
      <w:bookmarkStart w:id="19" w:name="_Toc309815043"/>
      <w:bookmarkStart w:id="20" w:name="_Toc309815111"/>
      <w:bookmarkStart w:id="21" w:name="_Toc309815156"/>
      <w:bookmarkStart w:id="22" w:name="_Toc309815179"/>
      <w:bookmarkStart w:id="23" w:name="_Toc309815235"/>
      <w:bookmarkStart w:id="24" w:name="_Toc309815410"/>
      <w:bookmarkStart w:id="25" w:name="_Toc310521673"/>
      <w:bookmarkEnd w:id="17"/>
      <w:bookmarkEnd w:id="18"/>
      <w:bookmarkEnd w:id="19"/>
      <w:bookmarkEnd w:id="20"/>
      <w:bookmarkEnd w:id="21"/>
      <w:bookmarkEnd w:id="22"/>
      <w:bookmarkEnd w:id="23"/>
      <w:bookmarkEnd w:id="24"/>
      <w:r>
        <w:rPr>
          <w:lang w:val="ro-RO"/>
        </w:rPr>
        <w:lastRenderedPageBreak/>
        <w:t>Calculul costului de exploatare pentru evaluarea ofertelor</w:t>
      </w:r>
      <w:bookmarkEnd w:id="25"/>
    </w:p>
    <w:p w:rsidR="00E60E25" w:rsidRPr="002452B8" w:rsidRDefault="009A1E14" w:rsidP="003D27B6">
      <w:pPr>
        <w:pStyle w:val="Heading2"/>
        <w:rPr>
          <w:lang w:val="ro-RO"/>
        </w:rPr>
      </w:pPr>
      <w:bookmarkStart w:id="26" w:name="_Toc310521674"/>
      <w:r>
        <w:rPr>
          <w:lang w:val="ro-RO"/>
        </w:rPr>
        <w:t>Calculul</w:t>
      </w:r>
      <w:bookmarkEnd w:id="26"/>
      <w:r w:rsidR="00E60E25" w:rsidRPr="002452B8">
        <w:rPr>
          <w:lang w:val="ro-RO"/>
        </w:rPr>
        <w:t xml:space="preserve"> </w:t>
      </w:r>
    </w:p>
    <w:p w:rsidR="00E51EFC" w:rsidRPr="00E51EFC" w:rsidRDefault="004238DC" w:rsidP="00E51EFC">
      <w:pPr>
        <w:rPr>
          <w:lang w:val="ro-RO"/>
        </w:rPr>
      </w:pPr>
      <w:r w:rsidRPr="00E51EFC">
        <w:rPr>
          <w:lang w:val="ro-RO"/>
        </w:rPr>
        <w:t>C</w:t>
      </w:r>
      <w:r w:rsidR="00E51EFC" w:rsidRPr="00E51EFC">
        <w:rPr>
          <w:lang w:val="ro-RO"/>
        </w:rPr>
        <w:t>ost</w:t>
      </w:r>
      <w:r>
        <w:rPr>
          <w:lang w:val="ro-RO"/>
        </w:rPr>
        <w:t xml:space="preserve">ul </w:t>
      </w:r>
      <w:r w:rsidR="00E51EFC" w:rsidRPr="00E51EFC">
        <w:rPr>
          <w:lang w:val="ro-RO"/>
        </w:rPr>
        <w:t xml:space="preserve">anual </w:t>
      </w:r>
      <w:r w:rsidR="00A625F8" w:rsidRPr="00E51EFC">
        <w:rPr>
          <w:lang w:val="ro-RO"/>
        </w:rPr>
        <w:t xml:space="preserve">estimat </w:t>
      </w:r>
      <w:r w:rsidR="00E51EFC" w:rsidRPr="00E51EFC">
        <w:rPr>
          <w:lang w:val="ro-RO"/>
        </w:rPr>
        <w:t xml:space="preserve">de </w:t>
      </w:r>
      <w:r w:rsidR="00A625F8">
        <w:rPr>
          <w:lang w:val="ro-RO"/>
        </w:rPr>
        <w:t>exploatare pentru lucrări va fi calculat</w:t>
      </w:r>
      <w:r w:rsidR="00E51EFC" w:rsidRPr="00E51EFC">
        <w:rPr>
          <w:lang w:val="ro-RO"/>
        </w:rPr>
        <w:t xml:space="preserve"> prin înmulţirea cantităţilor garantate de c</w:t>
      </w:r>
      <w:r w:rsidR="000E7B57">
        <w:rPr>
          <w:lang w:val="ro-RO"/>
        </w:rPr>
        <w:t xml:space="preserve">ătre ofertant şi prezentate </w:t>
      </w:r>
      <w:r w:rsidR="002377DC">
        <w:rPr>
          <w:lang w:val="ro-RO"/>
        </w:rPr>
        <w:t>în</w:t>
      </w:r>
      <w:r w:rsidR="000E7B57">
        <w:rPr>
          <w:lang w:val="ro-RO"/>
        </w:rPr>
        <w:t xml:space="preserve"> P</w:t>
      </w:r>
      <w:r w:rsidR="00E51EFC" w:rsidRPr="00E51EFC">
        <w:rPr>
          <w:lang w:val="ro-RO"/>
        </w:rPr>
        <w:t xml:space="preserve">ropunerile </w:t>
      </w:r>
      <w:r w:rsidR="004153A0">
        <w:rPr>
          <w:lang w:val="ro-RO"/>
        </w:rPr>
        <w:t>Antreprenorului</w:t>
      </w:r>
      <w:r w:rsidR="00E51EFC" w:rsidRPr="00E51EFC">
        <w:rPr>
          <w:lang w:val="ro-RO"/>
        </w:rPr>
        <w:t xml:space="preserve"> cu </w:t>
      </w:r>
      <w:r w:rsidR="005F6B0E">
        <w:rPr>
          <w:lang w:val="ro-RO"/>
        </w:rPr>
        <w:t xml:space="preserve">acele </w:t>
      </w:r>
      <w:r w:rsidR="00E51EFC" w:rsidRPr="00E51EFC">
        <w:rPr>
          <w:lang w:val="ro-RO"/>
        </w:rPr>
        <w:t>costuri unitare declarat</w:t>
      </w:r>
      <w:r w:rsidR="005F6B0E">
        <w:rPr>
          <w:lang w:val="ro-RO"/>
        </w:rPr>
        <w:t>e</w:t>
      </w:r>
      <w:r w:rsidR="00E51EFC" w:rsidRPr="00E51EFC">
        <w:rPr>
          <w:lang w:val="ro-RO"/>
        </w:rPr>
        <w:t xml:space="preserve"> de </w:t>
      </w:r>
      <w:r w:rsidR="005F6B0E">
        <w:rPr>
          <w:lang w:val="ro-RO"/>
        </w:rPr>
        <w:t xml:space="preserve">către </w:t>
      </w:r>
      <w:r w:rsidR="00AC3574">
        <w:rPr>
          <w:lang w:val="ro-RO"/>
        </w:rPr>
        <w:t>Autoritatea Contractanta</w:t>
      </w:r>
      <w:r w:rsidR="00E51EFC" w:rsidRPr="00E51EFC">
        <w:rPr>
          <w:lang w:val="ro-RO"/>
        </w:rPr>
        <w:t xml:space="preserve"> mai jos. </w:t>
      </w:r>
    </w:p>
    <w:p w:rsidR="00E60E25" w:rsidRPr="002452B8" w:rsidRDefault="00E51EFC" w:rsidP="00550B44">
      <w:pPr>
        <w:rPr>
          <w:lang w:val="ro-RO"/>
        </w:rPr>
      </w:pPr>
      <w:r w:rsidRPr="00E51EFC">
        <w:rPr>
          <w:lang w:val="ro-RO"/>
        </w:rPr>
        <w:t xml:space="preserve">Valoarea costurilor </w:t>
      </w:r>
      <w:r w:rsidR="000E56AF" w:rsidRPr="00E51EFC">
        <w:rPr>
          <w:lang w:val="ro-RO"/>
        </w:rPr>
        <w:t>anual</w:t>
      </w:r>
      <w:r w:rsidR="000E56AF">
        <w:rPr>
          <w:lang w:val="ro-RO"/>
        </w:rPr>
        <w:t>e</w:t>
      </w:r>
      <w:r w:rsidR="000E56AF" w:rsidRPr="00E51EFC">
        <w:rPr>
          <w:lang w:val="ro-RO"/>
        </w:rPr>
        <w:t xml:space="preserve"> </w:t>
      </w:r>
      <w:r w:rsidRPr="00E51EFC">
        <w:rPr>
          <w:lang w:val="ro-RO"/>
        </w:rPr>
        <w:t xml:space="preserve">de </w:t>
      </w:r>
      <w:r w:rsidR="006903A4">
        <w:rPr>
          <w:lang w:val="ro-RO"/>
        </w:rPr>
        <w:t>exploatare</w:t>
      </w:r>
      <w:r w:rsidRPr="00E51EFC">
        <w:rPr>
          <w:lang w:val="ro-RO"/>
        </w:rPr>
        <w:t xml:space="preserve"> </w:t>
      </w:r>
      <w:r w:rsidR="006903A4">
        <w:rPr>
          <w:lang w:val="ro-RO"/>
        </w:rPr>
        <w:t xml:space="preserve">timp de </w:t>
      </w:r>
      <w:r w:rsidRPr="00E51EFC">
        <w:rPr>
          <w:lang w:val="ro-RO"/>
        </w:rPr>
        <w:t>25 de ani se calculează prin înmulţirea costuril</w:t>
      </w:r>
      <w:r w:rsidR="00553F00">
        <w:rPr>
          <w:lang w:val="ro-RO"/>
        </w:rPr>
        <w:t>or</w:t>
      </w:r>
      <w:r w:rsidRPr="00E51EFC">
        <w:rPr>
          <w:lang w:val="ro-RO"/>
        </w:rPr>
        <w:t xml:space="preserve"> anuale de </w:t>
      </w:r>
      <w:r w:rsidR="00553F00">
        <w:rPr>
          <w:lang w:val="ro-RO"/>
        </w:rPr>
        <w:t>exploatare</w:t>
      </w:r>
      <w:r w:rsidRPr="00E51EFC">
        <w:rPr>
          <w:lang w:val="ro-RO"/>
        </w:rPr>
        <w:t xml:space="preserve"> </w:t>
      </w:r>
      <w:r w:rsidR="00553F00" w:rsidRPr="00BA312D">
        <w:rPr>
          <w:lang w:val="ro-RO"/>
        </w:rPr>
        <w:t>cu</w:t>
      </w:r>
      <w:r w:rsidRPr="00BA312D">
        <w:rPr>
          <w:lang w:val="ro-RO"/>
        </w:rPr>
        <w:t xml:space="preserve"> </w:t>
      </w:r>
      <w:r w:rsidR="00BA312D" w:rsidRPr="00BA312D">
        <w:rPr>
          <w:lang w:val="ro-RO"/>
        </w:rPr>
        <w:t>25</w:t>
      </w:r>
      <w:r w:rsidRPr="00BA312D">
        <w:rPr>
          <w:lang w:val="ro-RO"/>
        </w:rPr>
        <w:t>. V</w:t>
      </w:r>
      <w:r w:rsidRPr="00E51EFC">
        <w:rPr>
          <w:lang w:val="ro-RO"/>
        </w:rPr>
        <w:t>aloarea calculată va fi inclus</w:t>
      </w:r>
      <w:r w:rsidR="00553F00">
        <w:rPr>
          <w:lang w:val="ro-RO"/>
        </w:rPr>
        <w:t>ă</w:t>
      </w:r>
      <w:r w:rsidRPr="00E51EFC">
        <w:rPr>
          <w:lang w:val="ro-RO"/>
        </w:rPr>
        <w:t xml:space="preserve"> în evaluarea financiară a ofertei (</w:t>
      </w:r>
      <w:r w:rsidR="001E57E0">
        <w:rPr>
          <w:lang w:val="ro-RO"/>
        </w:rPr>
        <w:t>Capitol</w:t>
      </w:r>
      <w:r w:rsidR="001E57E0" w:rsidRPr="007F7075">
        <w:rPr>
          <w:lang w:val="ro-RO"/>
        </w:rPr>
        <w:t xml:space="preserve">ul </w:t>
      </w:r>
      <w:r w:rsidR="001E57E0">
        <w:rPr>
          <w:lang w:val="ro-RO"/>
        </w:rPr>
        <w:t>6</w:t>
      </w:r>
      <w:r w:rsidR="001E57E0" w:rsidRPr="007F7075">
        <w:rPr>
          <w:lang w:val="ro-RO"/>
        </w:rPr>
        <w:t xml:space="preserve"> – Grila de evaluare financiară</w:t>
      </w:r>
      <w:r w:rsidRPr="00E51EFC">
        <w:rPr>
          <w:lang w:val="ro-RO"/>
        </w:rPr>
        <w:t>)</w:t>
      </w:r>
      <w:r w:rsidR="00553F00">
        <w:rPr>
          <w:lang w:val="ro-RO"/>
        </w:rPr>
        <w:t>.</w:t>
      </w:r>
    </w:p>
    <w:p w:rsidR="003D27B6" w:rsidRPr="002452B8" w:rsidRDefault="002811DC" w:rsidP="00AD3352">
      <w:pPr>
        <w:pStyle w:val="Heading2"/>
        <w:rPr>
          <w:lang w:val="ro-RO"/>
        </w:rPr>
      </w:pPr>
      <w:bookmarkStart w:id="27" w:name="_Toc309815238"/>
      <w:bookmarkStart w:id="28" w:name="_Toc309815413"/>
      <w:bookmarkStart w:id="29" w:name="_Toc310521675"/>
      <w:bookmarkEnd w:id="27"/>
      <w:bookmarkEnd w:id="28"/>
      <w:r>
        <w:rPr>
          <w:lang w:val="ro-RO"/>
        </w:rPr>
        <w:t>Calculul c</w:t>
      </w:r>
      <w:r w:rsidR="00AD3352" w:rsidRPr="002452B8">
        <w:rPr>
          <w:lang w:val="ro-RO"/>
        </w:rPr>
        <w:t>ost</w:t>
      </w:r>
      <w:r>
        <w:rPr>
          <w:lang w:val="ro-RO"/>
        </w:rPr>
        <w:t>ului de exploatare</w:t>
      </w:r>
      <w:bookmarkEnd w:id="29"/>
    </w:p>
    <w:p w:rsidR="004F5366" w:rsidRPr="002452B8" w:rsidRDefault="004F5366" w:rsidP="004F5366">
      <w:pPr>
        <w:pStyle w:val="Caption"/>
        <w:rPr>
          <w:lang w:val="ro-RO"/>
        </w:rPr>
      </w:pPr>
      <w:r w:rsidRPr="002452B8">
        <w:rPr>
          <w:lang w:val="ro-RO"/>
        </w:rPr>
        <w:t>Tabe</w:t>
      </w:r>
      <w:r>
        <w:rPr>
          <w:lang w:val="ro-RO"/>
        </w:rPr>
        <w:t>lul</w:t>
      </w:r>
      <w:r w:rsidRPr="002452B8">
        <w:rPr>
          <w:lang w:val="ro-RO"/>
        </w:rPr>
        <w:t xml:space="preserve"> </w:t>
      </w:r>
      <w:r w:rsidR="00EA475B" w:rsidRPr="002452B8">
        <w:rPr>
          <w:lang w:val="ro-RO"/>
        </w:rPr>
        <w:fldChar w:fldCharType="begin"/>
      </w:r>
      <w:r w:rsidRPr="002452B8">
        <w:rPr>
          <w:lang w:val="ro-RO"/>
        </w:rPr>
        <w:instrText xml:space="preserve"> STYLEREF 1 \s </w:instrText>
      </w:r>
      <w:r w:rsidR="00EA475B" w:rsidRPr="002452B8">
        <w:rPr>
          <w:lang w:val="ro-RO"/>
        </w:rPr>
        <w:fldChar w:fldCharType="separate"/>
      </w:r>
      <w:r w:rsidR="00223260">
        <w:rPr>
          <w:noProof/>
          <w:lang w:val="ro-RO"/>
        </w:rPr>
        <w:t>2</w:t>
      </w:r>
      <w:r w:rsidR="00EA475B" w:rsidRPr="002452B8">
        <w:rPr>
          <w:lang w:val="ro-RO"/>
        </w:rPr>
        <w:fldChar w:fldCharType="end"/>
      </w:r>
      <w:r w:rsidRPr="002452B8">
        <w:rPr>
          <w:lang w:val="ro-RO"/>
        </w:rPr>
        <w:noBreakHyphen/>
      </w:r>
      <w:r w:rsidR="00EA475B" w:rsidRPr="002452B8">
        <w:rPr>
          <w:lang w:val="ro-RO"/>
        </w:rPr>
        <w:fldChar w:fldCharType="begin"/>
      </w:r>
      <w:r w:rsidRPr="002452B8">
        <w:rPr>
          <w:lang w:val="ro-RO"/>
        </w:rPr>
        <w:instrText xml:space="preserve"> SEQ Table \* ARABIC \s 1 </w:instrText>
      </w:r>
      <w:r w:rsidR="00EA475B" w:rsidRPr="002452B8">
        <w:rPr>
          <w:lang w:val="ro-RO"/>
        </w:rPr>
        <w:fldChar w:fldCharType="separate"/>
      </w:r>
      <w:r w:rsidR="00223260">
        <w:rPr>
          <w:noProof/>
          <w:lang w:val="ro-RO"/>
        </w:rPr>
        <w:t>1</w:t>
      </w:r>
      <w:r w:rsidR="00EA475B" w:rsidRPr="002452B8">
        <w:rPr>
          <w:lang w:val="ro-RO"/>
        </w:rPr>
        <w:fldChar w:fldCharType="end"/>
      </w:r>
      <w:r w:rsidRPr="002452B8">
        <w:rPr>
          <w:lang w:val="ro-RO"/>
        </w:rPr>
        <w:t>: Calcul</w:t>
      </w:r>
      <w:r>
        <w:rPr>
          <w:lang w:val="ro-RO"/>
        </w:rPr>
        <w:t>ul costului de exploatare</w:t>
      </w:r>
      <w:r w:rsidRPr="002452B8">
        <w:rPr>
          <w:lang w:val="ro-RO"/>
        </w:rPr>
        <w:t xml:space="preserve"> </w:t>
      </w:r>
      <w:r>
        <w:rPr>
          <w:lang w:val="ro-RO"/>
        </w:rPr>
        <w:t>pentru Lucrările</w:t>
      </w:r>
      <w:r w:rsidRPr="002452B8">
        <w:rPr>
          <w:lang w:val="ro-RO"/>
        </w:rPr>
        <w:t xml:space="preserve"> </w:t>
      </w:r>
      <w:r>
        <w:rPr>
          <w:lang w:val="ro-RO"/>
        </w:rPr>
        <w:t>de tratare a apelor uzate</w:t>
      </w:r>
    </w:p>
    <w:p w:rsidR="00E60E25" w:rsidRPr="002452B8" w:rsidRDefault="00E60E25" w:rsidP="003D27B6">
      <w:pPr>
        <w:pStyle w:val="Single"/>
        <w:rPr>
          <w:lang w:val="ro-RO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2"/>
        <w:gridCol w:w="1134"/>
        <w:gridCol w:w="1417"/>
        <w:gridCol w:w="2552"/>
        <w:gridCol w:w="1984"/>
      </w:tblGrid>
      <w:tr w:rsidR="00E60E25" w:rsidRPr="0073268C" w:rsidTr="0073268C">
        <w:trPr>
          <w:cantSplit/>
          <w:trHeight w:val="1522"/>
        </w:trPr>
        <w:tc>
          <w:tcPr>
            <w:tcW w:w="2552" w:type="dxa"/>
            <w:shd w:val="pct15" w:color="auto" w:fill="auto"/>
          </w:tcPr>
          <w:p w:rsidR="00E60E25" w:rsidRPr="0073268C" w:rsidRDefault="00331CCE" w:rsidP="000E47BB">
            <w:pPr>
              <w:pStyle w:val="Tabletext"/>
              <w:rPr>
                <w:b/>
              </w:rPr>
            </w:pPr>
            <w:r w:rsidRPr="0073268C">
              <w:rPr>
                <w:b/>
              </w:rPr>
              <w:t>Centru de cost</w:t>
            </w:r>
          </w:p>
        </w:tc>
        <w:tc>
          <w:tcPr>
            <w:tcW w:w="1134" w:type="dxa"/>
            <w:shd w:val="pct15" w:color="auto" w:fill="auto"/>
          </w:tcPr>
          <w:p w:rsidR="00E60E25" w:rsidRPr="0073268C" w:rsidRDefault="00E60E25" w:rsidP="000E47BB">
            <w:pPr>
              <w:pStyle w:val="Tabletext"/>
              <w:rPr>
                <w:b/>
              </w:rPr>
            </w:pPr>
            <w:r w:rsidRPr="0073268C">
              <w:rPr>
                <w:b/>
              </w:rPr>
              <w:t>Unit</w:t>
            </w:r>
            <w:r w:rsidR="00331CCE" w:rsidRPr="0073268C">
              <w:rPr>
                <w:b/>
              </w:rPr>
              <w:t>ate</w:t>
            </w:r>
          </w:p>
        </w:tc>
        <w:tc>
          <w:tcPr>
            <w:tcW w:w="1417" w:type="dxa"/>
            <w:shd w:val="pct15" w:color="auto" w:fill="auto"/>
          </w:tcPr>
          <w:p w:rsidR="00191AD4" w:rsidRPr="0073268C" w:rsidRDefault="00331CCE" w:rsidP="000E47BB">
            <w:pPr>
              <w:pStyle w:val="Tabletext"/>
              <w:rPr>
                <w:b/>
              </w:rPr>
            </w:pPr>
            <w:r w:rsidRPr="0073268C">
              <w:rPr>
                <w:b/>
              </w:rPr>
              <w:t>Tarif unitar</w:t>
            </w:r>
          </w:p>
          <w:p w:rsidR="00E60E25" w:rsidRPr="0073268C" w:rsidRDefault="00191AD4" w:rsidP="000E47BB">
            <w:pPr>
              <w:pStyle w:val="Tabletext"/>
              <w:rPr>
                <w:b/>
              </w:rPr>
            </w:pPr>
            <w:r w:rsidRPr="0073268C">
              <w:rPr>
                <w:b/>
              </w:rPr>
              <w:t>(RON</w:t>
            </w:r>
            <w:r w:rsidR="00E60E25" w:rsidRPr="0073268C">
              <w:rPr>
                <w:b/>
              </w:rPr>
              <w:t>)</w:t>
            </w:r>
          </w:p>
          <w:p w:rsidR="00E60E25" w:rsidRPr="0073268C" w:rsidRDefault="00E60E25" w:rsidP="000E47BB">
            <w:pPr>
              <w:pStyle w:val="Tabletext"/>
              <w:rPr>
                <w:b/>
              </w:rPr>
            </w:pPr>
          </w:p>
        </w:tc>
        <w:tc>
          <w:tcPr>
            <w:tcW w:w="2552" w:type="dxa"/>
            <w:shd w:val="pct15" w:color="auto" w:fill="auto"/>
          </w:tcPr>
          <w:p w:rsidR="00331CCE" w:rsidRPr="0073268C" w:rsidRDefault="00331CCE" w:rsidP="000E47BB">
            <w:pPr>
              <w:pStyle w:val="Tabletext"/>
              <w:rPr>
                <w:b/>
              </w:rPr>
            </w:pPr>
            <w:r w:rsidRPr="0073268C">
              <w:rPr>
                <w:b/>
              </w:rPr>
              <w:t xml:space="preserve">Garanţia de consum a </w:t>
            </w:r>
            <w:r w:rsidR="004153A0" w:rsidRPr="0073268C">
              <w:rPr>
                <w:b/>
              </w:rPr>
              <w:t>Antreprenorului</w:t>
            </w:r>
          </w:p>
          <w:p w:rsidR="00E60E25" w:rsidRPr="0073268C" w:rsidRDefault="00331CCE" w:rsidP="000E47BB">
            <w:pPr>
              <w:pStyle w:val="Tabletext"/>
              <w:rPr>
                <w:b/>
              </w:rPr>
            </w:pPr>
            <w:r w:rsidRPr="0073268C">
              <w:rPr>
                <w:b/>
              </w:rPr>
              <w:t xml:space="preserve">Cantitatea anuală (de la </w:t>
            </w:r>
            <w:r w:rsidR="0001294E" w:rsidRPr="0073268C">
              <w:rPr>
                <w:b/>
              </w:rPr>
              <w:t>Capitol</w:t>
            </w:r>
            <w:r w:rsidRPr="0073268C">
              <w:rPr>
                <w:b/>
              </w:rPr>
              <w:t xml:space="preserve">ul 4, Secţiunea 3, Partea 1) </w:t>
            </w:r>
          </w:p>
        </w:tc>
        <w:tc>
          <w:tcPr>
            <w:tcW w:w="1984" w:type="dxa"/>
            <w:shd w:val="pct15" w:color="auto" w:fill="auto"/>
          </w:tcPr>
          <w:p w:rsidR="00CF6A4C" w:rsidRPr="0073268C" w:rsidRDefault="00CF6A4C" w:rsidP="000E47BB">
            <w:pPr>
              <w:pStyle w:val="Tabletext"/>
              <w:rPr>
                <w:b/>
              </w:rPr>
            </w:pPr>
            <w:r w:rsidRPr="0073268C">
              <w:rPr>
                <w:b/>
              </w:rPr>
              <w:t>Valoarea costurilor anuale de exploatare</w:t>
            </w:r>
          </w:p>
          <w:p w:rsidR="00E60E25" w:rsidRPr="0073268C" w:rsidRDefault="00CF6A4C" w:rsidP="000E47BB">
            <w:pPr>
              <w:pStyle w:val="Tabletext"/>
              <w:rPr>
                <w:b/>
              </w:rPr>
            </w:pPr>
            <w:r w:rsidRPr="0073268C">
              <w:rPr>
                <w:b/>
              </w:rPr>
              <w:t>(RON)</w:t>
            </w:r>
          </w:p>
        </w:tc>
      </w:tr>
      <w:tr w:rsidR="0091490A" w:rsidRPr="0073268C" w:rsidTr="0073268C">
        <w:trPr>
          <w:cantSplit/>
          <w:trHeight w:val="397"/>
        </w:trPr>
        <w:tc>
          <w:tcPr>
            <w:tcW w:w="9639" w:type="dxa"/>
            <w:gridSpan w:val="5"/>
            <w:shd w:val="clear" w:color="auto" w:fill="auto"/>
          </w:tcPr>
          <w:p w:rsidR="0091490A" w:rsidRPr="002452B8" w:rsidRDefault="00705541" w:rsidP="000E47BB">
            <w:pPr>
              <w:pStyle w:val="TableText-Bold"/>
            </w:pPr>
            <w:r>
              <w:t>Tratarea ape</w:t>
            </w:r>
            <w:r w:rsidR="00A56081">
              <w:t>lor uzate</w:t>
            </w:r>
          </w:p>
        </w:tc>
      </w:tr>
      <w:tr w:rsidR="005B12D6" w:rsidRPr="0073268C" w:rsidTr="0073268C">
        <w:trPr>
          <w:cantSplit/>
          <w:trHeight w:val="397"/>
        </w:trPr>
        <w:tc>
          <w:tcPr>
            <w:tcW w:w="2552" w:type="dxa"/>
            <w:shd w:val="clear" w:color="auto" w:fill="auto"/>
          </w:tcPr>
          <w:p w:rsidR="005B12D6" w:rsidRPr="002452B8" w:rsidRDefault="00B6321A" w:rsidP="000E47BB">
            <w:pPr>
              <w:pStyle w:val="Tabletext"/>
            </w:pPr>
            <w:r>
              <w:t>Consumul total de electricitate</w:t>
            </w:r>
          </w:p>
        </w:tc>
        <w:tc>
          <w:tcPr>
            <w:tcW w:w="1134" w:type="dxa"/>
            <w:shd w:val="clear" w:color="auto" w:fill="auto"/>
          </w:tcPr>
          <w:p w:rsidR="005B12D6" w:rsidRPr="002452B8" w:rsidRDefault="005B12D6" w:rsidP="000E47BB">
            <w:pPr>
              <w:pStyle w:val="Tabletext-Centred"/>
            </w:pPr>
            <w:r w:rsidRPr="002452B8">
              <w:t>kWh</w:t>
            </w:r>
          </w:p>
        </w:tc>
        <w:tc>
          <w:tcPr>
            <w:tcW w:w="1417" w:type="dxa"/>
            <w:shd w:val="clear" w:color="auto" w:fill="auto"/>
          </w:tcPr>
          <w:p w:rsidR="005B12D6" w:rsidRPr="0073268C" w:rsidRDefault="005B12D6" w:rsidP="000E47BB">
            <w:pPr>
              <w:pStyle w:val="Tabletext-Centreed-Red"/>
              <w:rPr>
                <w:bCs/>
                <w:i/>
                <w:color w:val="auto"/>
                <w:sz w:val="21"/>
              </w:rPr>
            </w:pPr>
            <w:r w:rsidRPr="0073268C">
              <w:rPr>
                <w:i/>
                <w:color w:val="auto"/>
              </w:rPr>
              <w:t>De introdus tarif</w:t>
            </w:r>
          </w:p>
        </w:tc>
        <w:tc>
          <w:tcPr>
            <w:tcW w:w="2552" w:type="dxa"/>
            <w:shd w:val="clear" w:color="auto" w:fill="auto"/>
          </w:tcPr>
          <w:p w:rsidR="005B12D6" w:rsidRPr="002452B8" w:rsidRDefault="005B12D6" w:rsidP="000E47BB">
            <w:pPr>
              <w:pStyle w:val="Tabletext"/>
            </w:pPr>
          </w:p>
        </w:tc>
        <w:tc>
          <w:tcPr>
            <w:tcW w:w="1984" w:type="dxa"/>
            <w:shd w:val="clear" w:color="auto" w:fill="auto"/>
          </w:tcPr>
          <w:p w:rsidR="005B12D6" w:rsidRPr="002452B8" w:rsidRDefault="005B12D6" w:rsidP="000E47BB">
            <w:pPr>
              <w:pStyle w:val="Tabletext"/>
            </w:pPr>
          </w:p>
        </w:tc>
      </w:tr>
      <w:tr w:rsidR="006346B9" w:rsidRPr="0073268C" w:rsidTr="0073268C">
        <w:trPr>
          <w:cantSplit/>
          <w:trHeight w:val="397"/>
        </w:trPr>
        <w:tc>
          <w:tcPr>
            <w:tcW w:w="2552" w:type="dxa"/>
            <w:shd w:val="clear" w:color="auto" w:fill="auto"/>
          </w:tcPr>
          <w:p w:rsidR="006346B9" w:rsidRPr="0073268C" w:rsidRDefault="006346B9" w:rsidP="000E47BB">
            <w:pPr>
              <w:pStyle w:val="Tabletext-Red"/>
              <w:rPr>
                <w:i/>
                <w:color w:val="auto"/>
              </w:rPr>
            </w:pPr>
            <w:r w:rsidRPr="0073268C">
              <w:rPr>
                <w:i/>
                <w:color w:val="auto"/>
              </w:rPr>
              <w:t>Substanţă chimică 1</w:t>
            </w:r>
          </w:p>
        </w:tc>
        <w:tc>
          <w:tcPr>
            <w:tcW w:w="1134" w:type="dxa"/>
            <w:shd w:val="clear" w:color="auto" w:fill="auto"/>
          </w:tcPr>
          <w:p w:rsidR="006346B9" w:rsidRPr="002452B8" w:rsidRDefault="0016598B" w:rsidP="000E47BB">
            <w:pPr>
              <w:pStyle w:val="Tabletext"/>
            </w:pPr>
            <w:r w:rsidRPr="002452B8">
              <w:t>Ton</w:t>
            </w:r>
            <w:r>
              <w:t>e</w:t>
            </w:r>
          </w:p>
        </w:tc>
        <w:tc>
          <w:tcPr>
            <w:tcW w:w="1417" w:type="dxa"/>
            <w:shd w:val="clear" w:color="auto" w:fill="auto"/>
          </w:tcPr>
          <w:p w:rsidR="006346B9" w:rsidRPr="0073268C" w:rsidRDefault="006346B9" w:rsidP="000E47BB">
            <w:pPr>
              <w:pStyle w:val="Tabletext-Centreed-Red"/>
              <w:rPr>
                <w:bCs/>
                <w:i/>
                <w:color w:val="auto"/>
                <w:sz w:val="21"/>
              </w:rPr>
            </w:pPr>
            <w:r w:rsidRPr="0073268C">
              <w:rPr>
                <w:i/>
                <w:color w:val="auto"/>
              </w:rPr>
              <w:t>De introdus tarif</w:t>
            </w:r>
          </w:p>
        </w:tc>
        <w:tc>
          <w:tcPr>
            <w:tcW w:w="2552" w:type="dxa"/>
            <w:shd w:val="clear" w:color="auto" w:fill="auto"/>
          </w:tcPr>
          <w:p w:rsidR="006346B9" w:rsidRPr="002452B8" w:rsidRDefault="006346B9" w:rsidP="000E47BB">
            <w:pPr>
              <w:pStyle w:val="Tabletext"/>
            </w:pPr>
          </w:p>
        </w:tc>
        <w:tc>
          <w:tcPr>
            <w:tcW w:w="1984" w:type="dxa"/>
            <w:shd w:val="clear" w:color="auto" w:fill="auto"/>
          </w:tcPr>
          <w:p w:rsidR="006346B9" w:rsidRPr="002452B8" w:rsidRDefault="006346B9" w:rsidP="000E47BB">
            <w:pPr>
              <w:pStyle w:val="Tabletext"/>
            </w:pPr>
          </w:p>
        </w:tc>
      </w:tr>
      <w:tr w:rsidR="006346B9" w:rsidRPr="0073268C" w:rsidTr="0073268C">
        <w:trPr>
          <w:cantSplit/>
          <w:trHeight w:val="397"/>
        </w:trPr>
        <w:tc>
          <w:tcPr>
            <w:tcW w:w="2552" w:type="dxa"/>
            <w:shd w:val="clear" w:color="auto" w:fill="auto"/>
          </w:tcPr>
          <w:p w:rsidR="006346B9" w:rsidRPr="0073268C" w:rsidRDefault="006346B9" w:rsidP="000E47BB">
            <w:pPr>
              <w:pStyle w:val="Tabletext-Red"/>
              <w:rPr>
                <w:i/>
                <w:color w:val="auto"/>
              </w:rPr>
            </w:pPr>
            <w:r w:rsidRPr="0073268C">
              <w:rPr>
                <w:i/>
                <w:color w:val="auto"/>
              </w:rPr>
              <w:t>Substanţă chimică 2</w:t>
            </w:r>
          </w:p>
        </w:tc>
        <w:tc>
          <w:tcPr>
            <w:tcW w:w="1134" w:type="dxa"/>
            <w:shd w:val="clear" w:color="auto" w:fill="auto"/>
          </w:tcPr>
          <w:p w:rsidR="006346B9" w:rsidRPr="002452B8" w:rsidRDefault="0016598B" w:rsidP="000E47BB">
            <w:pPr>
              <w:pStyle w:val="Tabletext"/>
            </w:pPr>
            <w:r w:rsidRPr="002452B8">
              <w:t>Ton</w:t>
            </w:r>
            <w:r>
              <w:t>e</w:t>
            </w:r>
          </w:p>
        </w:tc>
        <w:tc>
          <w:tcPr>
            <w:tcW w:w="1417" w:type="dxa"/>
            <w:shd w:val="clear" w:color="auto" w:fill="auto"/>
          </w:tcPr>
          <w:p w:rsidR="006346B9" w:rsidRPr="0073268C" w:rsidRDefault="006346B9" w:rsidP="000E47BB">
            <w:pPr>
              <w:pStyle w:val="Tabletext-Centreed-Red"/>
              <w:rPr>
                <w:bCs/>
                <w:i/>
                <w:color w:val="auto"/>
                <w:sz w:val="21"/>
              </w:rPr>
            </w:pPr>
            <w:r w:rsidRPr="0073268C">
              <w:rPr>
                <w:i/>
                <w:color w:val="auto"/>
              </w:rPr>
              <w:t>De introdus tarif</w:t>
            </w:r>
          </w:p>
        </w:tc>
        <w:tc>
          <w:tcPr>
            <w:tcW w:w="2552" w:type="dxa"/>
            <w:shd w:val="clear" w:color="auto" w:fill="auto"/>
          </w:tcPr>
          <w:p w:rsidR="006346B9" w:rsidRPr="002452B8" w:rsidRDefault="006346B9" w:rsidP="000E47BB">
            <w:pPr>
              <w:pStyle w:val="Tabletext"/>
            </w:pPr>
          </w:p>
        </w:tc>
        <w:tc>
          <w:tcPr>
            <w:tcW w:w="1984" w:type="dxa"/>
            <w:shd w:val="clear" w:color="auto" w:fill="auto"/>
          </w:tcPr>
          <w:p w:rsidR="006346B9" w:rsidRPr="002452B8" w:rsidRDefault="006346B9" w:rsidP="000E47BB">
            <w:pPr>
              <w:pStyle w:val="Tabletext"/>
            </w:pPr>
          </w:p>
        </w:tc>
      </w:tr>
      <w:tr w:rsidR="006346B9" w:rsidRPr="0073268C" w:rsidTr="0073268C">
        <w:trPr>
          <w:cantSplit/>
          <w:trHeight w:val="397"/>
        </w:trPr>
        <w:tc>
          <w:tcPr>
            <w:tcW w:w="2552" w:type="dxa"/>
            <w:shd w:val="clear" w:color="auto" w:fill="auto"/>
          </w:tcPr>
          <w:p w:rsidR="006346B9" w:rsidRPr="0073268C" w:rsidRDefault="006346B9" w:rsidP="000E47BB">
            <w:pPr>
              <w:pStyle w:val="Tabletext-Red"/>
              <w:rPr>
                <w:i/>
                <w:color w:val="auto"/>
              </w:rPr>
            </w:pPr>
            <w:r w:rsidRPr="0073268C">
              <w:rPr>
                <w:i/>
                <w:color w:val="auto"/>
              </w:rPr>
              <w:t>Substanţă chimică 2</w:t>
            </w:r>
          </w:p>
        </w:tc>
        <w:tc>
          <w:tcPr>
            <w:tcW w:w="1134" w:type="dxa"/>
            <w:shd w:val="clear" w:color="auto" w:fill="auto"/>
          </w:tcPr>
          <w:p w:rsidR="006346B9" w:rsidRPr="002452B8" w:rsidRDefault="0016598B" w:rsidP="000E47BB">
            <w:pPr>
              <w:pStyle w:val="Tabletext"/>
            </w:pPr>
            <w:r w:rsidRPr="002452B8">
              <w:t>Ton</w:t>
            </w:r>
            <w:r>
              <w:t>e</w:t>
            </w:r>
          </w:p>
        </w:tc>
        <w:tc>
          <w:tcPr>
            <w:tcW w:w="1417" w:type="dxa"/>
            <w:shd w:val="clear" w:color="auto" w:fill="auto"/>
          </w:tcPr>
          <w:p w:rsidR="006346B9" w:rsidRPr="0073268C" w:rsidRDefault="006346B9" w:rsidP="000E47BB">
            <w:pPr>
              <w:pStyle w:val="Tabletext-Centreed-Red"/>
              <w:rPr>
                <w:bCs/>
                <w:i/>
                <w:color w:val="auto"/>
                <w:sz w:val="21"/>
              </w:rPr>
            </w:pPr>
            <w:r w:rsidRPr="0073268C">
              <w:rPr>
                <w:i/>
                <w:color w:val="auto"/>
              </w:rPr>
              <w:t>De introdus tarif</w:t>
            </w:r>
          </w:p>
        </w:tc>
        <w:tc>
          <w:tcPr>
            <w:tcW w:w="2552" w:type="dxa"/>
            <w:shd w:val="clear" w:color="auto" w:fill="auto"/>
          </w:tcPr>
          <w:p w:rsidR="006346B9" w:rsidRPr="002452B8" w:rsidRDefault="006346B9" w:rsidP="000E47BB">
            <w:pPr>
              <w:pStyle w:val="Tabletext"/>
            </w:pPr>
          </w:p>
        </w:tc>
        <w:tc>
          <w:tcPr>
            <w:tcW w:w="1984" w:type="dxa"/>
            <w:shd w:val="clear" w:color="auto" w:fill="auto"/>
          </w:tcPr>
          <w:p w:rsidR="006346B9" w:rsidRPr="002452B8" w:rsidRDefault="006346B9" w:rsidP="000E47BB">
            <w:pPr>
              <w:pStyle w:val="Tabletext"/>
            </w:pPr>
          </w:p>
        </w:tc>
      </w:tr>
      <w:tr w:rsidR="003D27B6" w:rsidRPr="0073268C" w:rsidTr="0073268C">
        <w:trPr>
          <w:cantSplit/>
          <w:trHeight w:val="397"/>
        </w:trPr>
        <w:tc>
          <w:tcPr>
            <w:tcW w:w="9639" w:type="dxa"/>
            <w:gridSpan w:val="5"/>
            <w:shd w:val="clear" w:color="auto" w:fill="auto"/>
          </w:tcPr>
          <w:p w:rsidR="003D27B6" w:rsidRPr="002452B8" w:rsidRDefault="00705541" w:rsidP="000E47BB">
            <w:pPr>
              <w:pStyle w:val="TableText-Bold"/>
            </w:pPr>
            <w:r>
              <w:t>Tratarea nămolului</w:t>
            </w:r>
          </w:p>
        </w:tc>
      </w:tr>
      <w:tr w:rsidR="005B12D6" w:rsidRPr="0073268C" w:rsidTr="0073268C">
        <w:trPr>
          <w:cantSplit/>
          <w:trHeight w:val="397"/>
        </w:trPr>
        <w:tc>
          <w:tcPr>
            <w:tcW w:w="2552" w:type="dxa"/>
            <w:shd w:val="clear" w:color="auto" w:fill="auto"/>
          </w:tcPr>
          <w:p w:rsidR="005B12D6" w:rsidRPr="002452B8" w:rsidRDefault="00AC3574" w:rsidP="000E47BB">
            <w:pPr>
              <w:pStyle w:val="Tabletext"/>
            </w:pPr>
            <w:r>
              <w:t>Consumul total de electricitate</w:t>
            </w:r>
          </w:p>
        </w:tc>
        <w:tc>
          <w:tcPr>
            <w:tcW w:w="1134" w:type="dxa"/>
            <w:shd w:val="clear" w:color="auto" w:fill="auto"/>
          </w:tcPr>
          <w:p w:rsidR="005B12D6" w:rsidRPr="002452B8" w:rsidRDefault="005B12D6" w:rsidP="000E47BB">
            <w:pPr>
              <w:pStyle w:val="Tabletext-Centred"/>
            </w:pPr>
            <w:r w:rsidRPr="002452B8">
              <w:t>kWh</w:t>
            </w:r>
          </w:p>
        </w:tc>
        <w:tc>
          <w:tcPr>
            <w:tcW w:w="1417" w:type="dxa"/>
            <w:shd w:val="clear" w:color="auto" w:fill="auto"/>
          </w:tcPr>
          <w:p w:rsidR="005B12D6" w:rsidRPr="0073268C" w:rsidRDefault="005B12D6" w:rsidP="000E47BB">
            <w:pPr>
              <w:pStyle w:val="Tabletext-Centreed-Red"/>
              <w:rPr>
                <w:bCs/>
                <w:i/>
                <w:color w:val="auto"/>
                <w:sz w:val="21"/>
              </w:rPr>
            </w:pPr>
            <w:r w:rsidRPr="0073268C">
              <w:rPr>
                <w:i/>
                <w:color w:val="auto"/>
              </w:rPr>
              <w:t>De introdus tarif</w:t>
            </w:r>
          </w:p>
        </w:tc>
        <w:tc>
          <w:tcPr>
            <w:tcW w:w="2552" w:type="dxa"/>
            <w:shd w:val="clear" w:color="auto" w:fill="auto"/>
          </w:tcPr>
          <w:p w:rsidR="005B12D6" w:rsidRPr="002452B8" w:rsidRDefault="005B12D6" w:rsidP="000E47BB">
            <w:pPr>
              <w:pStyle w:val="Tabletext"/>
            </w:pPr>
          </w:p>
        </w:tc>
        <w:tc>
          <w:tcPr>
            <w:tcW w:w="1984" w:type="dxa"/>
            <w:shd w:val="clear" w:color="auto" w:fill="auto"/>
          </w:tcPr>
          <w:p w:rsidR="005B12D6" w:rsidRPr="002452B8" w:rsidRDefault="005B12D6" w:rsidP="000E47BB">
            <w:pPr>
              <w:pStyle w:val="Tabletext"/>
            </w:pPr>
          </w:p>
        </w:tc>
      </w:tr>
      <w:tr w:rsidR="006346B9" w:rsidRPr="0073268C" w:rsidTr="0073268C">
        <w:trPr>
          <w:cantSplit/>
          <w:trHeight w:val="397"/>
        </w:trPr>
        <w:tc>
          <w:tcPr>
            <w:tcW w:w="2552" w:type="dxa"/>
            <w:shd w:val="clear" w:color="auto" w:fill="auto"/>
          </w:tcPr>
          <w:p w:rsidR="006346B9" w:rsidRPr="0073268C" w:rsidRDefault="006346B9" w:rsidP="000E47BB">
            <w:pPr>
              <w:pStyle w:val="Tabletext-Red"/>
              <w:rPr>
                <w:i/>
                <w:color w:val="auto"/>
              </w:rPr>
            </w:pPr>
            <w:r w:rsidRPr="0073268C">
              <w:rPr>
                <w:i/>
                <w:color w:val="auto"/>
              </w:rPr>
              <w:t>Substanţă chimică 1</w:t>
            </w:r>
          </w:p>
        </w:tc>
        <w:tc>
          <w:tcPr>
            <w:tcW w:w="1134" w:type="dxa"/>
            <w:shd w:val="clear" w:color="auto" w:fill="auto"/>
          </w:tcPr>
          <w:p w:rsidR="006346B9" w:rsidRPr="002452B8" w:rsidRDefault="0016598B" w:rsidP="000E47BB">
            <w:pPr>
              <w:pStyle w:val="Tabletext"/>
            </w:pPr>
            <w:r w:rsidRPr="002452B8">
              <w:t>Ton</w:t>
            </w:r>
            <w:r>
              <w:t>e</w:t>
            </w:r>
          </w:p>
        </w:tc>
        <w:tc>
          <w:tcPr>
            <w:tcW w:w="1417" w:type="dxa"/>
            <w:shd w:val="clear" w:color="auto" w:fill="auto"/>
          </w:tcPr>
          <w:p w:rsidR="006346B9" w:rsidRPr="0073268C" w:rsidRDefault="006346B9" w:rsidP="000E47BB">
            <w:pPr>
              <w:pStyle w:val="Tabletext-Centreed-Red"/>
              <w:rPr>
                <w:bCs/>
                <w:i/>
                <w:color w:val="auto"/>
                <w:sz w:val="21"/>
              </w:rPr>
            </w:pPr>
            <w:r w:rsidRPr="0073268C">
              <w:rPr>
                <w:i/>
                <w:color w:val="auto"/>
              </w:rPr>
              <w:t>De introdus tarif</w:t>
            </w:r>
          </w:p>
        </w:tc>
        <w:tc>
          <w:tcPr>
            <w:tcW w:w="2552" w:type="dxa"/>
            <w:shd w:val="clear" w:color="auto" w:fill="auto"/>
          </w:tcPr>
          <w:p w:rsidR="006346B9" w:rsidRPr="002452B8" w:rsidRDefault="006346B9" w:rsidP="000E47BB">
            <w:pPr>
              <w:pStyle w:val="Tabletext"/>
            </w:pPr>
          </w:p>
        </w:tc>
        <w:tc>
          <w:tcPr>
            <w:tcW w:w="1984" w:type="dxa"/>
            <w:shd w:val="clear" w:color="auto" w:fill="auto"/>
          </w:tcPr>
          <w:p w:rsidR="006346B9" w:rsidRPr="002452B8" w:rsidRDefault="006346B9" w:rsidP="000E47BB">
            <w:pPr>
              <w:pStyle w:val="Tabletext"/>
            </w:pPr>
          </w:p>
        </w:tc>
      </w:tr>
      <w:tr w:rsidR="006346B9" w:rsidRPr="0073268C" w:rsidTr="0073268C">
        <w:trPr>
          <w:cantSplit/>
          <w:trHeight w:val="397"/>
        </w:trPr>
        <w:tc>
          <w:tcPr>
            <w:tcW w:w="2552" w:type="dxa"/>
            <w:shd w:val="clear" w:color="auto" w:fill="auto"/>
          </w:tcPr>
          <w:p w:rsidR="006346B9" w:rsidRPr="0073268C" w:rsidRDefault="006346B9" w:rsidP="000E47BB">
            <w:pPr>
              <w:pStyle w:val="Tabletext-Red"/>
              <w:rPr>
                <w:i/>
                <w:color w:val="auto"/>
              </w:rPr>
            </w:pPr>
            <w:r w:rsidRPr="0073268C">
              <w:rPr>
                <w:i/>
                <w:color w:val="auto"/>
              </w:rPr>
              <w:t>Substanţă chimică 2</w:t>
            </w:r>
          </w:p>
        </w:tc>
        <w:tc>
          <w:tcPr>
            <w:tcW w:w="1134" w:type="dxa"/>
            <w:shd w:val="clear" w:color="auto" w:fill="auto"/>
          </w:tcPr>
          <w:p w:rsidR="006346B9" w:rsidRPr="002452B8" w:rsidRDefault="0016598B" w:rsidP="000E47BB">
            <w:pPr>
              <w:pStyle w:val="Tabletext"/>
            </w:pPr>
            <w:r w:rsidRPr="002452B8">
              <w:t>Ton</w:t>
            </w:r>
            <w:r>
              <w:t>e</w:t>
            </w:r>
          </w:p>
        </w:tc>
        <w:tc>
          <w:tcPr>
            <w:tcW w:w="1417" w:type="dxa"/>
            <w:shd w:val="clear" w:color="auto" w:fill="auto"/>
          </w:tcPr>
          <w:p w:rsidR="006346B9" w:rsidRPr="0073268C" w:rsidRDefault="006346B9" w:rsidP="000E47BB">
            <w:pPr>
              <w:pStyle w:val="Tabletext-Centreed-Red"/>
              <w:rPr>
                <w:bCs/>
                <w:i/>
                <w:color w:val="auto"/>
                <w:sz w:val="21"/>
              </w:rPr>
            </w:pPr>
            <w:r w:rsidRPr="0073268C">
              <w:rPr>
                <w:i/>
                <w:color w:val="auto"/>
              </w:rPr>
              <w:t>De introdus tarif</w:t>
            </w:r>
          </w:p>
        </w:tc>
        <w:tc>
          <w:tcPr>
            <w:tcW w:w="2552" w:type="dxa"/>
            <w:shd w:val="clear" w:color="auto" w:fill="auto"/>
          </w:tcPr>
          <w:p w:rsidR="006346B9" w:rsidRPr="002452B8" w:rsidRDefault="006346B9" w:rsidP="000E47BB">
            <w:pPr>
              <w:pStyle w:val="Tabletext"/>
            </w:pPr>
          </w:p>
        </w:tc>
        <w:tc>
          <w:tcPr>
            <w:tcW w:w="1984" w:type="dxa"/>
            <w:shd w:val="clear" w:color="auto" w:fill="auto"/>
          </w:tcPr>
          <w:p w:rsidR="006346B9" w:rsidRPr="002452B8" w:rsidRDefault="006346B9" w:rsidP="000E47BB">
            <w:pPr>
              <w:pStyle w:val="Tabletext"/>
            </w:pPr>
          </w:p>
        </w:tc>
      </w:tr>
      <w:tr w:rsidR="003D27B6" w:rsidRPr="0073268C" w:rsidTr="0073268C">
        <w:trPr>
          <w:cantSplit/>
          <w:trHeight w:val="397"/>
        </w:trPr>
        <w:tc>
          <w:tcPr>
            <w:tcW w:w="9639" w:type="dxa"/>
            <w:gridSpan w:val="5"/>
            <w:shd w:val="clear" w:color="auto" w:fill="auto"/>
          </w:tcPr>
          <w:p w:rsidR="003D27B6" w:rsidRPr="002452B8" w:rsidRDefault="002E24BC" w:rsidP="000E47BB">
            <w:pPr>
              <w:pStyle w:val="TableText-Bold"/>
            </w:pPr>
            <w:r>
              <w:t>Diverse</w:t>
            </w:r>
          </w:p>
        </w:tc>
      </w:tr>
      <w:tr w:rsidR="006346B9" w:rsidRPr="0073268C" w:rsidTr="0073268C">
        <w:trPr>
          <w:cantSplit/>
          <w:trHeight w:val="397"/>
        </w:trPr>
        <w:tc>
          <w:tcPr>
            <w:tcW w:w="2552" w:type="dxa"/>
            <w:shd w:val="clear" w:color="auto" w:fill="auto"/>
          </w:tcPr>
          <w:p w:rsidR="006346B9" w:rsidRPr="002452B8" w:rsidRDefault="00CF61CC" w:rsidP="000E47BB">
            <w:pPr>
              <w:pStyle w:val="Tabletext"/>
            </w:pPr>
            <w:r>
              <w:t>Consumul total de electricitate</w:t>
            </w:r>
          </w:p>
        </w:tc>
        <w:tc>
          <w:tcPr>
            <w:tcW w:w="1134" w:type="dxa"/>
            <w:shd w:val="clear" w:color="auto" w:fill="auto"/>
          </w:tcPr>
          <w:p w:rsidR="006346B9" w:rsidRPr="002452B8" w:rsidRDefault="0016598B" w:rsidP="000E47BB">
            <w:pPr>
              <w:pStyle w:val="Tabletext"/>
            </w:pPr>
            <w:r w:rsidRPr="002452B8">
              <w:t>Ton</w:t>
            </w:r>
            <w:r>
              <w:t>e</w:t>
            </w:r>
          </w:p>
        </w:tc>
        <w:tc>
          <w:tcPr>
            <w:tcW w:w="1417" w:type="dxa"/>
            <w:shd w:val="clear" w:color="auto" w:fill="auto"/>
          </w:tcPr>
          <w:p w:rsidR="006346B9" w:rsidRPr="0073268C" w:rsidRDefault="006346B9" w:rsidP="000E47BB">
            <w:pPr>
              <w:pStyle w:val="Tabletext-Centreed-Red"/>
              <w:rPr>
                <w:bCs/>
                <w:i/>
                <w:color w:val="auto"/>
                <w:sz w:val="21"/>
              </w:rPr>
            </w:pPr>
            <w:r w:rsidRPr="0073268C">
              <w:rPr>
                <w:i/>
                <w:color w:val="auto"/>
              </w:rPr>
              <w:t>De introdus tarif</w:t>
            </w:r>
          </w:p>
        </w:tc>
        <w:tc>
          <w:tcPr>
            <w:tcW w:w="2552" w:type="dxa"/>
            <w:shd w:val="clear" w:color="auto" w:fill="auto"/>
          </w:tcPr>
          <w:p w:rsidR="006346B9" w:rsidRPr="002452B8" w:rsidRDefault="006346B9" w:rsidP="000E47BB">
            <w:pPr>
              <w:pStyle w:val="Tabletext"/>
            </w:pPr>
          </w:p>
        </w:tc>
        <w:tc>
          <w:tcPr>
            <w:tcW w:w="1984" w:type="dxa"/>
            <w:shd w:val="clear" w:color="auto" w:fill="auto"/>
          </w:tcPr>
          <w:p w:rsidR="006346B9" w:rsidRPr="002452B8" w:rsidRDefault="006346B9" w:rsidP="000E47BB">
            <w:pPr>
              <w:pStyle w:val="Tabletext"/>
            </w:pPr>
          </w:p>
        </w:tc>
      </w:tr>
      <w:tr w:rsidR="005B12D6" w:rsidRPr="0073268C" w:rsidTr="0073268C">
        <w:trPr>
          <w:cantSplit/>
          <w:trHeight w:val="397"/>
        </w:trPr>
        <w:tc>
          <w:tcPr>
            <w:tcW w:w="2552" w:type="dxa"/>
            <w:shd w:val="clear" w:color="auto" w:fill="auto"/>
          </w:tcPr>
          <w:p w:rsidR="005B12D6" w:rsidRPr="002452B8" w:rsidRDefault="00B663D2" w:rsidP="000E47BB">
            <w:pPr>
              <w:pStyle w:val="Tabletext"/>
            </w:pPr>
            <w:r>
              <w:t>Apa p</w:t>
            </w:r>
            <w:r w:rsidR="005B12D6" w:rsidRPr="002452B8">
              <w:t>otab</w:t>
            </w:r>
            <w:r>
              <w:t>i</w:t>
            </w:r>
            <w:r w:rsidR="005B12D6" w:rsidRPr="002452B8">
              <w:t>l</w:t>
            </w:r>
            <w:r>
              <w:t xml:space="preserve">ă </w:t>
            </w:r>
            <w:r w:rsidR="005B12D6" w:rsidRPr="002452B8">
              <w:t>(exclu</w:t>
            </w:r>
            <w:r>
              <w:t>zând uzul personalului</w:t>
            </w:r>
            <w:r w:rsidR="005B12D6" w:rsidRPr="002452B8">
              <w:t>)</w:t>
            </w:r>
          </w:p>
        </w:tc>
        <w:tc>
          <w:tcPr>
            <w:tcW w:w="1134" w:type="dxa"/>
            <w:shd w:val="clear" w:color="auto" w:fill="auto"/>
          </w:tcPr>
          <w:p w:rsidR="005B12D6" w:rsidRPr="002452B8" w:rsidRDefault="005B12D6" w:rsidP="000E47BB">
            <w:pPr>
              <w:pStyle w:val="Tabletext-Centred"/>
            </w:pPr>
            <w:r w:rsidRPr="002452B8">
              <w:t>m</w:t>
            </w:r>
            <w:r w:rsidRPr="0073268C">
              <w:rPr>
                <w:vertAlign w:val="superscript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5B12D6" w:rsidRPr="0073268C" w:rsidRDefault="005B12D6" w:rsidP="000E47BB">
            <w:pPr>
              <w:pStyle w:val="Tabletext-Centreed-Red"/>
              <w:rPr>
                <w:bCs/>
                <w:i/>
                <w:color w:val="auto"/>
                <w:sz w:val="21"/>
              </w:rPr>
            </w:pPr>
            <w:r w:rsidRPr="0073268C">
              <w:rPr>
                <w:i/>
                <w:color w:val="auto"/>
              </w:rPr>
              <w:t>De introdus tarif</w:t>
            </w:r>
          </w:p>
        </w:tc>
        <w:tc>
          <w:tcPr>
            <w:tcW w:w="2552" w:type="dxa"/>
            <w:shd w:val="clear" w:color="auto" w:fill="auto"/>
          </w:tcPr>
          <w:p w:rsidR="005B12D6" w:rsidRPr="002452B8" w:rsidRDefault="005B12D6" w:rsidP="000E47BB">
            <w:pPr>
              <w:pStyle w:val="Tabletext"/>
            </w:pPr>
          </w:p>
        </w:tc>
        <w:tc>
          <w:tcPr>
            <w:tcW w:w="1984" w:type="dxa"/>
            <w:shd w:val="clear" w:color="auto" w:fill="auto"/>
          </w:tcPr>
          <w:p w:rsidR="005B12D6" w:rsidRPr="002452B8" w:rsidRDefault="005B12D6" w:rsidP="000E47BB">
            <w:pPr>
              <w:pStyle w:val="Tabletext"/>
            </w:pPr>
          </w:p>
        </w:tc>
      </w:tr>
      <w:tr w:rsidR="003D27B6" w:rsidRPr="0073268C" w:rsidTr="0073268C">
        <w:trPr>
          <w:cantSplit/>
          <w:trHeight w:val="397"/>
        </w:trPr>
        <w:tc>
          <w:tcPr>
            <w:tcW w:w="7655" w:type="dxa"/>
            <w:gridSpan w:val="4"/>
            <w:shd w:val="clear" w:color="auto" w:fill="auto"/>
          </w:tcPr>
          <w:p w:rsidR="003D27B6" w:rsidRPr="002452B8" w:rsidRDefault="005D394D" w:rsidP="000E47BB">
            <w:pPr>
              <w:pStyle w:val="Tabletext"/>
            </w:pPr>
            <w:r>
              <w:t>Costurile totale anuale de exploatare</w:t>
            </w:r>
            <w:r w:rsidR="003D27B6" w:rsidRPr="002452B8">
              <w:t xml:space="preserve"> (RON) (</w:t>
            </w:r>
            <w:r w:rsidR="00997FAE">
              <w:t>fără</w:t>
            </w:r>
            <w:r w:rsidR="003D27B6" w:rsidRPr="002452B8">
              <w:t xml:space="preserve"> T</w:t>
            </w:r>
            <w:r>
              <w:t>VA</w:t>
            </w:r>
            <w:r w:rsidR="003D27B6" w:rsidRPr="002452B8">
              <w:t xml:space="preserve">) </w:t>
            </w:r>
          </w:p>
        </w:tc>
        <w:tc>
          <w:tcPr>
            <w:tcW w:w="1984" w:type="dxa"/>
            <w:shd w:val="clear" w:color="auto" w:fill="auto"/>
          </w:tcPr>
          <w:p w:rsidR="003D27B6" w:rsidRPr="002452B8" w:rsidRDefault="003D27B6" w:rsidP="000E47BB">
            <w:pPr>
              <w:pStyle w:val="Tabletext"/>
              <w:rPr>
                <w:lang w:eastAsia="da-DK"/>
              </w:rPr>
            </w:pPr>
          </w:p>
        </w:tc>
      </w:tr>
      <w:tr w:rsidR="003D27B6" w:rsidRPr="0073268C" w:rsidTr="0073268C">
        <w:trPr>
          <w:cantSplit/>
          <w:trHeight w:val="397"/>
        </w:trPr>
        <w:tc>
          <w:tcPr>
            <w:tcW w:w="7655" w:type="dxa"/>
            <w:gridSpan w:val="4"/>
            <w:shd w:val="clear" w:color="auto" w:fill="auto"/>
          </w:tcPr>
          <w:p w:rsidR="003D27B6" w:rsidRPr="002452B8" w:rsidRDefault="007127DF" w:rsidP="000E47BB">
            <w:pPr>
              <w:pStyle w:val="Tabletext"/>
            </w:pPr>
            <w:r>
              <w:t>Costul aproximativ de exploatare</w:t>
            </w:r>
            <w:r w:rsidR="003D27B6" w:rsidRPr="002452B8">
              <w:t xml:space="preserve"> (</w:t>
            </w:r>
            <w:r>
              <w:t xml:space="preserve">costul </w:t>
            </w:r>
            <w:r w:rsidR="00AC3574">
              <w:t>total anual  x 25</w:t>
            </w:r>
            <w:r w:rsidR="003D27B6" w:rsidRPr="002452B8">
              <w:t>) (RON)</w:t>
            </w:r>
          </w:p>
          <w:p w:rsidR="003D27B6" w:rsidRPr="002452B8" w:rsidRDefault="001E57E0" w:rsidP="000E47BB">
            <w:pPr>
              <w:pStyle w:val="Tabletext"/>
            </w:pPr>
            <w:r>
              <w:t>Capitol</w:t>
            </w:r>
            <w:r w:rsidRPr="007F7075">
              <w:t xml:space="preserve">ul </w:t>
            </w:r>
            <w:r>
              <w:t>6</w:t>
            </w:r>
            <w:r w:rsidRPr="007F7075">
              <w:t xml:space="preserve"> – Grila de evaluare financiară</w:t>
            </w:r>
          </w:p>
        </w:tc>
        <w:tc>
          <w:tcPr>
            <w:tcW w:w="1984" w:type="dxa"/>
            <w:shd w:val="clear" w:color="auto" w:fill="auto"/>
          </w:tcPr>
          <w:p w:rsidR="003D27B6" w:rsidRPr="002452B8" w:rsidRDefault="003D27B6" w:rsidP="000E47BB">
            <w:pPr>
              <w:pStyle w:val="Tabletext"/>
              <w:rPr>
                <w:lang w:eastAsia="da-DK"/>
              </w:rPr>
            </w:pPr>
          </w:p>
        </w:tc>
      </w:tr>
    </w:tbl>
    <w:p w:rsidR="004F5366" w:rsidRPr="002452B8" w:rsidRDefault="004F5366" w:rsidP="004F5366">
      <w:pPr>
        <w:pStyle w:val="Caption"/>
        <w:rPr>
          <w:lang w:val="ro-RO"/>
        </w:rPr>
      </w:pPr>
      <w:r w:rsidRPr="002452B8">
        <w:rPr>
          <w:lang w:val="ro-RO"/>
        </w:rPr>
        <w:lastRenderedPageBreak/>
        <w:t xml:space="preserve">Tabelul </w:t>
      </w:r>
      <w:r w:rsidR="00EA475B" w:rsidRPr="002452B8">
        <w:rPr>
          <w:lang w:val="ro-RO"/>
        </w:rPr>
        <w:fldChar w:fldCharType="begin"/>
      </w:r>
      <w:r w:rsidRPr="002452B8">
        <w:rPr>
          <w:lang w:val="ro-RO"/>
        </w:rPr>
        <w:instrText xml:space="preserve"> STYLEREF 1 \s </w:instrText>
      </w:r>
      <w:r w:rsidR="00EA475B" w:rsidRPr="002452B8">
        <w:rPr>
          <w:lang w:val="ro-RO"/>
        </w:rPr>
        <w:fldChar w:fldCharType="separate"/>
      </w:r>
      <w:r w:rsidR="00223260">
        <w:rPr>
          <w:noProof/>
          <w:lang w:val="ro-RO"/>
        </w:rPr>
        <w:t>2</w:t>
      </w:r>
      <w:r w:rsidR="00EA475B" w:rsidRPr="002452B8">
        <w:rPr>
          <w:lang w:val="ro-RO"/>
        </w:rPr>
        <w:fldChar w:fldCharType="end"/>
      </w:r>
      <w:r w:rsidRPr="002452B8">
        <w:rPr>
          <w:lang w:val="ro-RO"/>
        </w:rPr>
        <w:noBreakHyphen/>
      </w:r>
      <w:r w:rsidR="00EA475B" w:rsidRPr="002452B8">
        <w:rPr>
          <w:lang w:val="ro-RO"/>
        </w:rPr>
        <w:fldChar w:fldCharType="begin"/>
      </w:r>
      <w:r w:rsidRPr="002452B8">
        <w:rPr>
          <w:lang w:val="ro-RO"/>
        </w:rPr>
        <w:instrText xml:space="preserve"> SEQ Table \* ARABIC \s 1 </w:instrText>
      </w:r>
      <w:r w:rsidR="00EA475B" w:rsidRPr="002452B8">
        <w:rPr>
          <w:lang w:val="ro-RO"/>
        </w:rPr>
        <w:fldChar w:fldCharType="separate"/>
      </w:r>
      <w:r w:rsidR="00223260">
        <w:rPr>
          <w:noProof/>
          <w:lang w:val="ro-RO"/>
        </w:rPr>
        <w:t>2</w:t>
      </w:r>
      <w:r w:rsidR="00EA475B" w:rsidRPr="002452B8">
        <w:rPr>
          <w:lang w:val="ro-RO"/>
        </w:rPr>
        <w:fldChar w:fldCharType="end"/>
      </w:r>
      <w:r w:rsidRPr="002452B8">
        <w:rPr>
          <w:lang w:val="ro-RO"/>
        </w:rPr>
        <w:t>: Calculul costului de exploatare pentru lucrările de tratar</w:t>
      </w:r>
      <w:r>
        <w:rPr>
          <w:lang w:val="ro-RO"/>
        </w:rPr>
        <w:t>e a apei</w:t>
      </w:r>
    </w:p>
    <w:p w:rsidR="004F5366" w:rsidRPr="004F5366" w:rsidRDefault="004F5366" w:rsidP="004F5366">
      <w:pPr>
        <w:rPr>
          <w:lang w:val="ro-RO"/>
        </w:rPr>
      </w:pPr>
    </w:p>
    <w:tbl>
      <w:tblPr>
        <w:tblW w:w="963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47"/>
        <w:gridCol w:w="1134"/>
        <w:gridCol w:w="1417"/>
        <w:gridCol w:w="2552"/>
        <w:gridCol w:w="1984"/>
      </w:tblGrid>
      <w:tr w:rsidR="0091490A" w:rsidRPr="0073268C" w:rsidTr="0073268C">
        <w:trPr>
          <w:cantSplit/>
          <w:trHeight w:val="1522"/>
          <w:tblHeader/>
        </w:trPr>
        <w:tc>
          <w:tcPr>
            <w:tcW w:w="2547" w:type="dxa"/>
            <w:shd w:val="pct15" w:color="auto" w:fill="auto"/>
          </w:tcPr>
          <w:p w:rsidR="0091490A" w:rsidRPr="0073268C" w:rsidRDefault="0095076F" w:rsidP="000E47BB">
            <w:pPr>
              <w:pStyle w:val="Tabletext"/>
              <w:rPr>
                <w:b/>
              </w:rPr>
            </w:pPr>
            <w:r w:rsidRPr="0073268C">
              <w:rPr>
                <w:b/>
              </w:rPr>
              <w:t>Centru de cost</w:t>
            </w:r>
          </w:p>
        </w:tc>
        <w:tc>
          <w:tcPr>
            <w:tcW w:w="1134" w:type="dxa"/>
            <w:shd w:val="pct15" w:color="auto" w:fill="auto"/>
          </w:tcPr>
          <w:p w:rsidR="0091490A" w:rsidRPr="0073268C" w:rsidRDefault="0091490A" w:rsidP="000E47BB">
            <w:pPr>
              <w:pStyle w:val="Tabletext"/>
              <w:rPr>
                <w:b/>
              </w:rPr>
            </w:pPr>
            <w:r w:rsidRPr="0073268C">
              <w:rPr>
                <w:b/>
              </w:rPr>
              <w:t>Unit</w:t>
            </w:r>
            <w:r w:rsidR="0095076F" w:rsidRPr="0073268C">
              <w:rPr>
                <w:b/>
              </w:rPr>
              <w:t>ate</w:t>
            </w:r>
          </w:p>
        </w:tc>
        <w:tc>
          <w:tcPr>
            <w:tcW w:w="1417" w:type="dxa"/>
            <w:shd w:val="pct15" w:color="auto" w:fill="auto"/>
          </w:tcPr>
          <w:p w:rsidR="0095076F" w:rsidRPr="0073268C" w:rsidRDefault="0095076F" w:rsidP="000E47BB">
            <w:pPr>
              <w:pStyle w:val="Tabletext"/>
              <w:rPr>
                <w:b/>
              </w:rPr>
            </w:pPr>
            <w:r w:rsidRPr="0073268C">
              <w:rPr>
                <w:b/>
              </w:rPr>
              <w:t>Tarif unitar</w:t>
            </w:r>
          </w:p>
          <w:p w:rsidR="0091490A" w:rsidRPr="0073268C" w:rsidRDefault="0091490A" w:rsidP="000E47BB">
            <w:pPr>
              <w:pStyle w:val="Tabletext"/>
              <w:rPr>
                <w:b/>
              </w:rPr>
            </w:pPr>
            <w:r w:rsidRPr="0073268C">
              <w:rPr>
                <w:b/>
              </w:rPr>
              <w:t>(RON)</w:t>
            </w:r>
          </w:p>
          <w:p w:rsidR="0091490A" w:rsidRPr="0073268C" w:rsidRDefault="0091490A" w:rsidP="000E47BB">
            <w:pPr>
              <w:pStyle w:val="Tabletext"/>
              <w:rPr>
                <w:b/>
              </w:rPr>
            </w:pPr>
          </w:p>
        </w:tc>
        <w:tc>
          <w:tcPr>
            <w:tcW w:w="2552" w:type="dxa"/>
            <w:shd w:val="pct15" w:color="auto" w:fill="auto"/>
          </w:tcPr>
          <w:p w:rsidR="0095076F" w:rsidRPr="0073268C" w:rsidRDefault="0095076F" w:rsidP="000E47BB">
            <w:pPr>
              <w:pStyle w:val="Tabletext"/>
              <w:rPr>
                <w:b/>
              </w:rPr>
            </w:pPr>
            <w:r w:rsidRPr="0073268C">
              <w:rPr>
                <w:b/>
              </w:rPr>
              <w:t xml:space="preserve">Garanţia de consum a </w:t>
            </w:r>
            <w:r w:rsidR="009F1785" w:rsidRPr="0073268C">
              <w:rPr>
                <w:b/>
              </w:rPr>
              <w:t>Antreprenorului</w:t>
            </w:r>
          </w:p>
          <w:p w:rsidR="0091490A" w:rsidRPr="0073268C" w:rsidRDefault="00FC6BB1" w:rsidP="000E47BB">
            <w:pPr>
              <w:pStyle w:val="Tabletext"/>
              <w:rPr>
                <w:b/>
              </w:rPr>
            </w:pPr>
            <w:r w:rsidRPr="0073268C">
              <w:rPr>
                <w:b/>
              </w:rPr>
              <w:t>C</w:t>
            </w:r>
            <w:r w:rsidR="0091490A" w:rsidRPr="0073268C">
              <w:rPr>
                <w:b/>
              </w:rPr>
              <w:t>antit</w:t>
            </w:r>
            <w:r w:rsidRPr="0073268C">
              <w:rPr>
                <w:b/>
              </w:rPr>
              <w:t>atea anuală</w:t>
            </w:r>
            <w:r w:rsidR="0091490A" w:rsidRPr="0073268C">
              <w:rPr>
                <w:b/>
              </w:rPr>
              <w:t xml:space="preserve"> (</w:t>
            </w:r>
            <w:r w:rsidR="007526DA" w:rsidRPr="0073268C">
              <w:rPr>
                <w:b/>
              </w:rPr>
              <w:t>de la</w:t>
            </w:r>
            <w:r w:rsidR="0091490A" w:rsidRPr="0073268C">
              <w:rPr>
                <w:b/>
              </w:rPr>
              <w:t xml:space="preserve"> </w:t>
            </w:r>
            <w:r w:rsidR="0001294E" w:rsidRPr="0073268C">
              <w:rPr>
                <w:b/>
              </w:rPr>
              <w:t>Capitol</w:t>
            </w:r>
            <w:r w:rsidR="007526DA" w:rsidRPr="0073268C">
              <w:rPr>
                <w:b/>
              </w:rPr>
              <w:t>ul</w:t>
            </w:r>
            <w:r w:rsidR="0091490A" w:rsidRPr="0073268C">
              <w:rPr>
                <w:b/>
              </w:rPr>
              <w:t xml:space="preserve"> 4</w:t>
            </w:r>
            <w:r w:rsidR="007526DA" w:rsidRPr="0073268C">
              <w:rPr>
                <w:b/>
              </w:rPr>
              <w:t xml:space="preserve">, Secţiunea </w:t>
            </w:r>
            <w:r w:rsidR="0091490A" w:rsidRPr="0073268C">
              <w:rPr>
                <w:b/>
              </w:rPr>
              <w:t>3</w:t>
            </w:r>
            <w:r w:rsidR="007526DA" w:rsidRPr="0073268C">
              <w:rPr>
                <w:b/>
              </w:rPr>
              <w:t>,</w:t>
            </w:r>
            <w:r w:rsidR="0091490A" w:rsidRPr="0073268C">
              <w:rPr>
                <w:b/>
              </w:rPr>
              <w:t xml:space="preserve"> Part</w:t>
            </w:r>
            <w:r w:rsidR="007526DA" w:rsidRPr="0073268C">
              <w:rPr>
                <w:b/>
              </w:rPr>
              <w:t>ea</w:t>
            </w:r>
            <w:r w:rsidR="0091490A" w:rsidRPr="0073268C">
              <w:rPr>
                <w:b/>
              </w:rPr>
              <w:t xml:space="preserve"> 1) </w:t>
            </w:r>
          </w:p>
        </w:tc>
        <w:tc>
          <w:tcPr>
            <w:tcW w:w="1984" w:type="dxa"/>
            <w:shd w:val="pct15" w:color="auto" w:fill="auto"/>
          </w:tcPr>
          <w:p w:rsidR="00AF7045" w:rsidRPr="0073268C" w:rsidRDefault="00AF7045" w:rsidP="000E47BB">
            <w:pPr>
              <w:pStyle w:val="Tabletext"/>
              <w:rPr>
                <w:b/>
              </w:rPr>
            </w:pPr>
            <w:r w:rsidRPr="0073268C">
              <w:rPr>
                <w:b/>
              </w:rPr>
              <w:t>Valoarea costurilor anuale de exploatare</w:t>
            </w:r>
          </w:p>
          <w:p w:rsidR="0091490A" w:rsidRPr="0073268C" w:rsidRDefault="0091490A" w:rsidP="000E47BB">
            <w:pPr>
              <w:pStyle w:val="Tabletext"/>
              <w:rPr>
                <w:b/>
              </w:rPr>
            </w:pPr>
            <w:r w:rsidRPr="0073268C">
              <w:rPr>
                <w:b/>
              </w:rPr>
              <w:t>(RON)</w:t>
            </w:r>
          </w:p>
        </w:tc>
      </w:tr>
      <w:tr w:rsidR="004367F1" w:rsidRPr="0073268C" w:rsidTr="0073268C">
        <w:trPr>
          <w:cantSplit/>
          <w:trHeight w:val="397"/>
        </w:trPr>
        <w:tc>
          <w:tcPr>
            <w:tcW w:w="9634" w:type="dxa"/>
            <w:gridSpan w:val="5"/>
            <w:shd w:val="clear" w:color="auto" w:fill="auto"/>
          </w:tcPr>
          <w:p w:rsidR="004367F1" w:rsidRPr="002452B8" w:rsidRDefault="002E5EC2" w:rsidP="000E47BB">
            <w:pPr>
              <w:pStyle w:val="TableText-Bold"/>
            </w:pPr>
            <w:r>
              <w:t>Tratarea apei</w:t>
            </w:r>
          </w:p>
        </w:tc>
      </w:tr>
      <w:tr w:rsidR="001911CF" w:rsidRPr="0073268C" w:rsidTr="0073268C">
        <w:trPr>
          <w:cantSplit/>
          <w:trHeight w:val="397"/>
        </w:trPr>
        <w:tc>
          <w:tcPr>
            <w:tcW w:w="2547" w:type="dxa"/>
            <w:shd w:val="clear" w:color="auto" w:fill="auto"/>
          </w:tcPr>
          <w:p w:rsidR="001911CF" w:rsidRPr="002452B8" w:rsidRDefault="00BD4314" w:rsidP="000E47BB">
            <w:pPr>
              <w:pStyle w:val="Tabletext"/>
            </w:pPr>
            <w:r>
              <w:t xml:space="preserve">Consumul </w:t>
            </w:r>
            <w:r w:rsidRPr="002452B8">
              <w:t xml:space="preserve">total </w:t>
            </w:r>
            <w:r>
              <w:t>de electricitate</w:t>
            </w:r>
          </w:p>
        </w:tc>
        <w:tc>
          <w:tcPr>
            <w:tcW w:w="1134" w:type="dxa"/>
            <w:shd w:val="clear" w:color="auto" w:fill="auto"/>
          </w:tcPr>
          <w:p w:rsidR="001911CF" w:rsidRPr="002452B8" w:rsidRDefault="001911CF" w:rsidP="000E47BB">
            <w:pPr>
              <w:pStyle w:val="Tabletext"/>
            </w:pPr>
            <w:r w:rsidRPr="002452B8">
              <w:t>kWh</w:t>
            </w:r>
          </w:p>
        </w:tc>
        <w:tc>
          <w:tcPr>
            <w:tcW w:w="1417" w:type="dxa"/>
            <w:shd w:val="clear" w:color="auto" w:fill="auto"/>
          </w:tcPr>
          <w:p w:rsidR="001911CF" w:rsidRPr="0073268C" w:rsidRDefault="00DE27DD" w:rsidP="000E47BB">
            <w:pPr>
              <w:pStyle w:val="Tabletext-Centreed-Red"/>
              <w:rPr>
                <w:bCs/>
                <w:i/>
                <w:color w:val="auto"/>
                <w:sz w:val="21"/>
              </w:rPr>
            </w:pPr>
            <w:r w:rsidRPr="0073268C">
              <w:rPr>
                <w:i/>
                <w:color w:val="auto"/>
              </w:rPr>
              <w:t>De introdus tarif</w:t>
            </w:r>
          </w:p>
        </w:tc>
        <w:tc>
          <w:tcPr>
            <w:tcW w:w="2552" w:type="dxa"/>
            <w:shd w:val="clear" w:color="auto" w:fill="auto"/>
          </w:tcPr>
          <w:p w:rsidR="001911CF" w:rsidRPr="002452B8" w:rsidRDefault="001911CF" w:rsidP="000E47BB">
            <w:pPr>
              <w:pStyle w:val="Tabletext"/>
            </w:pPr>
          </w:p>
        </w:tc>
        <w:tc>
          <w:tcPr>
            <w:tcW w:w="1984" w:type="dxa"/>
            <w:shd w:val="clear" w:color="auto" w:fill="auto"/>
          </w:tcPr>
          <w:p w:rsidR="001911CF" w:rsidRPr="002452B8" w:rsidRDefault="001911CF" w:rsidP="000E47BB">
            <w:pPr>
              <w:pStyle w:val="Tabletext"/>
            </w:pPr>
          </w:p>
        </w:tc>
      </w:tr>
      <w:tr w:rsidR="00B75AE7" w:rsidRPr="0073268C" w:rsidTr="0073268C">
        <w:trPr>
          <w:cantSplit/>
          <w:trHeight w:val="397"/>
        </w:trPr>
        <w:tc>
          <w:tcPr>
            <w:tcW w:w="2547" w:type="dxa"/>
            <w:shd w:val="clear" w:color="auto" w:fill="auto"/>
          </w:tcPr>
          <w:p w:rsidR="00B75AE7" w:rsidRPr="0073268C" w:rsidRDefault="009B2D2C" w:rsidP="000E47BB">
            <w:pPr>
              <w:pStyle w:val="Tabletext-Red"/>
              <w:rPr>
                <w:i/>
                <w:color w:val="auto"/>
              </w:rPr>
            </w:pPr>
            <w:r w:rsidRPr="0073268C">
              <w:rPr>
                <w:i/>
                <w:color w:val="auto"/>
              </w:rPr>
              <w:t xml:space="preserve">Substanţă chimică </w:t>
            </w:r>
            <w:r w:rsidR="00B75AE7" w:rsidRPr="0073268C">
              <w:rPr>
                <w:i/>
                <w:color w:val="auto"/>
              </w:rPr>
              <w:t xml:space="preserve">1 </w:t>
            </w:r>
          </w:p>
        </w:tc>
        <w:tc>
          <w:tcPr>
            <w:tcW w:w="1134" w:type="dxa"/>
            <w:shd w:val="clear" w:color="auto" w:fill="auto"/>
          </w:tcPr>
          <w:p w:rsidR="00B75AE7" w:rsidRPr="002452B8" w:rsidRDefault="0016598B" w:rsidP="000E47BB">
            <w:pPr>
              <w:pStyle w:val="Tabletext"/>
            </w:pPr>
            <w:r w:rsidRPr="002452B8">
              <w:t>Ton</w:t>
            </w:r>
            <w:r>
              <w:t>e</w:t>
            </w:r>
          </w:p>
        </w:tc>
        <w:tc>
          <w:tcPr>
            <w:tcW w:w="1417" w:type="dxa"/>
            <w:shd w:val="clear" w:color="auto" w:fill="auto"/>
          </w:tcPr>
          <w:p w:rsidR="00B75AE7" w:rsidRPr="0073268C" w:rsidRDefault="00B75AE7" w:rsidP="000E47BB">
            <w:pPr>
              <w:pStyle w:val="Tabletext-Centreed-Red"/>
              <w:rPr>
                <w:bCs/>
                <w:i/>
                <w:color w:val="auto"/>
                <w:sz w:val="21"/>
              </w:rPr>
            </w:pPr>
            <w:r w:rsidRPr="0073268C">
              <w:rPr>
                <w:i/>
                <w:color w:val="auto"/>
              </w:rPr>
              <w:t>De introdus tarif</w:t>
            </w:r>
          </w:p>
        </w:tc>
        <w:tc>
          <w:tcPr>
            <w:tcW w:w="2552" w:type="dxa"/>
            <w:shd w:val="clear" w:color="auto" w:fill="auto"/>
          </w:tcPr>
          <w:p w:rsidR="00B75AE7" w:rsidRPr="002452B8" w:rsidRDefault="00B75AE7" w:rsidP="000E47BB">
            <w:pPr>
              <w:pStyle w:val="Tabletext"/>
            </w:pPr>
          </w:p>
        </w:tc>
        <w:tc>
          <w:tcPr>
            <w:tcW w:w="1984" w:type="dxa"/>
            <w:shd w:val="clear" w:color="auto" w:fill="auto"/>
          </w:tcPr>
          <w:p w:rsidR="00B75AE7" w:rsidRPr="002452B8" w:rsidRDefault="00B75AE7" w:rsidP="000E47BB">
            <w:pPr>
              <w:pStyle w:val="Tabletext"/>
            </w:pPr>
          </w:p>
        </w:tc>
      </w:tr>
      <w:tr w:rsidR="009B2D2C" w:rsidRPr="0073268C" w:rsidTr="0073268C">
        <w:trPr>
          <w:cantSplit/>
          <w:trHeight w:val="397"/>
        </w:trPr>
        <w:tc>
          <w:tcPr>
            <w:tcW w:w="2547" w:type="dxa"/>
            <w:shd w:val="clear" w:color="auto" w:fill="auto"/>
          </w:tcPr>
          <w:p w:rsidR="009B2D2C" w:rsidRPr="0073268C" w:rsidRDefault="006F7E4A" w:rsidP="000E47BB">
            <w:pPr>
              <w:pStyle w:val="Tabletext-Red"/>
              <w:rPr>
                <w:i/>
                <w:color w:val="auto"/>
              </w:rPr>
            </w:pPr>
            <w:r w:rsidRPr="0073268C">
              <w:rPr>
                <w:i/>
                <w:color w:val="auto"/>
              </w:rPr>
              <w:t xml:space="preserve">Substanţă chimică </w:t>
            </w:r>
            <w:r w:rsidR="009B2D2C" w:rsidRPr="0073268C">
              <w:rPr>
                <w:i/>
                <w:color w:val="auto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9B2D2C" w:rsidRPr="002452B8" w:rsidRDefault="0016598B" w:rsidP="000E47BB">
            <w:pPr>
              <w:pStyle w:val="Tabletext"/>
            </w:pPr>
            <w:r w:rsidRPr="002452B8">
              <w:t>Ton</w:t>
            </w:r>
            <w:r>
              <w:t>e</w:t>
            </w:r>
          </w:p>
        </w:tc>
        <w:tc>
          <w:tcPr>
            <w:tcW w:w="1417" w:type="dxa"/>
            <w:shd w:val="clear" w:color="auto" w:fill="auto"/>
          </w:tcPr>
          <w:p w:rsidR="009B2D2C" w:rsidRPr="0073268C" w:rsidRDefault="009B2D2C" w:rsidP="000E47BB">
            <w:pPr>
              <w:pStyle w:val="Tabletext-Centreed-Red"/>
              <w:rPr>
                <w:bCs/>
                <w:i/>
                <w:color w:val="auto"/>
                <w:sz w:val="21"/>
              </w:rPr>
            </w:pPr>
            <w:r w:rsidRPr="0073268C">
              <w:rPr>
                <w:i/>
                <w:color w:val="auto"/>
              </w:rPr>
              <w:t>De introdus tarif</w:t>
            </w:r>
          </w:p>
        </w:tc>
        <w:tc>
          <w:tcPr>
            <w:tcW w:w="2552" w:type="dxa"/>
            <w:shd w:val="clear" w:color="auto" w:fill="auto"/>
          </w:tcPr>
          <w:p w:rsidR="009B2D2C" w:rsidRPr="002452B8" w:rsidRDefault="009B2D2C" w:rsidP="000E47BB">
            <w:pPr>
              <w:pStyle w:val="Tabletext"/>
            </w:pPr>
          </w:p>
        </w:tc>
        <w:tc>
          <w:tcPr>
            <w:tcW w:w="1984" w:type="dxa"/>
            <w:shd w:val="clear" w:color="auto" w:fill="auto"/>
          </w:tcPr>
          <w:p w:rsidR="009B2D2C" w:rsidRPr="002452B8" w:rsidRDefault="009B2D2C" w:rsidP="000E47BB">
            <w:pPr>
              <w:pStyle w:val="Tabletext"/>
            </w:pPr>
          </w:p>
        </w:tc>
      </w:tr>
      <w:tr w:rsidR="009B2D2C" w:rsidRPr="0073268C" w:rsidTr="0073268C">
        <w:trPr>
          <w:cantSplit/>
          <w:trHeight w:val="397"/>
        </w:trPr>
        <w:tc>
          <w:tcPr>
            <w:tcW w:w="2547" w:type="dxa"/>
            <w:shd w:val="clear" w:color="auto" w:fill="auto"/>
          </w:tcPr>
          <w:p w:rsidR="009B2D2C" w:rsidRPr="0073268C" w:rsidRDefault="006F7E4A" w:rsidP="000E47BB">
            <w:pPr>
              <w:pStyle w:val="Tabletext-Red"/>
              <w:rPr>
                <w:i/>
                <w:color w:val="auto"/>
              </w:rPr>
            </w:pPr>
            <w:r w:rsidRPr="0073268C">
              <w:rPr>
                <w:i/>
                <w:color w:val="auto"/>
              </w:rPr>
              <w:t xml:space="preserve">Substanţă chimică </w:t>
            </w:r>
            <w:r w:rsidR="009B2D2C" w:rsidRPr="0073268C">
              <w:rPr>
                <w:i/>
                <w:color w:val="auto"/>
              </w:rPr>
              <w:t xml:space="preserve">3 </w:t>
            </w:r>
          </w:p>
        </w:tc>
        <w:tc>
          <w:tcPr>
            <w:tcW w:w="1134" w:type="dxa"/>
            <w:shd w:val="clear" w:color="auto" w:fill="auto"/>
          </w:tcPr>
          <w:p w:rsidR="009B2D2C" w:rsidRPr="002452B8" w:rsidRDefault="0016598B" w:rsidP="000E47BB">
            <w:pPr>
              <w:pStyle w:val="Tabletext"/>
            </w:pPr>
            <w:r w:rsidRPr="002452B8">
              <w:t>Ton</w:t>
            </w:r>
            <w:r>
              <w:t>e</w:t>
            </w:r>
          </w:p>
        </w:tc>
        <w:tc>
          <w:tcPr>
            <w:tcW w:w="1417" w:type="dxa"/>
            <w:shd w:val="clear" w:color="auto" w:fill="auto"/>
          </w:tcPr>
          <w:p w:rsidR="009B2D2C" w:rsidRPr="0073268C" w:rsidRDefault="009B2D2C" w:rsidP="000E47BB">
            <w:pPr>
              <w:pStyle w:val="Tabletext-Centreed-Red"/>
              <w:rPr>
                <w:bCs/>
                <w:i/>
                <w:color w:val="auto"/>
                <w:sz w:val="21"/>
              </w:rPr>
            </w:pPr>
            <w:r w:rsidRPr="0073268C">
              <w:rPr>
                <w:i/>
                <w:color w:val="auto"/>
              </w:rPr>
              <w:t>De introdus tarif</w:t>
            </w:r>
          </w:p>
        </w:tc>
        <w:tc>
          <w:tcPr>
            <w:tcW w:w="2552" w:type="dxa"/>
            <w:shd w:val="clear" w:color="auto" w:fill="auto"/>
          </w:tcPr>
          <w:p w:rsidR="009B2D2C" w:rsidRPr="002452B8" w:rsidRDefault="009B2D2C" w:rsidP="000E47BB">
            <w:pPr>
              <w:pStyle w:val="Tabletext"/>
            </w:pPr>
          </w:p>
        </w:tc>
        <w:tc>
          <w:tcPr>
            <w:tcW w:w="1984" w:type="dxa"/>
            <w:shd w:val="clear" w:color="auto" w:fill="auto"/>
          </w:tcPr>
          <w:p w:rsidR="009B2D2C" w:rsidRPr="002452B8" w:rsidRDefault="009B2D2C" w:rsidP="000E47BB">
            <w:pPr>
              <w:pStyle w:val="Tabletext"/>
            </w:pPr>
          </w:p>
        </w:tc>
      </w:tr>
      <w:tr w:rsidR="009B2D2C" w:rsidRPr="0073268C" w:rsidTr="0073268C">
        <w:trPr>
          <w:cantSplit/>
          <w:trHeight w:val="397"/>
        </w:trPr>
        <w:tc>
          <w:tcPr>
            <w:tcW w:w="2547" w:type="dxa"/>
            <w:shd w:val="clear" w:color="auto" w:fill="auto"/>
          </w:tcPr>
          <w:p w:rsidR="009B2D2C" w:rsidRPr="0073268C" w:rsidRDefault="006F7E4A" w:rsidP="000E47BB">
            <w:pPr>
              <w:pStyle w:val="Tabletext-Red"/>
              <w:rPr>
                <w:i/>
                <w:color w:val="auto"/>
              </w:rPr>
            </w:pPr>
            <w:r w:rsidRPr="0073268C">
              <w:rPr>
                <w:i/>
                <w:color w:val="auto"/>
              </w:rPr>
              <w:t xml:space="preserve">Substanţă chimică </w:t>
            </w:r>
            <w:r w:rsidR="009B2D2C" w:rsidRPr="0073268C">
              <w:rPr>
                <w:i/>
                <w:color w:val="auto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9B2D2C" w:rsidRPr="002452B8" w:rsidRDefault="0016598B" w:rsidP="000E47BB">
            <w:pPr>
              <w:pStyle w:val="Tabletext"/>
            </w:pPr>
            <w:r w:rsidRPr="002452B8">
              <w:t>Ton</w:t>
            </w:r>
            <w:r>
              <w:t>e</w:t>
            </w:r>
          </w:p>
        </w:tc>
        <w:tc>
          <w:tcPr>
            <w:tcW w:w="1417" w:type="dxa"/>
            <w:shd w:val="clear" w:color="auto" w:fill="auto"/>
          </w:tcPr>
          <w:p w:rsidR="009B2D2C" w:rsidRPr="0073268C" w:rsidRDefault="009B2D2C" w:rsidP="000E47BB">
            <w:pPr>
              <w:pStyle w:val="Tabletext-Centreed-Red"/>
              <w:rPr>
                <w:bCs/>
                <w:i/>
                <w:color w:val="auto"/>
                <w:sz w:val="21"/>
              </w:rPr>
            </w:pPr>
            <w:r w:rsidRPr="0073268C">
              <w:rPr>
                <w:i/>
                <w:color w:val="auto"/>
              </w:rPr>
              <w:t>De introdus tarif</w:t>
            </w:r>
          </w:p>
        </w:tc>
        <w:tc>
          <w:tcPr>
            <w:tcW w:w="2552" w:type="dxa"/>
            <w:shd w:val="clear" w:color="auto" w:fill="auto"/>
          </w:tcPr>
          <w:p w:rsidR="009B2D2C" w:rsidRPr="002452B8" w:rsidRDefault="009B2D2C" w:rsidP="000E47BB">
            <w:pPr>
              <w:pStyle w:val="Tabletext"/>
            </w:pPr>
          </w:p>
        </w:tc>
        <w:tc>
          <w:tcPr>
            <w:tcW w:w="1984" w:type="dxa"/>
            <w:shd w:val="clear" w:color="auto" w:fill="auto"/>
          </w:tcPr>
          <w:p w:rsidR="009B2D2C" w:rsidRPr="002452B8" w:rsidRDefault="009B2D2C" w:rsidP="000E47BB">
            <w:pPr>
              <w:pStyle w:val="Tabletext"/>
            </w:pPr>
          </w:p>
        </w:tc>
      </w:tr>
      <w:tr w:rsidR="009B2D2C" w:rsidRPr="0073268C" w:rsidTr="0073268C">
        <w:trPr>
          <w:cantSplit/>
          <w:trHeight w:val="397"/>
        </w:trPr>
        <w:tc>
          <w:tcPr>
            <w:tcW w:w="2547" w:type="dxa"/>
            <w:shd w:val="clear" w:color="auto" w:fill="auto"/>
          </w:tcPr>
          <w:p w:rsidR="009B2D2C" w:rsidRPr="0073268C" w:rsidRDefault="006F7E4A" w:rsidP="000E47BB">
            <w:pPr>
              <w:pStyle w:val="Tabletext-Red"/>
              <w:rPr>
                <w:i/>
                <w:color w:val="auto"/>
              </w:rPr>
            </w:pPr>
            <w:r w:rsidRPr="0073268C">
              <w:rPr>
                <w:i/>
                <w:color w:val="auto"/>
              </w:rPr>
              <w:t xml:space="preserve">Substanţă chimică </w:t>
            </w:r>
            <w:r w:rsidR="009B2D2C" w:rsidRPr="0073268C">
              <w:rPr>
                <w:i/>
                <w:color w:val="auto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9B2D2C" w:rsidRPr="002452B8" w:rsidRDefault="0016598B" w:rsidP="000E47BB">
            <w:pPr>
              <w:pStyle w:val="Tabletext"/>
            </w:pPr>
            <w:r w:rsidRPr="002452B8">
              <w:t>Ton</w:t>
            </w:r>
            <w:r>
              <w:t>e</w:t>
            </w:r>
          </w:p>
        </w:tc>
        <w:tc>
          <w:tcPr>
            <w:tcW w:w="1417" w:type="dxa"/>
            <w:shd w:val="clear" w:color="auto" w:fill="auto"/>
          </w:tcPr>
          <w:p w:rsidR="009B2D2C" w:rsidRPr="0073268C" w:rsidRDefault="009B2D2C" w:rsidP="000E47BB">
            <w:pPr>
              <w:pStyle w:val="Tabletext-Centreed-Red"/>
              <w:rPr>
                <w:bCs/>
                <w:i/>
                <w:color w:val="auto"/>
                <w:sz w:val="21"/>
              </w:rPr>
            </w:pPr>
            <w:r w:rsidRPr="0073268C">
              <w:rPr>
                <w:i/>
                <w:color w:val="auto"/>
              </w:rPr>
              <w:t>De introdus tarif</w:t>
            </w:r>
          </w:p>
        </w:tc>
        <w:tc>
          <w:tcPr>
            <w:tcW w:w="2552" w:type="dxa"/>
            <w:shd w:val="clear" w:color="auto" w:fill="auto"/>
          </w:tcPr>
          <w:p w:rsidR="009B2D2C" w:rsidRPr="002452B8" w:rsidRDefault="009B2D2C" w:rsidP="000E47BB">
            <w:pPr>
              <w:pStyle w:val="Tabletext"/>
            </w:pPr>
          </w:p>
        </w:tc>
        <w:tc>
          <w:tcPr>
            <w:tcW w:w="1984" w:type="dxa"/>
            <w:shd w:val="clear" w:color="auto" w:fill="auto"/>
          </w:tcPr>
          <w:p w:rsidR="009B2D2C" w:rsidRPr="002452B8" w:rsidRDefault="009B2D2C" w:rsidP="000E47BB">
            <w:pPr>
              <w:pStyle w:val="Tabletext"/>
            </w:pPr>
          </w:p>
        </w:tc>
      </w:tr>
      <w:tr w:rsidR="009B2D2C" w:rsidRPr="0073268C" w:rsidTr="0073268C">
        <w:trPr>
          <w:cantSplit/>
          <w:trHeight w:val="397"/>
        </w:trPr>
        <w:tc>
          <w:tcPr>
            <w:tcW w:w="2547" w:type="dxa"/>
            <w:shd w:val="clear" w:color="auto" w:fill="auto"/>
          </w:tcPr>
          <w:p w:rsidR="009B2D2C" w:rsidRPr="0073268C" w:rsidRDefault="006F7E4A" w:rsidP="000E47BB">
            <w:pPr>
              <w:pStyle w:val="Tabletext-Red"/>
              <w:rPr>
                <w:i/>
                <w:color w:val="auto"/>
              </w:rPr>
            </w:pPr>
            <w:r w:rsidRPr="0073268C">
              <w:rPr>
                <w:i/>
                <w:color w:val="auto"/>
              </w:rPr>
              <w:t xml:space="preserve">Substanţă chimică </w:t>
            </w:r>
            <w:r w:rsidR="009B2D2C" w:rsidRPr="0073268C">
              <w:rPr>
                <w:i/>
                <w:color w:val="auto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9B2D2C" w:rsidRPr="002452B8" w:rsidRDefault="0016598B" w:rsidP="000E47BB">
            <w:pPr>
              <w:pStyle w:val="Tabletext"/>
            </w:pPr>
            <w:r w:rsidRPr="002452B8">
              <w:t>Ton</w:t>
            </w:r>
            <w:r>
              <w:t>e</w:t>
            </w:r>
          </w:p>
        </w:tc>
        <w:tc>
          <w:tcPr>
            <w:tcW w:w="1417" w:type="dxa"/>
            <w:shd w:val="clear" w:color="auto" w:fill="auto"/>
          </w:tcPr>
          <w:p w:rsidR="009B2D2C" w:rsidRPr="0073268C" w:rsidRDefault="009B2D2C" w:rsidP="000E47BB">
            <w:pPr>
              <w:pStyle w:val="Tabletext-Centreed-Red"/>
              <w:rPr>
                <w:bCs/>
                <w:i/>
                <w:color w:val="auto"/>
                <w:sz w:val="21"/>
              </w:rPr>
            </w:pPr>
            <w:r w:rsidRPr="0073268C">
              <w:rPr>
                <w:i/>
                <w:color w:val="auto"/>
              </w:rPr>
              <w:t>De introdus tarif</w:t>
            </w:r>
          </w:p>
        </w:tc>
        <w:tc>
          <w:tcPr>
            <w:tcW w:w="2552" w:type="dxa"/>
            <w:shd w:val="clear" w:color="auto" w:fill="auto"/>
          </w:tcPr>
          <w:p w:rsidR="009B2D2C" w:rsidRPr="002452B8" w:rsidRDefault="009B2D2C" w:rsidP="000E47BB">
            <w:pPr>
              <w:pStyle w:val="Tabletext"/>
            </w:pPr>
          </w:p>
        </w:tc>
        <w:tc>
          <w:tcPr>
            <w:tcW w:w="1984" w:type="dxa"/>
            <w:shd w:val="clear" w:color="auto" w:fill="auto"/>
          </w:tcPr>
          <w:p w:rsidR="009B2D2C" w:rsidRPr="002452B8" w:rsidRDefault="009B2D2C" w:rsidP="000E47BB">
            <w:pPr>
              <w:pStyle w:val="Tabletext"/>
            </w:pPr>
          </w:p>
        </w:tc>
      </w:tr>
      <w:tr w:rsidR="009B2D2C" w:rsidRPr="0073268C" w:rsidTr="0073268C">
        <w:trPr>
          <w:cantSplit/>
          <w:trHeight w:val="397"/>
        </w:trPr>
        <w:tc>
          <w:tcPr>
            <w:tcW w:w="2547" w:type="dxa"/>
            <w:shd w:val="clear" w:color="auto" w:fill="auto"/>
          </w:tcPr>
          <w:p w:rsidR="009B2D2C" w:rsidRPr="0073268C" w:rsidRDefault="006F7E4A" w:rsidP="000E47BB">
            <w:pPr>
              <w:pStyle w:val="Tabletext-Red"/>
              <w:rPr>
                <w:i/>
                <w:color w:val="auto"/>
              </w:rPr>
            </w:pPr>
            <w:r w:rsidRPr="0073268C">
              <w:rPr>
                <w:i/>
                <w:color w:val="auto"/>
              </w:rPr>
              <w:t xml:space="preserve">Substanţă chimică </w:t>
            </w:r>
            <w:r w:rsidR="009B2D2C" w:rsidRPr="0073268C">
              <w:rPr>
                <w:i/>
                <w:color w:val="auto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9B2D2C" w:rsidRPr="002452B8" w:rsidRDefault="0016598B" w:rsidP="000E47BB">
            <w:pPr>
              <w:pStyle w:val="Tabletext"/>
            </w:pPr>
            <w:r w:rsidRPr="002452B8">
              <w:t>Ton</w:t>
            </w:r>
            <w:r>
              <w:t>e</w:t>
            </w:r>
          </w:p>
        </w:tc>
        <w:tc>
          <w:tcPr>
            <w:tcW w:w="1417" w:type="dxa"/>
            <w:shd w:val="clear" w:color="auto" w:fill="auto"/>
          </w:tcPr>
          <w:p w:rsidR="009B2D2C" w:rsidRPr="0073268C" w:rsidRDefault="009B2D2C" w:rsidP="000E47BB">
            <w:pPr>
              <w:pStyle w:val="Tabletext-Centreed-Red"/>
              <w:rPr>
                <w:bCs/>
                <w:i/>
                <w:color w:val="auto"/>
                <w:sz w:val="21"/>
              </w:rPr>
            </w:pPr>
            <w:r w:rsidRPr="0073268C">
              <w:rPr>
                <w:i/>
                <w:color w:val="auto"/>
              </w:rPr>
              <w:t>De introdus tarif</w:t>
            </w:r>
          </w:p>
        </w:tc>
        <w:tc>
          <w:tcPr>
            <w:tcW w:w="2552" w:type="dxa"/>
            <w:shd w:val="clear" w:color="auto" w:fill="auto"/>
          </w:tcPr>
          <w:p w:rsidR="009B2D2C" w:rsidRPr="002452B8" w:rsidRDefault="009B2D2C" w:rsidP="000E47BB">
            <w:pPr>
              <w:pStyle w:val="Tabletext"/>
            </w:pPr>
          </w:p>
        </w:tc>
        <w:tc>
          <w:tcPr>
            <w:tcW w:w="1984" w:type="dxa"/>
            <w:shd w:val="clear" w:color="auto" w:fill="auto"/>
          </w:tcPr>
          <w:p w:rsidR="009B2D2C" w:rsidRPr="002452B8" w:rsidRDefault="009B2D2C" w:rsidP="000E47BB">
            <w:pPr>
              <w:pStyle w:val="Tabletext"/>
            </w:pPr>
          </w:p>
        </w:tc>
      </w:tr>
      <w:tr w:rsidR="009B2D2C" w:rsidRPr="0073268C" w:rsidTr="0073268C">
        <w:trPr>
          <w:cantSplit/>
          <w:trHeight w:val="397"/>
        </w:trPr>
        <w:tc>
          <w:tcPr>
            <w:tcW w:w="2547" w:type="dxa"/>
            <w:shd w:val="clear" w:color="auto" w:fill="auto"/>
          </w:tcPr>
          <w:p w:rsidR="009B2D2C" w:rsidRPr="0073268C" w:rsidRDefault="006F7E4A" w:rsidP="000E47BB">
            <w:pPr>
              <w:pStyle w:val="Tabletext-Red"/>
              <w:rPr>
                <w:i/>
                <w:color w:val="auto"/>
              </w:rPr>
            </w:pPr>
            <w:r w:rsidRPr="0073268C">
              <w:rPr>
                <w:i/>
                <w:color w:val="auto"/>
              </w:rPr>
              <w:t xml:space="preserve">Substanţă chimică </w:t>
            </w:r>
            <w:r w:rsidR="009B2D2C" w:rsidRPr="0073268C">
              <w:rPr>
                <w:i/>
                <w:color w:val="auto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9B2D2C" w:rsidRPr="002452B8" w:rsidRDefault="0016598B" w:rsidP="000E47BB">
            <w:pPr>
              <w:pStyle w:val="Tabletext"/>
            </w:pPr>
            <w:r w:rsidRPr="002452B8">
              <w:t>Ton</w:t>
            </w:r>
            <w:r>
              <w:t>e</w:t>
            </w:r>
          </w:p>
        </w:tc>
        <w:tc>
          <w:tcPr>
            <w:tcW w:w="1417" w:type="dxa"/>
            <w:shd w:val="clear" w:color="auto" w:fill="auto"/>
          </w:tcPr>
          <w:p w:rsidR="009B2D2C" w:rsidRPr="0073268C" w:rsidRDefault="009B2D2C" w:rsidP="000E47BB">
            <w:pPr>
              <w:pStyle w:val="Tabletext-Centreed-Red"/>
              <w:rPr>
                <w:bCs/>
                <w:i/>
                <w:color w:val="auto"/>
                <w:sz w:val="21"/>
              </w:rPr>
            </w:pPr>
            <w:r w:rsidRPr="0073268C">
              <w:rPr>
                <w:i/>
                <w:color w:val="auto"/>
              </w:rPr>
              <w:t>De introdus tarif</w:t>
            </w:r>
          </w:p>
        </w:tc>
        <w:tc>
          <w:tcPr>
            <w:tcW w:w="2552" w:type="dxa"/>
            <w:shd w:val="clear" w:color="auto" w:fill="auto"/>
          </w:tcPr>
          <w:p w:rsidR="009B2D2C" w:rsidRPr="002452B8" w:rsidRDefault="009B2D2C" w:rsidP="000E47BB">
            <w:pPr>
              <w:pStyle w:val="Tabletext"/>
            </w:pPr>
          </w:p>
        </w:tc>
        <w:tc>
          <w:tcPr>
            <w:tcW w:w="1984" w:type="dxa"/>
            <w:shd w:val="clear" w:color="auto" w:fill="auto"/>
          </w:tcPr>
          <w:p w:rsidR="009B2D2C" w:rsidRPr="002452B8" w:rsidRDefault="009B2D2C" w:rsidP="000E47BB">
            <w:pPr>
              <w:pStyle w:val="Tabletext"/>
            </w:pPr>
          </w:p>
        </w:tc>
      </w:tr>
      <w:tr w:rsidR="009B2D2C" w:rsidRPr="0073268C" w:rsidTr="0073268C">
        <w:trPr>
          <w:cantSplit/>
          <w:trHeight w:val="397"/>
        </w:trPr>
        <w:tc>
          <w:tcPr>
            <w:tcW w:w="2547" w:type="dxa"/>
            <w:shd w:val="clear" w:color="auto" w:fill="auto"/>
          </w:tcPr>
          <w:p w:rsidR="009B2D2C" w:rsidRPr="0073268C" w:rsidRDefault="006F7E4A" w:rsidP="000E47BB">
            <w:pPr>
              <w:pStyle w:val="Tabletext-Red"/>
              <w:rPr>
                <w:i/>
                <w:color w:val="auto"/>
              </w:rPr>
            </w:pPr>
            <w:r w:rsidRPr="0073268C">
              <w:rPr>
                <w:i/>
                <w:color w:val="auto"/>
              </w:rPr>
              <w:t xml:space="preserve">Substanţă chimică </w:t>
            </w:r>
            <w:r w:rsidR="009B2D2C" w:rsidRPr="0073268C">
              <w:rPr>
                <w:i/>
                <w:color w:val="auto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9B2D2C" w:rsidRPr="002452B8" w:rsidRDefault="0016598B" w:rsidP="000E47BB">
            <w:pPr>
              <w:pStyle w:val="Tabletext"/>
            </w:pPr>
            <w:r w:rsidRPr="002452B8">
              <w:t>Ton</w:t>
            </w:r>
            <w:r>
              <w:t>e</w:t>
            </w:r>
          </w:p>
        </w:tc>
        <w:tc>
          <w:tcPr>
            <w:tcW w:w="1417" w:type="dxa"/>
            <w:shd w:val="clear" w:color="auto" w:fill="auto"/>
          </w:tcPr>
          <w:p w:rsidR="009B2D2C" w:rsidRPr="0073268C" w:rsidRDefault="009B2D2C" w:rsidP="000E47BB">
            <w:pPr>
              <w:pStyle w:val="Tabletext-Centreed-Red"/>
              <w:rPr>
                <w:bCs/>
                <w:i/>
                <w:color w:val="auto"/>
                <w:sz w:val="21"/>
              </w:rPr>
            </w:pPr>
            <w:r w:rsidRPr="0073268C">
              <w:rPr>
                <w:i/>
                <w:color w:val="auto"/>
              </w:rPr>
              <w:t>De introdus tarif</w:t>
            </w:r>
          </w:p>
        </w:tc>
        <w:tc>
          <w:tcPr>
            <w:tcW w:w="2552" w:type="dxa"/>
            <w:shd w:val="clear" w:color="auto" w:fill="auto"/>
          </w:tcPr>
          <w:p w:rsidR="009B2D2C" w:rsidRPr="002452B8" w:rsidRDefault="009B2D2C" w:rsidP="000E47BB">
            <w:pPr>
              <w:pStyle w:val="Tabletext"/>
            </w:pPr>
          </w:p>
        </w:tc>
        <w:tc>
          <w:tcPr>
            <w:tcW w:w="1984" w:type="dxa"/>
            <w:shd w:val="clear" w:color="auto" w:fill="auto"/>
          </w:tcPr>
          <w:p w:rsidR="009B2D2C" w:rsidRPr="002452B8" w:rsidRDefault="009B2D2C" w:rsidP="000E47BB">
            <w:pPr>
              <w:pStyle w:val="Tabletext"/>
            </w:pPr>
          </w:p>
        </w:tc>
      </w:tr>
      <w:tr w:rsidR="004367F1" w:rsidRPr="0073268C" w:rsidTr="0073268C">
        <w:trPr>
          <w:cantSplit/>
          <w:trHeight w:val="397"/>
        </w:trPr>
        <w:tc>
          <w:tcPr>
            <w:tcW w:w="9634" w:type="dxa"/>
            <w:gridSpan w:val="5"/>
            <w:shd w:val="clear" w:color="auto" w:fill="auto"/>
          </w:tcPr>
          <w:p w:rsidR="004367F1" w:rsidRPr="002452B8" w:rsidRDefault="008B16C5" w:rsidP="000E47BB">
            <w:pPr>
              <w:pStyle w:val="TableText-Bold"/>
            </w:pPr>
            <w:r>
              <w:t>Tratarea nămolului</w:t>
            </w:r>
          </w:p>
        </w:tc>
      </w:tr>
      <w:tr w:rsidR="009B2D2C" w:rsidRPr="0073268C" w:rsidTr="0073268C">
        <w:trPr>
          <w:cantSplit/>
          <w:trHeight w:val="397"/>
        </w:trPr>
        <w:tc>
          <w:tcPr>
            <w:tcW w:w="2547" w:type="dxa"/>
            <w:shd w:val="clear" w:color="auto" w:fill="auto"/>
          </w:tcPr>
          <w:p w:rsidR="009B2D2C" w:rsidRPr="002452B8" w:rsidRDefault="008B325A" w:rsidP="000E47BB">
            <w:pPr>
              <w:pStyle w:val="Tabletext"/>
            </w:pPr>
            <w:r>
              <w:t xml:space="preserve">Consumul </w:t>
            </w:r>
            <w:r w:rsidRPr="002452B8">
              <w:t xml:space="preserve">total </w:t>
            </w:r>
            <w:r>
              <w:t>de electricitate</w:t>
            </w:r>
          </w:p>
        </w:tc>
        <w:tc>
          <w:tcPr>
            <w:tcW w:w="1134" w:type="dxa"/>
            <w:shd w:val="clear" w:color="auto" w:fill="auto"/>
          </w:tcPr>
          <w:p w:rsidR="009B2D2C" w:rsidRPr="002452B8" w:rsidRDefault="007F62F9" w:rsidP="000E47BB">
            <w:pPr>
              <w:pStyle w:val="Tabletext"/>
            </w:pPr>
            <w:r>
              <w:t>kWh</w:t>
            </w:r>
          </w:p>
        </w:tc>
        <w:tc>
          <w:tcPr>
            <w:tcW w:w="1417" w:type="dxa"/>
            <w:shd w:val="clear" w:color="auto" w:fill="auto"/>
          </w:tcPr>
          <w:p w:rsidR="009B2D2C" w:rsidRPr="0073268C" w:rsidRDefault="009B2D2C" w:rsidP="000E47BB">
            <w:pPr>
              <w:pStyle w:val="Tabletext-Centreed-Red"/>
              <w:rPr>
                <w:bCs/>
                <w:i/>
                <w:color w:val="auto"/>
                <w:sz w:val="21"/>
              </w:rPr>
            </w:pPr>
            <w:r w:rsidRPr="0073268C">
              <w:rPr>
                <w:i/>
                <w:color w:val="auto"/>
              </w:rPr>
              <w:t>De introdus tarif</w:t>
            </w:r>
          </w:p>
        </w:tc>
        <w:tc>
          <w:tcPr>
            <w:tcW w:w="2552" w:type="dxa"/>
            <w:shd w:val="clear" w:color="auto" w:fill="auto"/>
          </w:tcPr>
          <w:p w:rsidR="009B2D2C" w:rsidRPr="002452B8" w:rsidRDefault="009B2D2C" w:rsidP="000E47BB">
            <w:pPr>
              <w:pStyle w:val="Tabletext"/>
            </w:pPr>
          </w:p>
        </w:tc>
        <w:tc>
          <w:tcPr>
            <w:tcW w:w="1984" w:type="dxa"/>
            <w:shd w:val="clear" w:color="auto" w:fill="auto"/>
          </w:tcPr>
          <w:p w:rsidR="009B2D2C" w:rsidRPr="002452B8" w:rsidRDefault="009B2D2C" w:rsidP="000E47BB">
            <w:pPr>
              <w:pStyle w:val="Tabletext"/>
            </w:pPr>
          </w:p>
        </w:tc>
      </w:tr>
      <w:tr w:rsidR="009B2D2C" w:rsidRPr="0073268C" w:rsidTr="0073268C">
        <w:trPr>
          <w:cantSplit/>
          <w:trHeight w:val="397"/>
        </w:trPr>
        <w:tc>
          <w:tcPr>
            <w:tcW w:w="2547" w:type="dxa"/>
            <w:shd w:val="clear" w:color="auto" w:fill="auto"/>
          </w:tcPr>
          <w:p w:rsidR="009B2D2C" w:rsidRPr="0073268C" w:rsidRDefault="00757CA8" w:rsidP="000E47BB">
            <w:pPr>
              <w:pStyle w:val="Tabletext-Red"/>
              <w:rPr>
                <w:i/>
                <w:color w:val="auto"/>
              </w:rPr>
            </w:pPr>
            <w:r w:rsidRPr="0073268C">
              <w:rPr>
                <w:i/>
                <w:color w:val="auto"/>
              </w:rPr>
              <w:t xml:space="preserve">Substanţă chimică </w:t>
            </w:r>
            <w:r w:rsidR="009B2D2C" w:rsidRPr="0073268C">
              <w:rPr>
                <w:i/>
                <w:color w:val="auto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9B2D2C" w:rsidRPr="002452B8" w:rsidRDefault="0016598B" w:rsidP="000E47BB">
            <w:pPr>
              <w:pStyle w:val="Tabletext"/>
            </w:pPr>
            <w:r w:rsidRPr="002452B8">
              <w:t>Ton</w:t>
            </w:r>
            <w:r>
              <w:t>e</w:t>
            </w:r>
          </w:p>
        </w:tc>
        <w:tc>
          <w:tcPr>
            <w:tcW w:w="1417" w:type="dxa"/>
            <w:shd w:val="clear" w:color="auto" w:fill="auto"/>
          </w:tcPr>
          <w:p w:rsidR="009B2D2C" w:rsidRPr="0073268C" w:rsidRDefault="009B2D2C" w:rsidP="000E47BB">
            <w:pPr>
              <w:pStyle w:val="Tabletext-Centreed-Red"/>
              <w:rPr>
                <w:bCs/>
                <w:i/>
                <w:color w:val="auto"/>
                <w:sz w:val="21"/>
              </w:rPr>
            </w:pPr>
            <w:r w:rsidRPr="0073268C">
              <w:rPr>
                <w:i/>
                <w:color w:val="auto"/>
              </w:rPr>
              <w:t>De introdus tarif</w:t>
            </w:r>
          </w:p>
        </w:tc>
        <w:tc>
          <w:tcPr>
            <w:tcW w:w="2552" w:type="dxa"/>
            <w:shd w:val="clear" w:color="auto" w:fill="auto"/>
          </w:tcPr>
          <w:p w:rsidR="009B2D2C" w:rsidRPr="002452B8" w:rsidRDefault="009B2D2C" w:rsidP="000E47BB">
            <w:pPr>
              <w:pStyle w:val="Tabletext"/>
            </w:pPr>
          </w:p>
        </w:tc>
        <w:tc>
          <w:tcPr>
            <w:tcW w:w="1984" w:type="dxa"/>
            <w:shd w:val="clear" w:color="auto" w:fill="auto"/>
          </w:tcPr>
          <w:p w:rsidR="009B2D2C" w:rsidRPr="002452B8" w:rsidRDefault="009B2D2C" w:rsidP="000E47BB">
            <w:pPr>
              <w:pStyle w:val="Tabletext"/>
            </w:pPr>
          </w:p>
        </w:tc>
      </w:tr>
      <w:tr w:rsidR="009B2D2C" w:rsidRPr="0073268C" w:rsidTr="0073268C">
        <w:trPr>
          <w:cantSplit/>
          <w:trHeight w:val="397"/>
        </w:trPr>
        <w:tc>
          <w:tcPr>
            <w:tcW w:w="2547" w:type="dxa"/>
            <w:shd w:val="clear" w:color="auto" w:fill="auto"/>
          </w:tcPr>
          <w:p w:rsidR="009B2D2C" w:rsidRPr="0073268C" w:rsidRDefault="00757CA8" w:rsidP="000E47BB">
            <w:pPr>
              <w:pStyle w:val="Tabletext-Red"/>
              <w:rPr>
                <w:i/>
                <w:color w:val="auto"/>
              </w:rPr>
            </w:pPr>
            <w:r w:rsidRPr="0073268C">
              <w:rPr>
                <w:i/>
                <w:color w:val="auto"/>
              </w:rPr>
              <w:t xml:space="preserve">Substanţă chimică </w:t>
            </w:r>
            <w:r w:rsidR="009B2D2C" w:rsidRPr="0073268C">
              <w:rPr>
                <w:i/>
                <w:color w:val="auto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9B2D2C" w:rsidRPr="002452B8" w:rsidRDefault="0016598B" w:rsidP="000E47BB">
            <w:pPr>
              <w:pStyle w:val="Tabletext"/>
            </w:pPr>
            <w:r w:rsidRPr="002452B8">
              <w:t>Ton</w:t>
            </w:r>
            <w:r>
              <w:t>e</w:t>
            </w:r>
          </w:p>
        </w:tc>
        <w:tc>
          <w:tcPr>
            <w:tcW w:w="1417" w:type="dxa"/>
            <w:shd w:val="clear" w:color="auto" w:fill="auto"/>
          </w:tcPr>
          <w:p w:rsidR="009B2D2C" w:rsidRPr="0073268C" w:rsidRDefault="009B2D2C" w:rsidP="000E47BB">
            <w:pPr>
              <w:pStyle w:val="Tabletext-Centreed-Red"/>
              <w:rPr>
                <w:bCs/>
                <w:i/>
                <w:color w:val="auto"/>
                <w:sz w:val="21"/>
              </w:rPr>
            </w:pPr>
            <w:r w:rsidRPr="0073268C">
              <w:rPr>
                <w:i/>
                <w:color w:val="auto"/>
              </w:rPr>
              <w:t>De introdus tarif</w:t>
            </w:r>
          </w:p>
        </w:tc>
        <w:tc>
          <w:tcPr>
            <w:tcW w:w="2552" w:type="dxa"/>
            <w:shd w:val="clear" w:color="auto" w:fill="auto"/>
          </w:tcPr>
          <w:p w:rsidR="009B2D2C" w:rsidRPr="002452B8" w:rsidRDefault="009B2D2C" w:rsidP="000E47BB">
            <w:pPr>
              <w:pStyle w:val="Tabletext"/>
            </w:pPr>
          </w:p>
        </w:tc>
        <w:tc>
          <w:tcPr>
            <w:tcW w:w="1984" w:type="dxa"/>
            <w:shd w:val="clear" w:color="auto" w:fill="auto"/>
          </w:tcPr>
          <w:p w:rsidR="009B2D2C" w:rsidRPr="002452B8" w:rsidRDefault="009B2D2C" w:rsidP="000E47BB">
            <w:pPr>
              <w:pStyle w:val="Tabletext"/>
            </w:pPr>
          </w:p>
        </w:tc>
      </w:tr>
      <w:tr w:rsidR="004367F1" w:rsidRPr="0073268C" w:rsidTr="0073268C">
        <w:trPr>
          <w:cantSplit/>
          <w:trHeight w:val="397"/>
        </w:trPr>
        <w:tc>
          <w:tcPr>
            <w:tcW w:w="9634" w:type="dxa"/>
            <w:gridSpan w:val="5"/>
            <w:shd w:val="clear" w:color="auto" w:fill="auto"/>
          </w:tcPr>
          <w:p w:rsidR="004367F1" w:rsidRPr="002452B8" w:rsidRDefault="003547DF" w:rsidP="000E47BB">
            <w:pPr>
              <w:pStyle w:val="TableText-Bold"/>
            </w:pPr>
            <w:r>
              <w:t>Diverse</w:t>
            </w:r>
          </w:p>
        </w:tc>
      </w:tr>
      <w:tr w:rsidR="00B75AE7" w:rsidRPr="0073268C" w:rsidTr="0073268C">
        <w:trPr>
          <w:cantSplit/>
          <w:trHeight w:val="397"/>
        </w:trPr>
        <w:tc>
          <w:tcPr>
            <w:tcW w:w="2547" w:type="dxa"/>
            <w:shd w:val="clear" w:color="auto" w:fill="auto"/>
          </w:tcPr>
          <w:p w:rsidR="00B75AE7" w:rsidRPr="002452B8" w:rsidRDefault="003547DF" w:rsidP="000E47BB">
            <w:pPr>
              <w:pStyle w:val="Tabletext"/>
            </w:pPr>
            <w:r>
              <w:t>Combustibil</w:t>
            </w:r>
          </w:p>
        </w:tc>
        <w:tc>
          <w:tcPr>
            <w:tcW w:w="1134" w:type="dxa"/>
            <w:shd w:val="clear" w:color="auto" w:fill="auto"/>
          </w:tcPr>
          <w:p w:rsidR="00B75AE7" w:rsidRPr="002452B8" w:rsidRDefault="0016598B" w:rsidP="000E47BB">
            <w:pPr>
              <w:pStyle w:val="Tabletext"/>
            </w:pPr>
            <w:r w:rsidRPr="002452B8">
              <w:t>Ton</w:t>
            </w:r>
            <w:r>
              <w:t>e</w:t>
            </w:r>
          </w:p>
        </w:tc>
        <w:tc>
          <w:tcPr>
            <w:tcW w:w="1417" w:type="dxa"/>
            <w:shd w:val="clear" w:color="auto" w:fill="auto"/>
          </w:tcPr>
          <w:p w:rsidR="00B75AE7" w:rsidRPr="0073268C" w:rsidRDefault="00B75AE7" w:rsidP="000E47BB">
            <w:pPr>
              <w:pStyle w:val="Tabletext-Centreed-Red"/>
              <w:rPr>
                <w:bCs/>
                <w:i/>
                <w:color w:val="auto"/>
                <w:sz w:val="21"/>
              </w:rPr>
            </w:pPr>
            <w:r w:rsidRPr="0073268C">
              <w:rPr>
                <w:i/>
                <w:color w:val="auto"/>
              </w:rPr>
              <w:t>De introdus tarif</w:t>
            </w:r>
          </w:p>
        </w:tc>
        <w:tc>
          <w:tcPr>
            <w:tcW w:w="2552" w:type="dxa"/>
            <w:shd w:val="clear" w:color="auto" w:fill="auto"/>
          </w:tcPr>
          <w:p w:rsidR="00B75AE7" w:rsidRPr="002452B8" w:rsidRDefault="00B75AE7" w:rsidP="000E47BB">
            <w:pPr>
              <w:pStyle w:val="Tabletext"/>
            </w:pPr>
          </w:p>
        </w:tc>
        <w:tc>
          <w:tcPr>
            <w:tcW w:w="1984" w:type="dxa"/>
            <w:shd w:val="clear" w:color="auto" w:fill="auto"/>
          </w:tcPr>
          <w:p w:rsidR="00B75AE7" w:rsidRPr="002452B8" w:rsidRDefault="00B75AE7" w:rsidP="000E47BB">
            <w:pPr>
              <w:pStyle w:val="Tabletext"/>
            </w:pPr>
          </w:p>
        </w:tc>
      </w:tr>
      <w:tr w:rsidR="00B75AE7" w:rsidRPr="0073268C" w:rsidTr="0073268C">
        <w:trPr>
          <w:cantSplit/>
          <w:trHeight w:val="397"/>
        </w:trPr>
        <w:tc>
          <w:tcPr>
            <w:tcW w:w="2547" w:type="dxa"/>
            <w:shd w:val="clear" w:color="auto" w:fill="auto"/>
          </w:tcPr>
          <w:p w:rsidR="00B75AE7" w:rsidRPr="002452B8" w:rsidRDefault="00C13D10" w:rsidP="000E47BB">
            <w:pPr>
              <w:pStyle w:val="Tabletext"/>
            </w:pPr>
            <w:r>
              <w:lastRenderedPageBreak/>
              <w:t>Apa potabilă, cu excepţia uzului personalului</w:t>
            </w:r>
          </w:p>
        </w:tc>
        <w:tc>
          <w:tcPr>
            <w:tcW w:w="1134" w:type="dxa"/>
            <w:shd w:val="clear" w:color="auto" w:fill="auto"/>
          </w:tcPr>
          <w:p w:rsidR="00B75AE7" w:rsidRPr="002452B8" w:rsidRDefault="00B75AE7" w:rsidP="000E47BB">
            <w:pPr>
              <w:pStyle w:val="Tabletext"/>
            </w:pPr>
            <w:r w:rsidRPr="002452B8">
              <w:t>m</w:t>
            </w:r>
            <w:r w:rsidRPr="0073268C">
              <w:rPr>
                <w:vertAlign w:val="superscript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B75AE7" w:rsidRPr="0073268C" w:rsidRDefault="00B75AE7" w:rsidP="000E47BB">
            <w:pPr>
              <w:pStyle w:val="Tabletext-Centreed-Red"/>
              <w:rPr>
                <w:bCs/>
                <w:i/>
                <w:color w:val="auto"/>
                <w:sz w:val="21"/>
              </w:rPr>
            </w:pPr>
            <w:r w:rsidRPr="0073268C">
              <w:rPr>
                <w:i/>
                <w:color w:val="auto"/>
              </w:rPr>
              <w:t>De introdus tarif</w:t>
            </w:r>
          </w:p>
        </w:tc>
        <w:tc>
          <w:tcPr>
            <w:tcW w:w="2552" w:type="dxa"/>
            <w:shd w:val="clear" w:color="auto" w:fill="auto"/>
          </w:tcPr>
          <w:p w:rsidR="00B75AE7" w:rsidRPr="002452B8" w:rsidRDefault="00B75AE7" w:rsidP="000E47BB">
            <w:pPr>
              <w:pStyle w:val="Tabletext"/>
            </w:pPr>
          </w:p>
        </w:tc>
        <w:tc>
          <w:tcPr>
            <w:tcW w:w="1984" w:type="dxa"/>
            <w:shd w:val="clear" w:color="auto" w:fill="auto"/>
          </w:tcPr>
          <w:p w:rsidR="00B75AE7" w:rsidRPr="002452B8" w:rsidRDefault="00B75AE7" w:rsidP="000E47BB">
            <w:pPr>
              <w:pStyle w:val="Tabletext"/>
            </w:pPr>
          </w:p>
        </w:tc>
      </w:tr>
      <w:tr w:rsidR="004367F1" w:rsidRPr="0073268C" w:rsidTr="0073268C">
        <w:trPr>
          <w:cantSplit/>
          <w:trHeight w:val="397"/>
        </w:trPr>
        <w:tc>
          <w:tcPr>
            <w:tcW w:w="7650" w:type="dxa"/>
            <w:gridSpan w:val="4"/>
            <w:shd w:val="clear" w:color="auto" w:fill="auto"/>
          </w:tcPr>
          <w:p w:rsidR="004367F1" w:rsidRPr="002452B8" w:rsidRDefault="007C7B54" w:rsidP="000E47BB">
            <w:pPr>
              <w:pStyle w:val="Tabletext"/>
            </w:pPr>
            <w:r>
              <w:t>Costurile totale anuale de exploatare</w:t>
            </w:r>
            <w:r w:rsidR="004367F1" w:rsidRPr="002452B8">
              <w:t xml:space="preserve"> (RON) (</w:t>
            </w:r>
            <w:r>
              <w:t>fără</w:t>
            </w:r>
            <w:r w:rsidR="004367F1" w:rsidRPr="002452B8">
              <w:t xml:space="preserve"> T</w:t>
            </w:r>
            <w:r>
              <w:t>VA</w:t>
            </w:r>
            <w:r w:rsidR="004367F1" w:rsidRPr="002452B8">
              <w:t xml:space="preserve">) </w:t>
            </w:r>
          </w:p>
        </w:tc>
        <w:tc>
          <w:tcPr>
            <w:tcW w:w="1984" w:type="dxa"/>
            <w:shd w:val="clear" w:color="auto" w:fill="auto"/>
          </w:tcPr>
          <w:p w:rsidR="004367F1" w:rsidRPr="002452B8" w:rsidRDefault="004367F1" w:rsidP="000E47BB">
            <w:pPr>
              <w:pStyle w:val="Tabletext"/>
              <w:rPr>
                <w:lang w:eastAsia="da-DK"/>
              </w:rPr>
            </w:pPr>
          </w:p>
        </w:tc>
      </w:tr>
      <w:tr w:rsidR="004367F1" w:rsidRPr="0073268C" w:rsidTr="0073268C">
        <w:trPr>
          <w:cantSplit/>
          <w:trHeight w:val="397"/>
        </w:trPr>
        <w:tc>
          <w:tcPr>
            <w:tcW w:w="7650" w:type="dxa"/>
            <w:gridSpan w:val="4"/>
            <w:shd w:val="clear" w:color="auto" w:fill="auto"/>
          </w:tcPr>
          <w:p w:rsidR="004367F1" w:rsidRPr="002452B8" w:rsidRDefault="00CA4010" w:rsidP="000E47BB">
            <w:pPr>
              <w:pStyle w:val="Tabletext"/>
            </w:pPr>
            <w:r>
              <w:t>Costul ap</w:t>
            </w:r>
            <w:r w:rsidRPr="002452B8">
              <w:t>roximat</w:t>
            </w:r>
            <w:r>
              <w:t>iv de exploatare</w:t>
            </w:r>
            <w:r w:rsidRPr="002452B8">
              <w:t xml:space="preserve"> </w:t>
            </w:r>
            <w:r w:rsidR="004367F1" w:rsidRPr="002452B8">
              <w:t>PV (</w:t>
            </w:r>
            <w:r w:rsidR="00B44C8D">
              <w:t xml:space="preserve">costul </w:t>
            </w:r>
            <w:r w:rsidR="00AD56B8">
              <w:t>total anual x 25</w:t>
            </w:r>
            <w:r w:rsidR="004367F1" w:rsidRPr="002452B8">
              <w:t>) (RON)</w:t>
            </w:r>
          </w:p>
          <w:p w:rsidR="004367F1" w:rsidRPr="002452B8" w:rsidRDefault="001E57E0" w:rsidP="000E47BB">
            <w:pPr>
              <w:pStyle w:val="Tabletext"/>
            </w:pPr>
            <w:r>
              <w:t>Capitol</w:t>
            </w:r>
            <w:r w:rsidRPr="007F7075">
              <w:t xml:space="preserve">ul </w:t>
            </w:r>
            <w:r>
              <w:t>6</w:t>
            </w:r>
            <w:r w:rsidRPr="007F7075">
              <w:t xml:space="preserve"> – Grila de evaluare financiară</w:t>
            </w:r>
          </w:p>
        </w:tc>
        <w:tc>
          <w:tcPr>
            <w:tcW w:w="1984" w:type="dxa"/>
            <w:shd w:val="clear" w:color="auto" w:fill="auto"/>
          </w:tcPr>
          <w:p w:rsidR="004367F1" w:rsidRPr="002452B8" w:rsidRDefault="004367F1" w:rsidP="000E47BB">
            <w:pPr>
              <w:pStyle w:val="Tabletext"/>
              <w:rPr>
                <w:lang w:eastAsia="da-DK"/>
              </w:rPr>
            </w:pPr>
          </w:p>
        </w:tc>
      </w:tr>
    </w:tbl>
    <w:p w:rsidR="009C1688" w:rsidRPr="002452B8" w:rsidRDefault="009C1688" w:rsidP="00A1565A">
      <w:pPr>
        <w:rPr>
          <w:lang w:val="ro-RO"/>
        </w:rPr>
      </w:pPr>
      <w:bookmarkStart w:id="30" w:name="_Toc306883020"/>
      <w:bookmarkStart w:id="31" w:name="_Toc307909438"/>
      <w:bookmarkStart w:id="32" w:name="_Toc306883025"/>
      <w:bookmarkStart w:id="33" w:name="_Toc307909443"/>
      <w:bookmarkStart w:id="34" w:name="_Toc306883026"/>
      <w:bookmarkStart w:id="35" w:name="_Toc307909444"/>
      <w:bookmarkStart w:id="36" w:name="_Toc306883045"/>
      <w:bookmarkStart w:id="37" w:name="_Toc307909463"/>
      <w:bookmarkStart w:id="38" w:name="_Toc306883048"/>
      <w:bookmarkStart w:id="39" w:name="_Toc307909466"/>
      <w:bookmarkStart w:id="40" w:name="_Toc306883051"/>
      <w:bookmarkStart w:id="41" w:name="_Toc307909469"/>
      <w:bookmarkStart w:id="42" w:name="_Toc306883054"/>
      <w:bookmarkStart w:id="43" w:name="_Toc307909472"/>
      <w:bookmarkEnd w:id="1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sectPr w:rsidR="009C1688" w:rsidRPr="002452B8" w:rsidSect="00D234DD">
      <w:headerReference w:type="default" r:id="rId10"/>
      <w:pgSz w:w="11906" w:h="16838" w:code="9"/>
      <w:pgMar w:top="127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341E" w:rsidRDefault="00B9341E">
      <w:r>
        <w:separator/>
      </w:r>
    </w:p>
  </w:endnote>
  <w:endnote w:type="continuationSeparator" w:id="1">
    <w:p w:rsidR="00B9341E" w:rsidRDefault="00B93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12D" w:rsidRPr="00FB756C" w:rsidRDefault="00BA312D" w:rsidP="00222FF6">
    <w:pPr>
      <w:pStyle w:val="Footer"/>
      <w:pBdr>
        <w:top w:val="none" w:sz="0" w:space="0" w:color="auto"/>
      </w:pBd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12D" w:rsidRPr="00FB756C" w:rsidRDefault="00BA312D" w:rsidP="00222FF6">
    <w:pPr>
      <w:pStyle w:val="Footer"/>
      <w:pBdr>
        <w:top w:val="none" w:sz="0" w:space="0" w:color="auto"/>
      </w:pBd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341E" w:rsidRDefault="00B9341E">
      <w:r>
        <w:separator/>
      </w:r>
    </w:p>
  </w:footnote>
  <w:footnote w:type="continuationSeparator" w:id="1">
    <w:p w:rsidR="00B9341E" w:rsidRDefault="00B934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12D" w:rsidRPr="00222FF6" w:rsidRDefault="00EA475B" w:rsidP="00222FF6">
    <w:pPr>
      <w:pStyle w:val="Header"/>
      <w:pBdr>
        <w:bottom w:val="none" w:sz="0" w:space="0" w:color="auto"/>
      </w:pBdr>
      <w:tabs>
        <w:tab w:val="clear" w:pos="4536"/>
      </w:tabs>
      <w:rPr>
        <w:color w:val="FFFFFF" w:themeColor="background1"/>
        <w:lang w:val="ro-RO"/>
      </w:rPr>
    </w:pPr>
    <w:r w:rsidRPr="00222FF6">
      <w:rPr>
        <w:color w:val="FFFFFF" w:themeColor="background1"/>
        <w:lang w:val="ro-RO"/>
      </w:rPr>
      <w:fldChar w:fldCharType="begin"/>
    </w:r>
    <w:r w:rsidR="00BA312D" w:rsidRPr="00222FF6">
      <w:rPr>
        <w:color w:val="FFFFFF" w:themeColor="background1"/>
        <w:lang w:val="ro-RO"/>
      </w:rPr>
      <w:instrText xml:space="preserve"> MERGEFIELD "Project_Title" </w:instrText>
    </w:r>
    <w:r w:rsidRPr="00222FF6">
      <w:rPr>
        <w:color w:val="FFFFFF" w:themeColor="background1"/>
        <w:lang w:val="ro-RO"/>
      </w:rPr>
      <w:fldChar w:fldCharType="separate"/>
    </w:r>
    <w:r w:rsidR="00223260" w:rsidRPr="00222FF6">
      <w:rPr>
        <w:noProof/>
        <w:color w:val="FFFFFF" w:themeColor="background1"/>
        <w:lang w:val="ro-RO"/>
      </w:rPr>
      <w:t>«Project_Title»</w:t>
    </w:r>
    <w:r w:rsidRPr="00222FF6">
      <w:rPr>
        <w:color w:val="FFFFFF" w:themeColor="background1"/>
        <w:lang w:val="ro-RO"/>
      </w:rPr>
      <w:fldChar w:fldCharType="end"/>
    </w:r>
    <w:r w:rsidR="00BA312D" w:rsidRPr="00222FF6">
      <w:rPr>
        <w:color w:val="FFFFFF" w:themeColor="background1"/>
        <w:lang w:val="ro-RO"/>
      </w:rPr>
      <w:tab/>
    </w:r>
    <w:r w:rsidR="0001294E" w:rsidRPr="00222FF6">
      <w:rPr>
        <w:color w:val="FFFFFF" w:themeColor="background1"/>
        <w:lang w:val="ro-RO"/>
      </w:rPr>
      <w:t>Capitol</w:t>
    </w:r>
    <w:r w:rsidR="00D81E61" w:rsidRPr="00222FF6">
      <w:rPr>
        <w:color w:val="FFFFFF" w:themeColor="background1"/>
        <w:lang w:val="ro-RO"/>
      </w:rPr>
      <w:t>ul 0</w:t>
    </w:r>
  </w:p>
  <w:p w:rsidR="00BA312D" w:rsidRPr="005100E7" w:rsidRDefault="00BA312D" w:rsidP="00222FF6">
    <w:pPr>
      <w:pStyle w:val="Header"/>
      <w:pBdr>
        <w:bottom w:val="none" w:sz="0" w:space="0" w:color="auto"/>
      </w:pBdr>
      <w:rPr>
        <w:lang w:val="ro-RO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12D" w:rsidRPr="00222FF6" w:rsidRDefault="00EA475B" w:rsidP="00222FF6">
    <w:pPr>
      <w:pStyle w:val="Header"/>
      <w:pBdr>
        <w:bottom w:val="none" w:sz="0" w:space="0" w:color="auto"/>
      </w:pBdr>
      <w:tabs>
        <w:tab w:val="clear" w:pos="4536"/>
      </w:tabs>
      <w:rPr>
        <w:color w:val="FFFFFF" w:themeColor="background1"/>
        <w:lang w:val="ro-RO"/>
      </w:rPr>
    </w:pPr>
    <w:r w:rsidRPr="00222FF6">
      <w:rPr>
        <w:color w:val="FFFFFF" w:themeColor="background1"/>
        <w:lang w:val="ro-RO"/>
      </w:rPr>
      <w:fldChar w:fldCharType="begin"/>
    </w:r>
    <w:r w:rsidR="00BA312D" w:rsidRPr="00222FF6">
      <w:rPr>
        <w:color w:val="FFFFFF" w:themeColor="background1"/>
        <w:lang w:val="ro-RO"/>
      </w:rPr>
      <w:instrText xml:space="preserve"> MERGEFIELD "Project_Title" </w:instrText>
    </w:r>
    <w:r w:rsidRPr="00222FF6">
      <w:rPr>
        <w:color w:val="FFFFFF" w:themeColor="background1"/>
        <w:lang w:val="ro-RO"/>
      </w:rPr>
      <w:fldChar w:fldCharType="separate"/>
    </w:r>
    <w:r w:rsidR="00223260" w:rsidRPr="00222FF6">
      <w:rPr>
        <w:noProof/>
        <w:color w:val="FFFFFF" w:themeColor="background1"/>
        <w:lang w:val="ro-RO"/>
      </w:rPr>
      <w:t>«Project_Title»</w:t>
    </w:r>
    <w:r w:rsidRPr="00222FF6">
      <w:rPr>
        <w:color w:val="FFFFFF" w:themeColor="background1"/>
        <w:lang w:val="ro-RO"/>
      </w:rPr>
      <w:fldChar w:fldCharType="end"/>
    </w:r>
    <w:r w:rsidR="00BA312D" w:rsidRPr="00222FF6">
      <w:rPr>
        <w:color w:val="FFFFFF" w:themeColor="background1"/>
        <w:lang w:val="ro-RO"/>
      </w:rPr>
      <w:tab/>
    </w:r>
    <w:r w:rsidR="0001294E" w:rsidRPr="00222FF6">
      <w:rPr>
        <w:color w:val="FFFFFF" w:themeColor="background1"/>
        <w:lang w:val="ro-RO"/>
      </w:rPr>
      <w:t>Capitol</w:t>
    </w:r>
    <w:r w:rsidR="00D81E61" w:rsidRPr="00222FF6">
      <w:rPr>
        <w:color w:val="FFFFFF" w:themeColor="background1"/>
        <w:lang w:val="ro-RO"/>
      </w:rPr>
      <w:t>ul 0</w:t>
    </w:r>
    <w:r w:rsidR="00BA312D" w:rsidRPr="00222FF6">
      <w:rPr>
        <w:color w:val="FFFFFF" w:themeColor="background1"/>
        <w:lang w:val="ro-RO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3.35pt;height:8.35pt" o:bullet="t">
        <v:imagedata r:id="rId1" o:title="bullet2"/>
      </v:shape>
    </w:pict>
  </w:numPicBullet>
  <w:numPicBullet w:numPicBulletId="1">
    <w:pict>
      <v:shape id="_x0000_i1035" type="#_x0000_t75" style="width:3.35pt;height:8.35pt" o:bullet="t">
        <v:imagedata r:id="rId2" o:title="bullet3"/>
      </v:shape>
    </w:pict>
  </w:numPicBullet>
  <w:abstractNum w:abstractNumId="0">
    <w:nsid w:val="19131CC8"/>
    <w:multiLevelType w:val="multilevel"/>
    <w:tmpl w:val="981A9B02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4036"/>
        </w:tabs>
        <w:ind w:left="108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16"/>
        </w:tabs>
        <w:ind w:left="15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96"/>
        </w:tabs>
        <w:ind w:left="209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36"/>
        </w:tabs>
        <w:ind w:left="25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16"/>
        </w:tabs>
        <w:ind w:left="310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96"/>
        </w:tabs>
        <w:ind w:left="3676" w:hanging="1440"/>
      </w:pPr>
      <w:rPr>
        <w:rFonts w:hint="default"/>
      </w:rPr>
    </w:lvl>
  </w:abstractNum>
  <w:abstractNum w:abstractNumId="1">
    <w:nsid w:val="1E7D6487"/>
    <w:multiLevelType w:val="multilevel"/>
    <w:tmpl w:val="412EF776"/>
    <w:lvl w:ilvl="0">
      <w:start w:val="1"/>
      <w:numFmt w:val="decimal"/>
      <w:pStyle w:val="Sub-clause"/>
      <w:lvlText w:val="Sub-clause %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  <w:sz w:val="28"/>
      </w:rPr>
    </w:lvl>
    <w:lvl w:ilvl="1">
      <w:start w:val="1"/>
      <w:numFmt w:val="decimal"/>
      <w:pStyle w:val="Sub-clause"/>
      <w:lvlText w:val="Sub-clause 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36"/>
        </w:tabs>
        <w:ind w:left="108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16"/>
        </w:tabs>
        <w:ind w:left="15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96"/>
        </w:tabs>
        <w:ind w:left="209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36"/>
        </w:tabs>
        <w:ind w:left="25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16"/>
        </w:tabs>
        <w:ind w:left="310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96"/>
        </w:tabs>
        <w:ind w:left="3676" w:hanging="1440"/>
      </w:pPr>
      <w:rPr>
        <w:rFonts w:hint="default"/>
      </w:rPr>
    </w:lvl>
  </w:abstractNum>
  <w:abstractNum w:abstractNumId="2">
    <w:nsid w:val="1F971B19"/>
    <w:multiLevelType w:val="hybridMultilevel"/>
    <w:tmpl w:val="5090FEDE"/>
    <w:lvl w:ilvl="0" w:tplc="BB2AD0CC">
      <w:start w:val="1"/>
      <w:numFmt w:val="lowerLetter"/>
      <w:pStyle w:val="Letteredlist"/>
      <w:lvlText w:val="(%1)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1" w:tplc="55109C28"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eastAsia="Times New Roman" w:hAnsi="Symbo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>
    <w:nsid w:val="30142BD2"/>
    <w:multiLevelType w:val="hybridMultilevel"/>
    <w:tmpl w:val="D90C3046"/>
    <w:lvl w:ilvl="0" w:tplc="CBB6899E">
      <w:start w:val="1"/>
      <w:numFmt w:val="lowerRoman"/>
      <w:pStyle w:val="Numberlist"/>
      <w:lvlText w:val="(%1)"/>
      <w:lvlJc w:val="left"/>
      <w:pPr>
        <w:tabs>
          <w:tab w:val="num" w:pos="2487"/>
        </w:tabs>
        <w:ind w:left="248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CD74D3A"/>
    <w:multiLevelType w:val="hybridMultilevel"/>
    <w:tmpl w:val="F8EC3A78"/>
    <w:lvl w:ilvl="0" w:tplc="99B41AE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">
    <w:nsid w:val="440E1D08"/>
    <w:multiLevelType w:val="hybridMultilevel"/>
    <w:tmpl w:val="CA106CE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456A3C79"/>
    <w:multiLevelType w:val="multilevel"/>
    <w:tmpl w:val="EA6CC7C0"/>
    <w:lvl w:ilvl="0">
      <w:start w:val="1"/>
      <w:numFmt w:val="decimal"/>
      <w:pStyle w:val="Clause"/>
      <w:lvlText w:val="Clause %1"/>
      <w:lvlJc w:val="left"/>
      <w:pPr>
        <w:tabs>
          <w:tab w:val="num" w:pos="1985"/>
        </w:tabs>
        <w:ind w:left="1985" w:hanging="1985"/>
      </w:pPr>
      <w:rPr>
        <w:rFonts w:ascii="Arial Bold" w:hAnsi="Arial Bold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5"/>
        </w:tabs>
        <w:ind w:left="1985" w:hanging="19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3802"/>
        </w:tabs>
        <w:ind w:left="3459" w:hanging="737"/>
      </w:pPr>
      <w:rPr>
        <w:rFonts w:ascii="Garamond" w:eastAsia="Franklin Gothic Medium Cond" w:hAnsi="Garamond" w:cs="Franklin Gothic Medium Cond" w:hint="default"/>
      </w:rPr>
    </w:lvl>
    <w:lvl w:ilvl="5">
      <w:start w:val="1"/>
      <w:numFmt w:val="decimal"/>
      <w:lvlText w:val="%4.%5.%6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6">
      <w:start w:val="1"/>
      <w:numFmt w:val="upperLetter"/>
      <w:lvlText w:val="%7 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7">
      <w:start w:val="1"/>
      <w:numFmt w:val="decimal"/>
      <w:lvlText w:val="%7.%8 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8">
      <w:start w:val="1"/>
      <w:numFmt w:val="decimal"/>
      <w:lvlText w:val="%7.%9.%8"/>
      <w:lvlJc w:val="left"/>
      <w:pPr>
        <w:tabs>
          <w:tab w:val="num" w:pos="1985"/>
        </w:tabs>
        <w:ind w:left="1985" w:hanging="1985"/>
      </w:pPr>
      <w:rPr>
        <w:rFonts w:hint="default"/>
      </w:rPr>
    </w:lvl>
  </w:abstractNum>
  <w:abstractNum w:abstractNumId="7">
    <w:nsid w:val="56BA6E14"/>
    <w:multiLevelType w:val="hybridMultilevel"/>
    <w:tmpl w:val="725EFB8A"/>
    <w:lvl w:ilvl="0" w:tplc="3DFC736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8">
    <w:nsid w:val="643333A2"/>
    <w:multiLevelType w:val="multilevel"/>
    <w:tmpl w:val="8EE676D8"/>
    <w:lvl w:ilvl="0">
      <w:start w:val="1"/>
      <w:numFmt w:val="decimal"/>
      <w:pStyle w:val="Paragraph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718"/>
        </w:tabs>
        <w:ind w:left="4538" w:hanging="19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6355"/>
        </w:tabs>
        <w:ind w:left="6012" w:hanging="737"/>
      </w:pPr>
      <w:rPr>
        <w:rFonts w:ascii="Garamond" w:eastAsia="Franklin Gothic Medium Cond" w:hAnsi="Garamond" w:cs="Franklin Gothic Medium Cond" w:hint="default"/>
      </w:rPr>
    </w:lvl>
    <w:lvl w:ilvl="5">
      <w:start w:val="1"/>
      <w:numFmt w:val="decimal"/>
      <w:lvlText w:val="%4.%5.%6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6">
      <w:start w:val="1"/>
      <w:numFmt w:val="upperLetter"/>
      <w:lvlText w:val="%7 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7">
      <w:start w:val="1"/>
      <w:numFmt w:val="decimal"/>
      <w:lvlText w:val="%7.%8 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8">
      <w:start w:val="1"/>
      <w:numFmt w:val="decimal"/>
      <w:lvlText w:val="%7.%9.%8"/>
      <w:lvlJc w:val="left"/>
      <w:pPr>
        <w:tabs>
          <w:tab w:val="num" w:pos="4538"/>
        </w:tabs>
        <w:ind w:left="4538" w:hanging="1985"/>
      </w:pPr>
      <w:rPr>
        <w:rFonts w:hint="default"/>
      </w:rPr>
    </w:lvl>
  </w:abstractNum>
  <w:abstractNum w:abstractNumId="9">
    <w:nsid w:val="65426501"/>
    <w:multiLevelType w:val="multilevel"/>
    <w:tmpl w:val="20085E54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-31680"/>
        </w:tabs>
        <w:ind w:left="851" w:hanging="851"/>
      </w:pPr>
      <w:rPr>
        <w:rFonts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36"/>
        </w:tabs>
        <w:ind w:left="108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16"/>
        </w:tabs>
        <w:ind w:left="15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96"/>
        </w:tabs>
        <w:ind w:left="209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36"/>
        </w:tabs>
        <w:ind w:left="25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16"/>
        </w:tabs>
        <w:ind w:left="310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96"/>
        </w:tabs>
        <w:ind w:left="3676" w:hanging="1440"/>
      </w:pPr>
      <w:rPr>
        <w:rFonts w:hint="default"/>
      </w:rPr>
    </w:lvl>
  </w:abstractNum>
  <w:abstractNum w:abstractNumId="10">
    <w:nsid w:val="6A5D3DAF"/>
    <w:multiLevelType w:val="hybridMultilevel"/>
    <w:tmpl w:val="112C15E0"/>
    <w:lvl w:ilvl="0" w:tplc="4D6C9338">
      <w:start w:val="5"/>
      <w:numFmt w:val="bullet"/>
      <w:pStyle w:val="Bullet"/>
      <w:lvlText w:val=""/>
      <w:lvlJc w:val="left"/>
      <w:pPr>
        <w:tabs>
          <w:tab w:val="num" w:pos="3049"/>
        </w:tabs>
        <w:ind w:left="3049" w:hanging="360"/>
      </w:pPr>
      <w:rPr>
        <w:rFonts w:ascii="Symbol" w:eastAsia="Franklin Gothic Medium Cond" w:hAnsi="Symbol" w:cs="Arial" w:hint="default"/>
        <w:color w:val="FF0000"/>
      </w:rPr>
    </w:lvl>
    <w:lvl w:ilvl="1" w:tplc="3ED01EE6" w:tentative="1">
      <w:start w:val="1"/>
      <w:numFmt w:val="bullet"/>
      <w:lvlText w:val="o"/>
      <w:lvlJc w:val="left"/>
      <w:pPr>
        <w:tabs>
          <w:tab w:val="num" w:pos="2177"/>
        </w:tabs>
        <w:ind w:left="2177" w:hanging="360"/>
      </w:pPr>
      <w:rPr>
        <w:rFonts w:ascii="Courier New" w:hAnsi="Courier New" w:cs="Courier New" w:hint="default"/>
      </w:rPr>
    </w:lvl>
    <w:lvl w:ilvl="2" w:tplc="E45C4766" w:tentative="1">
      <w:start w:val="1"/>
      <w:numFmt w:val="bullet"/>
      <w:lvlText w:val=""/>
      <w:lvlJc w:val="left"/>
      <w:pPr>
        <w:tabs>
          <w:tab w:val="num" w:pos="2897"/>
        </w:tabs>
        <w:ind w:left="2897" w:hanging="360"/>
      </w:pPr>
      <w:rPr>
        <w:rFonts w:ascii="Wingdings" w:hAnsi="Wingdings" w:hint="default"/>
      </w:rPr>
    </w:lvl>
    <w:lvl w:ilvl="3" w:tplc="7826C256" w:tentative="1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hint="default"/>
      </w:rPr>
    </w:lvl>
    <w:lvl w:ilvl="4" w:tplc="DAFED756" w:tentative="1">
      <w:start w:val="1"/>
      <w:numFmt w:val="bullet"/>
      <w:lvlText w:val="o"/>
      <w:lvlJc w:val="left"/>
      <w:pPr>
        <w:tabs>
          <w:tab w:val="num" w:pos="4337"/>
        </w:tabs>
        <w:ind w:left="4337" w:hanging="360"/>
      </w:pPr>
      <w:rPr>
        <w:rFonts w:ascii="Courier New" w:hAnsi="Courier New" w:cs="Courier New" w:hint="default"/>
      </w:rPr>
    </w:lvl>
    <w:lvl w:ilvl="5" w:tplc="775C74A8" w:tentative="1">
      <w:start w:val="1"/>
      <w:numFmt w:val="bullet"/>
      <w:lvlText w:val=""/>
      <w:lvlJc w:val="left"/>
      <w:pPr>
        <w:tabs>
          <w:tab w:val="num" w:pos="5057"/>
        </w:tabs>
        <w:ind w:left="5057" w:hanging="360"/>
      </w:pPr>
      <w:rPr>
        <w:rFonts w:ascii="Wingdings" w:hAnsi="Wingdings" w:hint="default"/>
      </w:rPr>
    </w:lvl>
    <w:lvl w:ilvl="6" w:tplc="BE2E59D6" w:tentative="1">
      <w:start w:val="1"/>
      <w:numFmt w:val="bullet"/>
      <w:lvlText w:val=""/>
      <w:lvlJc w:val="left"/>
      <w:pPr>
        <w:tabs>
          <w:tab w:val="num" w:pos="5777"/>
        </w:tabs>
        <w:ind w:left="5777" w:hanging="360"/>
      </w:pPr>
      <w:rPr>
        <w:rFonts w:ascii="Symbol" w:hAnsi="Symbol" w:hint="default"/>
      </w:rPr>
    </w:lvl>
    <w:lvl w:ilvl="7" w:tplc="F09C5B7E" w:tentative="1">
      <w:start w:val="1"/>
      <w:numFmt w:val="bullet"/>
      <w:lvlText w:val="o"/>
      <w:lvlJc w:val="left"/>
      <w:pPr>
        <w:tabs>
          <w:tab w:val="num" w:pos="6497"/>
        </w:tabs>
        <w:ind w:left="6497" w:hanging="360"/>
      </w:pPr>
      <w:rPr>
        <w:rFonts w:ascii="Courier New" w:hAnsi="Courier New" w:cs="Courier New" w:hint="default"/>
      </w:rPr>
    </w:lvl>
    <w:lvl w:ilvl="8" w:tplc="752A4020" w:tentative="1">
      <w:start w:val="1"/>
      <w:numFmt w:val="bullet"/>
      <w:lvlText w:val=""/>
      <w:lvlJc w:val="left"/>
      <w:pPr>
        <w:tabs>
          <w:tab w:val="num" w:pos="7217"/>
        </w:tabs>
        <w:ind w:left="7217" w:hanging="360"/>
      </w:pPr>
      <w:rPr>
        <w:rFonts w:ascii="Wingdings" w:hAnsi="Wingdings" w:hint="default"/>
      </w:rPr>
    </w:lvl>
  </w:abstractNum>
  <w:abstractNum w:abstractNumId="11">
    <w:nsid w:val="7F9018A7"/>
    <w:multiLevelType w:val="hybridMultilevel"/>
    <w:tmpl w:val="0E066D04"/>
    <w:lvl w:ilvl="0" w:tplc="2FF679E2">
      <w:start w:val="5"/>
      <w:numFmt w:val="bullet"/>
      <w:pStyle w:val="Bullet-Red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Aria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9"/>
  </w:num>
  <w:num w:numId="4">
    <w:abstractNumId w:val="6"/>
  </w:num>
  <w:num w:numId="5">
    <w:abstractNumId w:val="1"/>
  </w:num>
  <w:num w:numId="6">
    <w:abstractNumId w:val="2"/>
  </w:num>
  <w:num w:numId="7">
    <w:abstractNumId w:val="0"/>
  </w:num>
  <w:num w:numId="8">
    <w:abstractNumId w:val="8"/>
  </w:num>
  <w:num w:numId="9">
    <w:abstractNumId w:val="5"/>
  </w:num>
  <w:num w:numId="10">
    <w:abstractNumId w:val="4"/>
  </w:num>
  <w:num w:numId="11">
    <w:abstractNumId w:val="7"/>
  </w:num>
  <w:num w:numId="12">
    <w:abstractNumId w:val="11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1F08"/>
  <w:documentProtection w:formatting="1" w:enforcement="0"/>
  <w:defaultTabStop w:val="851"/>
  <w:drawingGridHorizontalSpacing w:val="110"/>
  <w:displayHorizontalDrawingGridEvery w:val="2"/>
  <w:displayVerticalDrawingGridEvery w:val="2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C11634"/>
    <w:rsid w:val="0000065B"/>
    <w:rsid w:val="00001588"/>
    <w:rsid w:val="0000350B"/>
    <w:rsid w:val="00004832"/>
    <w:rsid w:val="00004C7E"/>
    <w:rsid w:val="00005CDC"/>
    <w:rsid w:val="000066EE"/>
    <w:rsid w:val="00011773"/>
    <w:rsid w:val="00012077"/>
    <w:rsid w:val="0001264C"/>
    <w:rsid w:val="000126B2"/>
    <w:rsid w:val="0001294E"/>
    <w:rsid w:val="00012C75"/>
    <w:rsid w:val="000134FF"/>
    <w:rsid w:val="00013B3E"/>
    <w:rsid w:val="00013F4A"/>
    <w:rsid w:val="00014BE7"/>
    <w:rsid w:val="00015208"/>
    <w:rsid w:val="00015ABF"/>
    <w:rsid w:val="000162DC"/>
    <w:rsid w:val="00017E29"/>
    <w:rsid w:val="000202F9"/>
    <w:rsid w:val="00020AE8"/>
    <w:rsid w:val="00022AA5"/>
    <w:rsid w:val="0002390E"/>
    <w:rsid w:val="00023BED"/>
    <w:rsid w:val="00024A45"/>
    <w:rsid w:val="00026DA5"/>
    <w:rsid w:val="00027808"/>
    <w:rsid w:val="00027B65"/>
    <w:rsid w:val="000307BA"/>
    <w:rsid w:val="00031F66"/>
    <w:rsid w:val="000320E9"/>
    <w:rsid w:val="00032811"/>
    <w:rsid w:val="00033577"/>
    <w:rsid w:val="0003469A"/>
    <w:rsid w:val="00034D0D"/>
    <w:rsid w:val="00034F75"/>
    <w:rsid w:val="000427E4"/>
    <w:rsid w:val="00042C91"/>
    <w:rsid w:val="000433AA"/>
    <w:rsid w:val="00043EDA"/>
    <w:rsid w:val="00043FDB"/>
    <w:rsid w:val="00045296"/>
    <w:rsid w:val="00045AF6"/>
    <w:rsid w:val="00046674"/>
    <w:rsid w:val="000477A5"/>
    <w:rsid w:val="0005080D"/>
    <w:rsid w:val="000510BB"/>
    <w:rsid w:val="000517EE"/>
    <w:rsid w:val="00051925"/>
    <w:rsid w:val="00052D84"/>
    <w:rsid w:val="000539A6"/>
    <w:rsid w:val="00053F3D"/>
    <w:rsid w:val="00054599"/>
    <w:rsid w:val="000576F1"/>
    <w:rsid w:val="0005771C"/>
    <w:rsid w:val="00063188"/>
    <w:rsid w:val="000638C0"/>
    <w:rsid w:val="00064001"/>
    <w:rsid w:val="00064290"/>
    <w:rsid w:val="00064DE2"/>
    <w:rsid w:val="00066FE0"/>
    <w:rsid w:val="00067811"/>
    <w:rsid w:val="00070FEB"/>
    <w:rsid w:val="000750A8"/>
    <w:rsid w:val="0007596E"/>
    <w:rsid w:val="00076AA4"/>
    <w:rsid w:val="00076EA5"/>
    <w:rsid w:val="00077188"/>
    <w:rsid w:val="00080932"/>
    <w:rsid w:val="000821A2"/>
    <w:rsid w:val="00084602"/>
    <w:rsid w:val="00084AF1"/>
    <w:rsid w:val="00084F07"/>
    <w:rsid w:val="000866B2"/>
    <w:rsid w:val="000867B0"/>
    <w:rsid w:val="000869EC"/>
    <w:rsid w:val="00086F07"/>
    <w:rsid w:val="00091106"/>
    <w:rsid w:val="00091AB8"/>
    <w:rsid w:val="000949E8"/>
    <w:rsid w:val="00094D21"/>
    <w:rsid w:val="0009567E"/>
    <w:rsid w:val="00097040"/>
    <w:rsid w:val="0009796B"/>
    <w:rsid w:val="000A05A3"/>
    <w:rsid w:val="000A1465"/>
    <w:rsid w:val="000A27C0"/>
    <w:rsid w:val="000A400A"/>
    <w:rsid w:val="000A5946"/>
    <w:rsid w:val="000B0B4D"/>
    <w:rsid w:val="000B1115"/>
    <w:rsid w:val="000B3941"/>
    <w:rsid w:val="000B3A09"/>
    <w:rsid w:val="000B3D0B"/>
    <w:rsid w:val="000B4D9A"/>
    <w:rsid w:val="000B77EA"/>
    <w:rsid w:val="000C0117"/>
    <w:rsid w:val="000C1332"/>
    <w:rsid w:val="000C1912"/>
    <w:rsid w:val="000C26BC"/>
    <w:rsid w:val="000C2A15"/>
    <w:rsid w:val="000C2B7D"/>
    <w:rsid w:val="000C393C"/>
    <w:rsid w:val="000C39DA"/>
    <w:rsid w:val="000C51CC"/>
    <w:rsid w:val="000C7FDC"/>
    <w:rsid w:val="000D0E51"/>
    <w:rsid w:val="000D19F5"/>
    <w:rsid w:val="000D386B"/>
    <w:rsid w:val="000D65C5"/>
    <w:rsid w:val="000D6D3A"/>
    <w:rsid w:val="000E0386"/>
    <w:rsid w:val="000E06A7"/>
    <w:rsid w:val="000E0DD4"/>
    <w:rsid w:val="000E1F07"/>
    <w:rsid w:val="000E25AF"/>
    <w:rsid w:val="000E2AC8"/>
    <w:rsid w:val="000E3228"/>
    <w:rsid w:val="000E32FA"/>
    <w:rsid w:val="000E47BB"/>
    <w:rsid w:val="000E56AF"/>
    <w:rsid w:val="000E665A"/>
    <w:rsid w:val="000E7114"/>
    <w:rsid w:val="000E73BC"/>
    <w:rsid w:val="000E7B57"/>
    <w:rsid w:val="000E7DA1"/>
    <w:rsid w:val="000F0809"/>
    <w:rsid w:val="000F09C9"/>
    <w:rsid w:val="000F18F4"/>
    <w:rsid w:val="000F1E95"/>
    <w:rsid w:val="000F2479"/>
    <w:rsid w:val="000F3795"/>
    <w:rsid w:val="000F3956"/>
    <w:rsid w:val="000F3B54"/>
    <w:rsid w:val="000F4420"/>
    <w:rsid w:val="000F4487"/>
    <w:rsid w:val="000F45ED"/>
    <w:rsid w:val="000F724F"/>
    <w:rsid w:val="000F760C"/>
    <w:rsid w:val="000F79D9"/>
    <w:rsid w:val="0010162C"/>
    <w:rsid w:val="0010471E"/>
    <w:rsid w:val="00105C73"/>
    <w:rsid w:val="001066B1"/>
    <w:rsid w:val="00106A0B"/>
    <w:rsid w:val="00110732"/>
    <w:rsid w:val="00111105"/>
    <w:rsid w:val="00113661"/>
    <w:rsid w:val="00113E71"/>
    <w:rsid w:val="001141E8"/>
    <w:rsid w:val="001143E4"/>
    <w:rsid w:val="00114863"/>
    <w:rsid w:val="00114981"/>
    <w:rsid w:val="00115F9B"/>
    <w:rsid w:val="001169F3"/>
    <w:rsid w:val="0011744A"/>
    <w:rsid w:val="00117873"/>
    <w:rsid w:val="00117B93"/>
    <w:rsid w:val="001217DA"/>
    <w:rsid w:val="00122050"/>
    <w:rsid w:val="00122697"/>
    <w:rsid w:val="00123224"/>
    <w:rsid w:val="001232D0"/>
    <w:rsid w:val="00123F58"/>
    <w:rsid w:val="0012439D"/>
    <w:rsid w:val="00125E1B"/>
    <w:rsid w:val="0013277F"/>
    <w:rsid w:val="00132A05"/>
    <w:rsid w:val="00133C7E"/>
    <w:rsid w:val="001349BD"/>
    <w:rsid w:val="00134CDE"/>
    <w:rsid w:val="001367C6"/>
    <w:rsid w:val="00137FB3"/>
    <w:rsid w:val="00140AD1"/>
    <w:rsid w:val="00144500"/>
    <w:rsid w:val="00144880"/>
    <w:rsid w:val="00144A9B"/>
    <w:rsid w:val="001452B0"/>
    <w:rsid w:val="0014574E"/>
    <w:rsid w:val="0014706B"/>
    <w:rsid w:val="00150E63"/>
    <w:rsid w:val="00151046"/>
    <w:rsid w:val="00151CB7"/>
    <w:rsid w:val="00154F81"/>
    <w:rsid w:val="001553EB"/>
    <w:rsid w:val="0015553B"/>
    <w:rsid w:val="0015570C"/>
    <w:rsid w:val="001564E2"/>
    <w:rsid w:val="001604BB"/>
    <w:rsid w:val="00160761"/>
    <w:rsid w:val="00160B29"/>
    <w:rsid w:val="00162A64"/>
    <w:rsid w:val="00162D1D"/>
    <w:rsid w:val="00163513"/>
    <w:rsid w:val="0016380F"/>
    <w:rsid w:val="0016598B"/>
    <w:rsid w:val="001667AE"/>
    <w:rsid w:val="001670EC"/>
    <w:rsid w:val="00170834"/>
    <w:rsid w:val="001754D3"/>
    <w:rsid w:val="0017705D"/>
    <w:rsid w:val="00177AEB"/>
    <w:rsid w:val="001804BE"/>
    <w:rsid w:val="0018050A"/>
    <w:rsid w:val="00180C7B"/>
    <w:rsid w:val="00180E37"/>
    <w:rsid w:val="00180F48"/>
    <w:rsid w:val="001822C8"/>
    <w:rsid w:val="00182C1F"/>
    <w:rsid w:val="00182E59"/>
    <w:rsid w:val="0018428F"/>
    <w:rsid w:val="00184E69"/>
    <w:rsid w:val="00187C4A"/>
    <w:rsid w:val="00191056"/>
    <w:rsid w:val="001911CF"/>
    <w:rsid w:val="0019130F"/>
    <w:rsid w:val="00191AD4"/>
    <w:rsid w:val="00191C28"/>
    <w:rsid w:val="00193082"/>
    <w:rsid w:val="00194048"/>
    <w:rsid w:val="00194676"/>
    <w:rsid w:val="00195D31"/>
    <w:rsid w:val="00197229"/>
    <w:rsid w:val="00197230"/>
    <w:rsid w:val="001977FC"/>
    <w:rsid w:val="001A0527"/>
    <w:rsid w:val="001A0D04"/>
    <w:rsid w:val="001A1D32"/>
    <w:rsid w:val="001A435C"/>
    <w:rsid w:val="001A66C2"/>
    <w:rsid w:val="001A78A2"/>
    <w:rsid w:val="001B043C"/>
    <w:rsid w:val="001B0BB6"/>
    <w:rsid w:val="001B164C"/>
    <w:rsid w:val="001B77FB"/>
    <w:rsid w:val="001B7EC4"/>
    <w:rsid w:val="001C058F"/>
    <w:rsid w:val="001C0C46"/>
    <w:rsid w:val="001C18B8"/>
    <w:rsid w:val="001C1B05"/>
    <w:rsid w:val="001C1F53"/>
    <w:rsid w:val="001C452D"/>
    <w:rsid w:val="001C461F"/>
    <w:rsid w:val="001C6764"/>
    <w:rsid w:val="001C67C2"/>
    <w:rsid w:val="001C6FC1"/>
    <w:rsid w:val="001D3125"/>
    <w:rsid w:val="001D386D"/>
    <w:rsid w:val="001D60B4"/>
    <w:rsid w:val="001D696A"/>
    <w:rsid w:val="001D799E"/>
    <w:rsid w:val="001E1139"/>
    <w:rsid w:val="001E2150"/>
    <w:rsid w:val="001E34EB"/>
    <w:rsid w:val="001E57E0"/>
    <w:rsid w:val="001E5ED5"/>
    <w:rsid w:val="001E6438"/>
    <w:rsid w:val="001E6801"/>
    <w:rsid w:val="001E6EBF"/>
    <w:rsid w:val="001F0142"/>
    <w:rsid w:val="001F06D9"/>
    <w:rsid w:val="001F333D"/>
    <w:rsid w:val="001F372B"/>
    <w:rsid w:val="001F3D6B"/>
    <w:rsid w:val="001F520D"/>
    <w:rsid w:val="001F5C7D"/>
    <w:rsid w:val="001F649B"/>
    <w:rsid w:val="001F667E"/>
    <w:rsid w:val="001F6C28"/>
    <w:rsid w:val="0020044B"/>
    <w:rsid w:val="0020084A"/>
    <w:rsid w:val="00201FA3"/>
    <w:rsid w:val="002051C0"/>
    <w:rsid w:val="00206445"/>
    <w:rsid w:val="00206D88"/>
    <w:rsid w:val="00206F29"/>
    <w:rsid w:val="00207EA6"/>
    <w:rsid w:val="002104E2"/>
    <w:rsid w:val="002125C3"/>
    <w:rsid w:val="00212F4C"/>
    <w:rsid w:val="0021381C"/>
    <w:rsid w:val="00213A2D"/>
    <w:rsid w:val="00214DD6"/>
    <w:rsid w:val="00215512"/>
    <w:rsid w:val="00215796"/>
    <w:rsid w:val="00215BCA"/>
    <w:rsid w:val="00215F8D"/>
    <w:rsid w:val="002201AF"/>
    <w:rsid w:val="00222FF6"/>
    <w:rsid w:val="00223260"/>
    <w:rsid w:val="00224951"/>
    <w:rsid w:val="002255A8"/>
    <w:rsid w:val="002262EE"/>
    <w:rsid w:val="002276AE"/>
    <w:rsid w:val="00230C6D"/>
    <w:rsid w:val="00230C9B"/>
    <w:rsid w:val="0023249E"/>
    <w:rsid w:val="00233EB0"/>
    <w:rsid w:val="00234168"/>
    <w:rsid w:val="002341D6"/>
    <w:rsid w:val="0023472D"/>
    <w:rsid w:val="0023560A"/>
    <w:rsid w:val="00236A7B"/>
    <w:rsid w:val="00236B8A"/>
    <w:rsid w:val="0023703E"/>
    <w:rsid w:val="00237558"/>
    <w:rsid w:val="002377DC"/>
    <w:rsid w:val="00240CA0"/>
    <w:rsid w:val="00241299"/>
    <w:rsid w:val="002441D3"/>
    <w:rsid w:val="0024510E"/>
    <w:rsid w:val="002452B8"/>
    <w:rsid w:val="00246590"/>
    <w:rsid w:val="00247686"/>
    <w:rsid w:val="00252173"/>
    <w:rsid w:val="00252224"/>
    <w:rsid w:val="00253384"/>
    <w:rsid w:val="00254040"/>
    <w:rsid w:val="00254643"/>
    <w:rsid w:val="002548A0"/>
    <w:rsid w:val="002563C4"/>
    <w:rsid w:val="00261E9E"/>
    <w:rsid w:val="00263646"/>
    <w:rsid w:val="0026499B"/>
    <w:rsid w:val="00266F50"/>
    <w:rsid w:val="00266FCA"/>
    <w:rsid w:val="00270CEB"/>
    <w:rsid w:val="00271F37"/>
    <w:rsid w:val="00273662"/>
    <w:rsid w:val="00274181"/>
    <w:rsid w:val="00277FFA"/>
    <w:rsid w:val="00280519"/>
    <w:rsid w:val="0028102C"/>
    <w:rsid w:val="002811DC"/>
    <w:rsid w:val="0028180C"/>
    <w:rsid w:val="00281DF1"/>
    <w:rsid w:val="002872DE"/>
    <w:rsid w:val="00291A75"/>
    <w:rsid w:val="00292F72"/>
    <w:rsid w:val="00293F5B"/>
    <w:rsid w:val="0029469C"/>
    <w:rsid w:val="00294825"/>
    <w:rsid w:val="00295F02"/>
    <w:rsid w:val="002A01B2"/>
    <w:rsid w:val="002A04C0"/>
    <w:rsid w:val="002A1676"/>
    <w:rsid w:val="002A33FE"/>
    <w:rsid w:val="002A39BF"/>
    <w:rsid w:val="002A415B"/>
    <w:rsid w:val="002A4193"/>
    <w:rsid w:val="002A4639"/>
    <w:rsid w:val="002A56D2"/>
    <w:rsid w:val="002A670E"/>
    <w:rsid w:val="002A772D"/>
    <w:rsid w:val="002B0B67"/>
    <w:rsid w:val="002B0DA7"/>
    <w:rsid w:val="002B0F9F"/>
    <w:rsid w:val="002B29A0"/>
    <w:rsid w:val="002B5F6E"/>
    <w:rsid w:val="002C027E"/>
    <w:rsid w:val="002C05A5"/>
    <w:rsid w:val="002C0980"/>
    <w:rsid w:val="002C19B9"/>
    <w:rsid w:val="002C43CF"/>
    <w:rsid w:val="002C7307"/>
    <w:rsid w:val="002D159C"/>
    <w:rsid w:val="002D2325"/>
    <w:rsid w:val="002D2DDD"/>
    <w:rsid w:val="002D4628"/>
    <w:rsid w:val="002D6595"/>
    <w:rsid w:val="002D6922"/>
    <w:rsid w:val="002D72C7"/>
    <w:rsid w:val="002E0902"/>
    <w:rsid w:val="002E1D44"/>
    <w:rsid w:val="002E24BC"/>
    <w:rsid w:val="002E3F09"/>
    <w:rsid w:val="002E436E"/>
    <w:rsid w:val="002E5EC2"/>
    <w:rsid w:val="002E639B"/>
    <w:rsid w:val="002E6B50"/>
    <w:rsid w:val="002E7F16"/>
    <w:rsid w:val="002F182C"/>
    <w:rsid w:val="002F1D21"/>
    <w:rsid w:val="002F45EA"/>
    <w:rsid w:val="002F62C8"/>
    <w:rsid w:val="002F7595"/>
    <w:rsid w:val="002F7CAC"/>
    <w:rsid w:val="00300AD4"/>
    <w:rsid w:val="003015DB"/>
    <w:rsid w:val="0030268B"/>
    <w:rsid w:val="003030F8"/>
    <w:rsid w:val="003048C0"/>
    <w:rsid w:val="00306B54"/>
    <w:rsid w:val="00306DEB"/>
    <w:rsid w:val="00306F7B"/>
    <w:rsid w:val="0031028B"/>
    <w:rsid w:val="00312C96"/>
    <w:rsid w:val="00312EDD"/>
    <w:rsid w:val="00313931"/>
    <w:rsid w:val="00313FA4"/>
    <w:rsid w:val="00314302"/>
    <w:rsid w:val="00314A94"/>
    <w:rsid w:val="003166C4"/>
    <w:rsid w:val="00321A88"/>
    <w:rsid w:val="00322BEE"/>
    <w:rsid w:val="003230D9"/>
    <w:rsid w:val="0032311C"/>
    <w:rsid w:val="003231D7"/>
    <w:rsid w:val="00323C51"/>
    <w:rsid w:val="00325652"/>
    <w:rsid w:val="00325AF7"/>
    <w:rsid w:val="00325C38"/>
    <w:rsid w:val="0033102F"/>
    <w:rsid w:val="00331CCE"/>
    <w:rsid w:val="003335C0"/>
    <w:rsid w:val="00335441"/>
    <w:rsid w:val="0033622F"/>
    <w:rsid w:val="00337508"/>
    <w:rsid w:val="003378B5"/>
    <w:rsid w:val="00337C72"/>
    <w:rsid w:val="0034041B"/>
    <w:rsid w:val="003418FA"/>
    <w:rsid w:val="0034391E"/>
    <w:rsid w:val="00343BD0"/>
    <w:rsid w:val="00345ADF"/>
    <w:rsid w:val="00345DEB"/>
    <w:rsid w:val="0034653C"/>
    <w:rsid w:val="00347234"/>
    <w:rsid w:val="00347A52"/>
    <w:rsid w:val="00347B4E"/>
    <w:rsid w:val="00350B33"/>
    <w:rsid w:val="00351004"/>
    <w:rsid w:val="003533AD"/>
    <w:rsid w:val="003547DF"/>
    <w:rsid w:val="00355287"/>
    <w:rsid w:val="00355CE1"/>
    <w:rsid w:val="003574CD"/>
    <w:rsid w:val="0036188A"/>
    <w:rsid w:val="00362725"/>
    <w:rsid w:val="003652AE"/>
    <w:rsid w:val="0036544E"/>
    <w:rsid w:val="0036580D"/>
    <w:rsid w:val="00365D5A"/>
    <w:rsid w:val="003665F6"/>
    <w:rsid w:val="003676F4"/>
    <w:rsid w:val="0037139F"/>
    <w:rsid w:val="00372CBE"/>
    <w:rsid w:val="00373840"/>
    <w:rsid w:val="00374147"/>
    <w:rsid w:val="003745C5"/>
    <w:rsid w:val="0037562B"/>
    <w:rsid w:val="00376919"/>
    <w:rsid w:val="00376F2B"/>
    <w:rsid w:val="003771AE"/>
    <w:rsid w:val="003803B9"/>
    <w:rsid w:val="0038537E"/>
    <w:rsid w:val="00385883"/>
    <w:rsid w:val="0038637E"/>
    <w:rsid w:val="00386388"/>
    <w:rsid w:val="003868C0"/>
    <w:rsid w:val="003904F0"/>
    <w:rsid w:val="00392BDF"/>
    <w:rsid w:val="003A74D7"/>
    <w:rsid w:val="003B0120"/>
    <w:rsid w:val="003B24A2"/>
    <w:rsid w:val="003B3CE4"/>
    <w:rsid w:val="003B4B41"/>
    <w:rsid w:val="003C0F99"/>
    <w:rsid w:val="003C1EAC"/>
    <w:rsid w:val="003C2C67"/>
    <w:rsid w:val="003C4AF1"/>
    <w:rsid w:val="003C4B53"/>
    <w:rsid w:val="003C5313"/>
    <w:rsid w:val="003C53EC"/>
    <w:rsid w:val="003C7285"/>
    <w:rsid w:val="003D018C"/>
    <w:rsid w:val="003D0DA4"/>
    <w:rsid w:val="003D1425"/>
    <w:rsid w:val="003D1450"/>
    <w:rsid w:val="003D1B7B"/>
    <w:rsid w:val="003D2355"/>
    <w:rsid w:val="003D27B6"/>
    <w:rsid w:val="003D3D2F"/>
    <w:rsid w:val="003D594F"/>
    <w:rsid w:val="003D60D2"/>
    <w:rsid w:val="003D6F9E"/>
    <w:rsid w:val="003E043D"/>
    <w:rsid w:val="003E0633"/>
    <w:rsid w:val="003E1D22"/>
    <w:rsid w:val="003E2586"/>
    <w:rsid w:val="003E33B5"/>
    <w:rsid w:val="003E5571"/>
    <w:rsid w:val="003E68D6"/>
    <w:rsid w:val="003E6C66"/>
    <w:rsid w:val="003E7C85"/>
    <w:rsid w:val="003E7DBD"/>
    <w:rsid w:val="003F0057"/>
    <w:rsid w:val="003F1077"/>
    <w:rsid w:val="003F2F1C"/>
    <w:rsid w:val="003F3833"/>
    <w:rsid w:val="003F5280"/>
    <w:rsid w:val="003F5720"/>
    <w:rsid w:val="003F60FB"/>
    <w:rsid w:val="003F7987"/>
    <w:rsid w:val="0040028D"/>
    <w:rsid w:val="00400BCF"/>
    <w:rsid w:val="00400D36"/>
    <w:rsid w:val="0040119E"/>
    <w:rsid w:val="004024F8"/>
    <w:rsid w:val="004058BC"/>
    <w:rsid w:val="00410009"/>
    <w:rsid w:val="00410850"/>
    <w:rsid w:val="00411944"/>
    <w:rsid w:val="00412144"/>
    <w:rsid w:val="00413F78"/>
    <w:rsid w:val="00414690"/>
    <w:rsid w:val="00414973"/>
    <w:rsid w:val="004153A0"/>
    <w:rsid w:val="00416127"/>
    <w:rsid w:val="00416216"/>
    <w:rsid w:val="00420903"/>
    <w:rsid w:val="00421128"/>
    <w:rsid w:val="00421684"/>
    <w:rsid w:val="00421819"/>
    <w:rsid w:val="00421903"/>
    <w:rsid w:val="004238DC"/>
    <w:rsid w:val="00423BD5"/>
    <w:rsid w:val="004241ED"/>
    <w:rsid w:val="00426002"/>
    <w:rsid w:val="004264A2"/>
    <w:rsid w:val="004301C2"/>
    <w:rsid w:val="0043039A"/>
    <w:rsid w:val="004307A3"/>
    <w:rsid w:val="00430D33"/>
    <w:rsid w:val="004310C9"/>
    <w:rsid w:val="00431840"/>
    <w:rsid w:val="00433AD1"/>
    <w:rsid w:val="0043440A"/>
    <w:rsid w:val="004346FB"/>
    <w:rsid w:val="0043487F"/>
    <w:rsid w:val="004349D6"/>
    <w:rsid w:val="00436652"/>
    <w:rsid w:val="004367F1"/>
    <w:rsid w:val="0043695D"/>
    <w:rsid w:val="00441215"/>
    <w:rsid w:val="0044137C"/>
    <w:rsid w:val="00441797"/>
    <w:rsid w:val="00442C67"/>
    <w:rsid w:val="004435E2"/>
    <w:rsid w:val="00443668"/>
    <w:rsid w:val="00444287"/>
    <w:rsid w:val="004454EA"/>
    <w:rsid w:val="00445671"/>
    <w:rsid w:val="00445838"/>
    <w:rsid w:val="004467D3"/>
    <w:rsid w:val="0044698A"/>
    <w:rsid w:val="004470BC"/>
    <w:rsid w:val="00447BFD"/>
    <w:rsid w:val="00450BF1"/>
    <w:rsid w:val="0045120F"/>
    <w:rsid w:val="00451294"/>
    <w:rsid w:val="0045207D"/>
    <w:rsid w:val="004520C5"/>
    <w:rsid w:val="00453C50"/>
    <w:rsid w:val="004558CC"/>
    <w:rsid w:val="004567B9"/>
    <w:rsid w:val="004578D3"/>
    <w:rsid w:val="00461B71"/>
    <w:rsid w:val="00461D3B"/>
    <w:rsid w:val="00462C61"/>
    <w:rsid w:val="00463920"/>
    <w:rsid w:val="00463AAA"/>
    <w:rsid w:val="00464014"/>
    <w:rsid w:val="0046521D"/>
    <w:rsid w:val="0046577C"/>
    <w:rsid w:val="00467818"/>
    <w:rsid w:val="00467CFE"/>
    <w:rsid w:val="0047047E"/>
    <w:rsid w:val="00470B87"/>
    <w:rsid w:val="004710F2"/>
    <w:rsid w:val="00472299"/>
    <w:rsid w:val="00472F19"/>
    <w:rsid w:val="00473233"/>
    <w:rsid w:val="0047638C"/>
    <w:rsid w:val="00477004"/>
    <w:rsid w:val="0048003F"/>
    <w:rsid w:val="00480D78"/>
    <w:rsid w:val="00481709"/>
    <w:rsid w:val="00481A83"/>
    <w:rsid w:val="00483655"/>
    <w:rsid w:val="00483BB0"/>
    <w:rsid w:val="004843D3"/>
    <w:rsid w:val="004849B4"/>
    <w:rsid w:val="00484A9A"/>
    <w:rsid w:val="00485853"/>
    <w:rsid w:val="004877EC"/>
    <w:rsid w:val="004907DA"/>
    <w:rsid w:val="00491912"/>
    <w:rsid w:val="00491C14"/>
    <w:rsid w:val="00492455"/>
    <w:rsid w:val="0049250A"/>
    <w:rsid w:val="00492788"/>
    <w:rsid w:val="00494167"/>
    <w:rsid w:val="004944A7"/>
    <w:rsid w:val="00494A68"/>
    <w:rsid w:val="00494BE1"/>
    <w:rsid w:val="00494EF9"/>
    <w:rsid w:val="00495613"/>
    <w:rsid w:val="00497781"/>
    <w:rsid w:val="004A14E7"/>
    <w:rsid w:val="004A209A"/>
    <w:rsid w:val="004A2523"/>
    <w:rsid w:val="004A2838"/>
    <w:rsid w:val="004A293A"/>
    <w:rsid w:val="004A5D1F"/>
    <w:rsid w:val="004A6738"/>
    <w:rsid w:val="004A6EFA"/>
    <w:rsid w:val="004B0E3B"/>
    <w:rsid w:val="004B1F04"/>
    <w:rsid w:val="004B21E9"/>
    <w:rsid w:val="004B31B5"/>
    <w:rsid w:val="004B34C6"/>
    <w:rsid w:val="004B433C"/>
    <w:rsid w:val="004B4722"/>
    <w:rsid w:val="004B4CA8"/>
    <w:rsid w:val="004B4D72"/>
    <w:rsid w:val="004B56F5"/>
    <w:rsid w:val="004B5983"/>
    <w:rsid w:val="004B5AC0"/>
    <w:rsid w:val="004C0174"/>
    <w:rsid w:val="004C09A5"/>
    <w:rsid w:val="004C0F5D"/>
    <w:rsid w:val="004C112D"/>
    <w:rsid w:val="004C2913"/>
    <w:rsid w:val="004C2B51"/>
    <w:rsid w:val="004C3A5C"/>
    <w:rsid w:val="004C4153"/>
    <w:rsid w:val="004C5B72"/>
    <w:rsid w:val="004C6576"/>
    <w:rsid w:val="004D0B29"/>
    <w:rsid w:val="004D16E1"/>
    <w:rsid w:val="004D58AE"/>
    <w:rsid w:val="004D7558"/>
    <w:rsid w:val="004E101A"/>
    <w:rsid w:val="004E18E0"/>
    <w:rsid w:val="004E4248"/>
    <w:rsid w:val="004E74F9"/>
    <w:rsid w:val="004E7AC1"/>
    <w:rsid w:val="004F07C7"/>
    <w:rsid w:val="004F153C"/>
    <w:rsid w:val="004F15C0"/>
    <w:rsid w:val="004F1BBF"/>
    <w:rsid w:val="004F262E"/>
    <w:rsid w:val="004F4D8B"/>
    <w:rsid w:val="004F533D"/>
    <w:rsid w:val="004F5366"/>
    <w:rsid w:val="004F546C"/>
    <w:rsid w:val="004F63FD"/>
    <w:rsid w:val="004F69B1"/>
    <w:rsid w:val="004F69F9"/>
    <w:rsid w:val="004F6F5F"/>
    <w:rsid w:val="00501954"/>
    <w:rsid w:val="00501ACC"/>
    <w:rsid w:val="00503E1C"/>
    <w:rsid w:val="00504640"/>
    <w:rsid w:val="00507372"/>
    <w:rsid w:val="005100E7"/>
    <w:rsid w:val="00510114"/>
    <w:rsid w:val="00512607"/>
    <w:rsid w:val="0051281E"/>
    <w:rsid w:val="00514F83"/>
    <w:rsid w:val="00516DDB"/>
    <w:rsid w:val="00516F87"/>
    <w:rsid w:val="005203A8"/>
    <w:rsid w:val="00520886"/>
    <w:rsid w:val="00520B91"/>
    <w:rsid w:val="00521E72"/>
    <w:rsid w:val="0052418C"/>
    <w:rsid w:val="00524A77"/>
    <w:rsid w:val="00526802"/>
    <w:rsid w:val="0052761D"/>
    <w:rsid w:val="0052761F"/>
    <w:rsid w:val="00527C3A"/>
    <w:rsid w:val="00527EFB"/>
    <w:rsid w:val="00530689"/>
    <w:rsid w:val="00531DA5"/>
    <w:rsid w:val="00531F14"/>
    <w:rsid w:val="00532E7B"/>
    <w:rsid w:val="0054071F"/>
    <w:rsid w:val="0054301D"/>
    <w:rsid w:val="00544C9B"/>
    <w:rsid w:val="0054513A"/>
    <w:rsid w:val="00545ECD"/>
    <w:rsid w:val="005466AE"/>
    <w:rsid w:val="00547912"/>
    <w:rsid w:val="00550B44"/>
    <w:rsid w:val="005516D2"/>
    <w:rsid w:val="005531E6"/>
    <w:rsid w:val="005536C8"/>
    <w:rsid w:val="00553F00"/>
    <w:rsid w:val="00556419"/>
    <w:rsid w:val="00556681"/>
    <w:rsid w:val="00556ABF"/>
    <w:rsid w:val="00556B63"/>
    <w:rsid w:val="00556DE3"/>
    <w:rsid w:val="00557C95"/>
    <w:rsid w:val="0056027F"/>
    <w:rsid w:val="00560934"/>
    <w:rsid w:val="00560B6B"/>
    <w:rsid w:val="00560D17"/>
    <w:rsid w:val="005621F8"/>
    <w:rsid w:val="00563975"/>
    <w:rsid w:val="00563D79"/>
    <w:rsid w:val="0056457A"/>
    <w:rsid w:val="00564D59"/>
    <w:rsid w:val="00564F7A"/>
    <w:rsid w:val="00565AE4"/>
    <w:rsid w:val="005661FD"/>
    <w:rsid w:val="00567DDE"/>
    <w:rsid w:val="00570AB0"/>
    <w:rsid w:val="00570D51"/>
    <w:rsid w:val="005711C6"/>
    <w:rsid w:val="005724A3"/>
    <w:rsid w:val="00573933"/>
    <w:rsid w:val="00574979"/>
    <w:rsid w:val="00574D83"/>
    <w:rsid w:val="00575F49"/>
    <w:rsid w:val="00576108"/>
    <w:rsid w:val="0057793F"/>
    <w:rsid w:val="005828BD"/>
    <w:rsid w:val="005834AF"/>
    <w:rsid w:val="00583A91"/>
    <w:rsid w:val="00584CD2"/>
    <w:rsid w:val="0058598C"/>
    <w:rsid w:val="00586548"/>
    <w:rsid w:val="005900CC"/>
    <w:rsid w:val="0059021E"/>
    <w:rsid w:val="00592310"/>
    <w:rsid w:val="0059256C"/>
    <w:rsid w:val="00592AAD"/>
    <w:rsid w:val="00592B0C"/>
    <w:rsid w:val="00593A43"/>
    <w:rsid w:val="00594290"/>
    <w:rsid w:val="00594457"/>
    <w:rsid w:val="00594D5D"/>
    <w:rsid w:val="00597DE9"/>
    <w:rsid w:val="005A05D0"/>
    <w:rsid w:val="005A17EA"/>
    <w:rsid w:val="005A1EF9"/>
    <w:rsid w:val="005A1F9D"/>
    <w:rsid w:val="005A2D71"/>
    <w:rsid w:val="005A3824"/>
    <w:rsid w:val="005A4063"/>
    <w:rsid w:val="005A568A"/>
    <w:rsid w:val="005A6A56"/>
    <w:rsid w:val="005A7DD0"/>
    <w:rsid w:val="005B0118"/>
    <w:rsid w:val="005B05E8"/>
    <w:rsid w:val="005B080D"/>
    <w:rsid w:val="005B12D6"/>
    <w:rsid w:val="005B461E"/>
    <w:rsid w:val="005C1CAB"/>
    <w:rsid w:val="005C3E77"/>
    <w:rsid w:val="005C45A9"/>
    <w:rsid w:val="005C7839"/>
    <w:rsid w:val="005C7A84"/>
    <w:rsid w:val="005D063F"/>
    <w:rsid w:val="005D0672"/>
    <w:rsid w:val="005D0E86"/>
    <w:rsid w:val="005D118B"/>
    <w:rsid w:val="005D2204"/>
    <w:rsid w:val="005D2CC6"/>
    <w:rsid w:val="005D36BE"/>
    <w:rsid w:val="005D394D"/>
    <w:rsid w:val="005D3B11"/>
    <w:rsid w:val="005D4156"/>
    <w:rsid w:val="005D4534"/>
    <w:rsid w:val="005D5984"/>
    <w:rsid w:val="005D60C7"/>
    <w:rsid w:val="005D60CE"/>
    <w:rsid w:val="005D69BF"/>
    <w:rsid w:val="005D6BD0"/>
    <w:rsid w:val="005D72BE"/>
    <w:rsid w:val="005D7971"/>
    <w:rsid w:val="005E163D"/>
    <w:rsid w:val="005E1AF3"/>
    <w:rsid w:val="005E1DDF"/>
    <w:rsid w:val="005E1E61"/>
    <w:rsid w:val="005E1F97"/>
    <w:rsid w:val="005E2774"/>
    <w:rsid w:val="005E3094"/>
    <w:rsid w:val="005E34D5"/>
    <w:rsid w:val="005E4068"/>
    <w:rsid w:val="005E506B"/>
    <w:rsid w:val="005E6C30"/>
    <w:rsid w:val="005E700E"/>
    <w:rsid w:val="005E7C1F"/>
    <w:rsid w:val="005F2D86"/>
    <w:rsid w:val="005F3156"/>
    <w:rsid w:val="005F35C5"/>
    <w:rsid w:val="005F3DC2"/>
    <w:rsid w:val="005F443D"/>
    <w:rsid w:val="005F4700"/>
    <w:rsid w:val="005F6B0E"/>
    <w:rsid w:val="005F72BD"/>
    <w:rsid w:val="005F7543"/>
    <w:rsid w:val="005F767A"/>
    <w:rsid w:val="005F77AE"/>
    <w:rsid w:val="00600ABC"/>
    <w:rsid w:val="0060336B"/>
    <w:rsid w:val="006038FB"/>
    <w:rsid w:val="00603E3E"/>
    <w:rsid w:val="006045AC"/>
    <w:rsid w:val="00604651"/>
    <w:rsid w:val="00604900"/>
    <w:rsid w:val="00606D96"/>
    <w:rsid w:val="00607D05"/>
    <w:rsid w:val="00610C81"/>
    <w:rsid w:val="00611694"/>
    <w:rsid w:val="0061182D"/>
    <w:rsid w:val="00613003"/>
    <w:rsid w:val="00613149"/>
    <w:rsid w:val="00613DB7"/>
    <w:rsid w:val="00613DE0"/>
    <w:rsid w:val="00614F6C"/>
    <w:rsid w:val="0061686E"/>
    <w:rsid w:val="00616B73"/>
    <w:rsid w:val="00620BC1"/>
    <w:rsid w:val="00621E4F"/>
    <w:rsid w:val="00622113"/>
    <w:rsid w:val="00622895"/>
    <w:rsid w:val="00624746"/>
    <w:rsid w:val="00624F1C"/>
    <w:rsid w:val="00626FFF"/>
    <w:rsid w:val="00627FD8"/>
    <w:rsid w:val="00631380"/>
    <w:rsid w:val="00633935"/>
    <w:rsid w:val="006346B9"/>
    <w:rsid w:val="00635680"/>
    <w:rsid w:val="00635868"/>
    <w:rsid w:val="00635F95"/>
    <w:rsid w:val="00636000"/>
    <w:rsid w:val="00636B52"/>
    <w:rsid w:val="00636C38"/>
    <w:rsid w:val="00636CFE"/>
    <w:rsid w:val="006376E9"/>
    <w:rsid w:val="0064298A"/>
    <w:rsid w:val="00643C7C"/>
    <w:rsid w:val="00645EEA"/>
    <w:rsid w:val="0064606D"/>
    <w:rsid w:val="00646D2A"/>
    <w:rsid w:val="0065095C"/>
    <w:rsid w:val="0065394A"/>
    <w:rsid w:val="00654814"/>
    <w:rsid w:val="00655D78"/>
    <w:rsid w:val="0065721F"/>
    <w:rsid w:val="0065743D"/>
    <w:rsid w:val="0066035B"/>
    <w:rsid w:val="00660C24"/>
    <w:rsid w:val="00660F50"/>
    <w:rsid w:val="00661466"/>
    <w:rsid w:val="00662074"/>
    <w:rsid w:val="00662150"/>
    <w:rsid w:val="00662482"/>
    <w:rsid w:val="006625E0"/>
    <w:rsid w:val="006629BD"/>
    <w:rsid w:val="00662A9F"/>
    <w:rsid w:val="0066348B"/>
    <w:rsid w:val="00664268"/>
    <w:rsid w:val="00664786"/>
    <w:rsid w:val="00666E5E"/>
    <w:rsid w:val="00667BB7"/>
    <w:rsid w:val="006701E2"/>
    <w:rsid w:val="006711FA"/>
    <w:rsid w:val="00671ACF"/>
    <w:rsid w:val="00672940"/>
    <w:rsid w:val="00673D64"/>
    <w:rsid w:val="00673F45"/>
    <w:rsid w:val="00674CEE"/>
    <w:rsid w:val="00674D29"/>
    <w:rsid w:val="006756C8"/>
    <w:rsid w:val="00675F4E"/>
    <w:rsid w:val="006761E0"/>
    <w:rsid w:val="006770A3"/>
    <w:rsid w:val="00677305"/>
    <w:rsid w:val="0067732D"/>
    <w:rsid w:val="00680439"/>
    <w:rsid w:val="00681A72"/>
    <w:rsid w:val="00682B83"/>
    <w:rsid w:val="006842A5"/>
    <w:rsid w:val="006843CA"/>
    <w:rsid w:val="00685B7F"/>
    <w:rsid w:val="00687E2E"/>
    <w:rsid w:val="006903A4"/>
    <w:rsid w:val="006916C9"/>
    <w:rsid w:val="00691716"/>
    <w:rsid w:val="00692050"/>
    <w:rsid w:val="0069219E"/>
    <w:rsid w:val="006924FE"/>
    <w:rsid w:val="00692C12"/>
    <w:rsid w:val="00693A25"/>
    <w:rsid w:val="00693BEF"/>
    <w:rsid w:val="00693F41"/>
    <w:rsid w:val="00694029"/>
    <w:rsid w:val="006941EA"/>
    <w:rsid w:val="00694493"/>
    <w:rsid w:val="00695310"/>
    <w:rsid w:val="00695B9D"/>
    <w:rsid w:val="00696A07"/>
    <w:rsid w:val="006A098A"/>
    <w:rsid w:val="006A13BA"/>
    <w:rsid w:val="006A189F"/>
    <w:rsid w:val="006A2181"/>
    <w:rsid w:val="006A227E"/>
    <w:rsid w:val="006A56F0"/>
    <w:rsid w:val="006B013C"/>
    <w:rsid w:val="006B0C1C"/>
    <w:rsid w:val="006B0CCA"/>
    <w:rsid w:val="006B2155"/>
    <w:rsid w:val="006B227B"/>
    <w:rsid w:val="006B3006"/>
    <w:rsid w:val="006B3BA3"/>
    <w:rsid w:val="006B450C"/>
    <w:rsid w:val="006B6934"/>
    <w:rsid w:val="006B6C76"/>
    <w:rsid w:val="006B7596"/>
    <w:rsid w:val="006B79B6"/>
    <w:rsid w:val="006C0144"/>
    <w:rsid w:val="006C12B0"/>
    <w:rsid w:val="006C240C"/>
    <w:rsid w:val="006C5E73"/>
    <w:rsid w:val="006C797A"/>
    <w:rsid w:val="006D004A"/>
    <w:rsid w:val="006D0A9D"/>
    <w:rsid w:val="006D202E"/>
    <w:rsid w:val="006D218C"/>
    <w:rsid w:val="006D3FE5"/>
    <w:rsid w:val="006D42DB"/>
    <w:rsid w:val="006D49BA"/>
    <w:rsid w:val="006D75F4"/>
    <w:rsid w:val="006E0308"/>
    <w:rsid w:val="006E0C37"/>
    <w:rsid w:val="006E0E7E"/>
    <w:rsid w:val="006E4A8A"/>
    <w:rsid w:val="006E5043"/>
    <w:rsid w:val="006E5151"/>
    <w:rsid w:val="006E7459"/>
    <w:rsid w:val="006F0338"/>
    <w:rsid w:val="006F074E"/>
    <w:rsid w:val="006F07F4"/>
    <w:rsid w:val="006F174E"/>
    <w:rsid w:val="006F2084"/>
    <w:rsid w:val="006F2B09"/>
    <w:rsid w:val="006F333B"/>
    <w:rsid w:val="006F379B"/>
    <w:rsid w:val="006F4E7F"/>
    <w:rsid w:val="006F5975"/>
    <w:rsid w:val="006F6441"/>
    <w:rsid w:val="006F7024"/>
    <w:rsid w:val="006F7176"/>
    <w:rsid w:val="006F73E4"/>
    <w:rsid w:val="006F7B67"/>
    <w:rsid w:val="006F7E4A"/>
    <w:rsid w:val="007002FA"/>
    <w:rsid w:val="00700E5E"/>
    <w:rsid w:val="007015E0"/>
    <w:rsid w:val="00701B4B"/>
    <w:rsid w:val="00701E0E"/>
    <w:rsid w:val="0070479E"/>
    <w:rsid w:val="00704E99"/>
    <w:rsid w:val="00705541"/>
    <w:rsid w:val="00705E8B"/>
    <w:rsid w:val="007068AC"/>
    <w:rsid w:val="0071017B"/>
    <w:rsid w:val="0071156D"/>
    <w:rsid w:val="00711A4E"/>
    <w:rsid w:val="0071275B"/>
    <w:rsid w:val="007127DF"/>
    <w:rsid w:val="0071405A"/>
    <w:rsid w:val="00714367"/>
    <w:rsid w:val="007158BC"/>
    <w:rsid w:val="00717028"/>
    <w:rsid w:val="00717833"/>
    <w:rsid w:val="00721A73"/>
    <w:rsid w:val="00722704"/>
    <w:rsid w:val="00723AD1"/>
    <w:rsid w:val="00724071"/>
    <w:rsid w:val="007244B9"/>
    <w:rsid w:val="00726702"/>
    <w:rsid w:val="00727A32"/>
    <w:rsid w:val="00727B0C"/>
    <w:rsid w:val="00730D1A"/>
    <w:rsid w:val="0073268C"/>
    <w:rsid w:val="00733119"/>
    <w:rsid w:val="0073418A"/>
    <w:rsid w:val="00734DA0"/>
    <w:rsid w:val="00735998"/>
    <w:rsid w:val="007370E2"/>
    <w:rsid w:val="00737C56"/>
    <w:rsid w:val="00740338"/>
    <w:rsid w:val="0074098C"/>
    <w:rsid w:val="00742202"/>
    <w:rsid w:val="0074318E"/>
    <w:rsid w:val="00743C34"/>
    <w:rsid w:val="00745C47"/>
    <w:rsid w:val="00750211"/>
    <w:rsid w:val="007505EE"/>
    <w:rsid w:val="00750B5A"/>
    <w:rsid w:val="00751B7A"/>
    <w:rsid w:val="007526DA"/>
    <w:rsid w:val="007530F9"/>
    <w:rsid w:val="00756B24"/>
    <w:rsid w:val="00756B9E"/>
    <w:rsid w:val="00756CDB"/>
    <w:rsid w:val="00757CA8"/>
    <w:rsid w:val="00757D91"/>
    <w:rsid w:val="007605DF"/>
    <w:rsid w:val="007617E4"/>
    <w:rsid w:val="00762235"/>
    <w:rsid w:val="00762BE9"/>
    <w:rsid w:val="00763A42"/>
    <w:rsid w:val="007645F2"/>
    <w:rsid w:val="00765368"/>
    <w:rsid w:val="0076548C"/>
    <w:rsid w:val="007655EC"/>
    <w:rsid w:val="00766771"/>
    <w:rsid w:val="007671FA"/>
    <w:rsid w:val="0076722E"/>
    <w:rsid w:val="00767A4B"/>
    <w:rsid w:val="0077038D"/>
    <w:rsid w:val="00770462"/>
    <w:rsid w:val="00771707"/>
    <w:rsid w:val="00771859"/>
    <w:rsid w:val="0077266D"/>
    <w:rsid w:val="00772776"/>
    <w:rsid w:val="00772D94"/>
    <w:rsid w:val="00773209"/>
    <w:rsid w:val="0077336A"/>
    <w:rsid w:val="0077355E"/>
    <w:rsid w:val="007735B4"/>
    <w:rsid w:val="00773910"/>
    <w:rsid w:val="007739FF"/>
    <w:rsid w:val="00776BAA"/>
    <w:rsid w:val="007772F9"/>
    <w:rsid w:val="00777609"/>
    <w:rsid w:val="00777FF0"/>
    <w:rsid w:val="007831CD"/>
    <w:rsid w:val="007836FD"/>
    <w:rsid w:val="007846A4"/>
    <w:rsid w:val="00784BF7"/>
    <w:rsid w:val="00787BD6"/>
    <w:rsid w:val="00790DB9"/>
    <w:rsid w:val="00790FCD"/>
    <w:rsid w:val="007915DD"/>
    <w:rsid w:val="00793BC7"/>
    <w:rsid w:val="00794432"/>
    <w:rsid w:val="007950E4"/>
    <w:rsid w:val="007951B2"/>
    <w:rsid w:val="00795663"/>
    <w:rsid w:val="0079720D"/>
    <w:rsid w:val="0079731C"/>
    <w:rsid w:val="00797933"/>
    <w:rsid w:val="00797A90"/>
    <w:rsid w:val="007A1245"/>
    <w:rsid w:val="007A14EC"/>
    <w:rsid w:val="007A15AE"/>
    <w:rsid w:val="007A242C"/>
    <w:rsid w:val="007A469F"/>
    <w:rsid w:val="007A4E24"/>
    <w:rsid w:val="007A4F92"/>
    <w:rsid w:val="007A532A"/>
    <w:rsid w:val="007A5670"/>
    <w:rsid w:val="007A6CBE"/>
    <w:rsid w:val="007B0E82"/>
    <w:rsid w:val="007B0F4F"/>
    <w:rsid w:val="007B1D6A"/>
    <w:rsid w:val="007B5780"/>
    <w:rsid w:val="007B6404"/>
    <w:rsid w:val="007B6728"/>
    <w:rsid w:val="007B6B11"/>
    <w:rsid w:val="007B6EA6"/>
    <w:rsid w:val="007C0EE8"/>
    <w:rsid w:val="007C169D"/>
    <w:rsid w:val="007C16E0"/>
    <w:rsid w:val="007C17AC"/>
    <w:rsid w:val="007C313E"/>
    <w:rsid w:val="007C34FD"/>
    <w:rsid w:val="007C3F07"/>
    <w:rsid w:val="007C446E"/>
    <w:rsid w:val="007C6C9F"/>
    <w:rsid w:val="007C7B54"/>
    <w:rsid w:val="007D0D07"/>
    <w:rsid w:val="007D1463"/>
    <w:rsid w:val="007D1808"/>
    <w:rsid w:val="007D1D10"/>
    <w:rsid w:val="007D2141"/>
    <w:rsid w:val="007D2312"/>
    <w:rsid w:val="007D2DEB"/>
    <w:rsid w:val="007D46DF"/>
    <w:rsid w:val="007D72D2"/>
    <w:rsid w:val="007D79B7"/>
    <w:rsid w:val="007E030A"/>
    <w:rsid w:val="007E2AE1"/>
    <w:rsid w:val="007E5B06"/>
    <w:rsid w:val="007E5B20"/>
    <w:rsid w:val="007E71DE"/>
    <w:rsid w:val="007F0BF2"/>
    <w:rsid w:val="007F1116"/>
    <w:rsid w:val="007F21B2"/>
    <w:rsid w:val="007F3E60"/>
    <w:rsid w:val="007F443E"/>
    <w:rsid w:val="007F4E27"/>
    <w:rsid w:val="007F5C17"/>
    <w:rsid w:val="007F5CB0"/>
    <w:rsid w:val="007F5F3D"/>
    <w:rsid w:val="007F62F9"/>
    <w:rsid w:val="007F647D"/>
    <w:rsid w:val="007F6C4D"/>
    <w:rsid w:val="007F6F0F"/>
    <w:rsid w:val="007F7075"/>
    <w:rsid w:val="007F736E"/>
    <w:rsid w:val="008010FE"/>
    <w:rsid w:val="00801B10"/>
    <w:rsid w:val="00804121"/>
    <w:rsid w:val="0080417F"/>
    <w:rsid w:val="0080433A"/>
    <w:rsid w:val="00804BD2"/>
    <w:rsid w:val="00807552"/>
    <w:rsid w:val="00810D0F"/>
    <w:rsid w:val="0081223F"/>
    <w:rsid w:val="008122C3"/>
    <w:rsid w:val="00812CB4"/>
    <w:rsid w:val="008134A9"/>
    <w:rsid w:val="0081356B"/>
    <w:rsid w:val="00813A24"/>
    <w:rsid w:val="008148C9"/>
    <w:rsid w:val="00814C37"/>
    <w:rsid w:val="00814DC5"/>
    <w:rsid w:val="00816E1E"/>
    <w:rsid w:val="00820F63"/>
    <w:rsid w:val="00821298"/>
    <w:rsid w:val="00824005"/>
    <w:rsid w:val="00824CDC"/>
    <w:rsid w:val="00824F3F"/>
    <w:rsid w:val="00825C99"/>
    <w:rsid w:val="008271AB"/>
    <w:rsid w:val="00832650"/>
    <w:rsid w:val="008327F7"/>
    <w:rsid w:val="00833557"/>
    <w:rsid w:val="00833D8B"/>
    <w:rsid w:val="00833EB4"/>
    <w:rsid w:val="00834BB9"/>
    <w:rsid w:val="00834F9A"/>
    <w:rsid w:val="008352F0"/>
    <w:rsid w:val="008360D7"/>
    <w:rsid w:val="00836D7D"/>
    <w:rsid w:val="00837845"/>
    <w:rsid w:val="00837EA0"/>
    <w:rsid w:val="00842BB1"/>
    <w:rsid w:val="008430EF"/>
    <w:rsid w:val="00843C54"/>
    <w:rsid w:val="00844308"/>
    <w:rsid w:val="008464EC"/>
    <w:rsid w:val="008474A9"/>
    <w:rsid w:val="00850170"/>
    <w:rsid w:val="00850382"/>
    <w:rsid w:val="00851B40"/>
    <w:rsid w:val="00851C04"/>
    <w:rsid w:val="0085218A"/>
    <w:rsid w:val="00852A6A"/>
    <w:rsid w:val="008565D8"/>
    <w:rsid w:val="00856BE0"/>
    <w:rsid w:val="008575C8"/>
    <w:rsid w:val="0086213E"/>
    <w:rsid w:val="00862ABB"/>
    <w:rsid w:val="00863672"/>
    <w:rsid w:val="00865E42"/>
    <w:rsid w:val="008660F7"/>
    <w:rsid w:val="008662F2"/>
    <w:rsid w:val="008704A7"/>
    <w:rsid w:val="008729C0"/>
    <w:rsid w:val="008729EC"/>
    <w:rsid w:val="00873B76"/>
    <w:rsid w:val="008743FD"/>
    <w:rsid w:val="008744FD"/>
    <w:rsid w:val="00874EE8"/>
    <w:rsid w:val="008755D6"/>
    <w:rsid w:val="008756C2"/>
    <w:rsid w:val="00877AA3"/>
    <w:rsid w:val="00883376"/>
    <w:rsid w:val="00883673"/>
    <w:rsid w:val="00883845"/>
    <w:rsid w:val="00884355"/>
    <w:rsid w:val="00884532"/>
    <w:rsid w:val="00885523"/>
    <w:rsid w:val="008855CA"/>
    <w:rsid w:val="00886686"/>
    <w:rsid w:val="00886885"/>
    <w:rsid w:val="008923C7"/>
    <w:rsid w:val="008929B5"/>
    <w:rsid w:val="00893A59"/>
    <w:rsid w:val="00895440"/>
    <w:rsid w:val="008961AC"/>
    <w:rsid w:val="00897308"/>
    <w:rsid w:val="00897425"/>
    <w:rsid w:val="008A082C"/>
    <w:rsid w:val="008A0FEF"/>
    <w:rsid w:val="008A1144"/>
    <w:rsid w:val="008A15A0"/>
    <w:rsid w:val="008A20C3"/>
    <w:rsid w:val="008A2F8D"/>
    <w:rsid w:val="008A2FAB"/>
    <w:rsid w:val="008A32BC"/>
    <w:rsid w:val="008A3864"/>
    <w:rsid w:val="008B0B7E"/>
    <w:rsid w:val="008B16C5"/>
    <w:rsid w:val="008B1A66"/>
    <w:rsid w:val="008B325A"/>
    <w:rsid w:val="008B5253"/>
    <w:rsid w:val="008B7521"/>
    <w:rsid w:val="008B75C0"/>
    <w:rsid w:val="008C27D3"/>
    <w:rsid w:val="008C5CE9"/>
    <w:rsid w:val="008C6E51"/>
    <w:rsid w:val="008C73B1"/>
    <w:rsid w:val="008C7FA6"/>
    <w:rsid w:val="008D19FB"/>
    <w:rsid w:val="008D291A"/>
    <w:rsid w:val="008D4C1B"/>
    <w:rsid w:val="008D524B"/>
    <w:rsid w:val="008D6396"/>
    <w:rsid w:val="008D6E46"/>
    <w:rsid w:val="008E04DF"/>
    <w:rsid w:val="008E076E"/>
    <w:rsid w:val="008E0CDA"/>
    <w:rsid w:val="008E1A6B"/>
    <w:rsid w:val="008E321F"/>
    <w:rsid w:val="008E3CC9"/>
    <w:rsid w:val="008E3D99"/>
    <w:rsid w:val="008E4517"/>
    <w:rsid w:val="008E4ADB"/>
    <w:rsid w:val="008E4F54"/>
    <w:rsid w:val="008E5FD7"/>
    <w:rsid w:val="008F0201"/>
    <w:rsid w:val="008F0CED"/>
    <w:rsid w:val="008F3063"/>
    <w:rsid w:val="008F35F5"/>
    <w:rsid w:val="008F4550"/>
    <w:rsid w:val="008F4B0B"/>
    <w:rsid w:val="008F525B"/>
    <w:rsid w:val="008F5825"/>
    <w:rsid w:val="008F5D4D"/>
    <w:rsid w:val="008F65C5"/>
    <w:rsid w:val="008F6E9B"/>
    <w:rsid w:val="008F71A7"/>
    <w:rsid w:val="00900EA7"/>
    <w:rsid w:val="00901267"/>
    <w:rsid w:val="009023EC"/>
    <w:rsid w:val="009034AB"/>
    <w:rsid w:val="0090401C"/>
    <w:rsid w:val="00904147"/>
    <w:rsid w:val="00904523"/>
    <w:rsid w:val="009058E6"/>
    <w:rsid w:val="00906934"/>
    <w:rsid w:val="00907FE6"/>
    <w:rsid w:val="00910741"/>
    <w:rsid w:val="00910945"/>
    <w:rsid w:val="00911DA8"/>
    <w:rsid w:val="009121B7"/>
    <w:rsid w:val="009137D4"/>
    <w:rsid w:val="00913AB8"/>
    <w:rsid w:val="00913BA9"/>
    <w:rsid w:val="00914750"/>
    <w:rsid w:val="0091490A"/>
    <w:rsid w:val="00914C79"/>
    <w:rsid w:val="0091575A"/>
    <w:rsid w:val="00916658"/>
    <w:rsid w:val="00916CEE"/>
    <w:rsid w:val="009172C3"/>
    <w:rsid w:val="00917579"/>
    <w:rsid w:val="00920468"/>
    <w:rsid w:val="0092162C"/>
    <w:rsid w:val="00921C1D"/>
    <w:rsid w:val="009221E2"/>
    <w:rsid w:val="00922B1F"/>
    <w:rsid w:val="0092348B"/>
    <w:rsid w:val="009269A8"/>
    <w:rsid w:val="0092710F"/>
    <w:rsid w:val="009315BB"/>
    <w:rsid w:val="00932E60"/>
    <w:rsid w:val="00933F15"/>
    <w:rsid w:val="00934D00"/>
    <w:rsid w:val="00935FE7"/>
    <w:rsid w:val="0093751F"/>
    <w:rsid w:val="00937AB5"/>
    <w:rsid w:val="009404CC"/>
    <w:rsid w:val="00940BAC"/>
    <w:rsid w:val="00940C8C"/>
    <w:rsid w:val="0094481A"/>
    <w:rsid w:val="0094534F"/>
    <w:rsid w:val="0094638F"/>
    <w:rsid w:val="009467FA"/>
    <w:rsid w:val="0094684B"/>
    <w:rsid w:val="00946E52"/>
    <w:rsid w:val="0095076F"/>
    <w:rsid w:val="0095099F"/>
    <w:rsid w:val="00951556"/>
    <w:rsid w:val="009516D4"/>
    <w:rsid w:val="00951B62"/>
    <w:rsid w:val="0095241E"/>
    <w:rsid w:val="00952B69"/>
    <w:rsid w:val="00953DC9"/>
    <w:rsid w:val="009559ED"/>
    <w:rsid w:val="00956490"/>
    <w:rsid w:val="00956AA0"/>
    <w:rsid w:val="00957177"/>
    <w:rsid w:val="00957936"/>
    <w:rsid w:val="00957C63"/>
    <w:rsid w:val="00960F89"/>
    <w:rsid w:val="00961007"/>
    <w:rsid w:val="0096149F"/>
    <w:rsid w:val="009619EE"/>
    <w:rsid w:val="0096333A"/>
    <w:rsid w:val="00964D57"/>
    <w:rsid w:val="0096516B"/>
    <w:rsid w:val="00965D26"/>
    <w:rsid w:val="009661D7"/>
    <w:rsid w:val="00966682"/>
    <w:rsid w:val="00966DB8"/>
    <w:rsid w:val="00967380"/>
    <w:rsid w:val="009676FF"/>
    <w:rsid w:val="00967853"/>
    <w:rsid w:val="009707C0"/>
    <w:rsid w:val="00970DB6"/>
    <w:rsid w:val="00971330"/>
    <w:rsid w:val="0097148E"/>
    <w:rsid w:val="009716B0"/>
    <w:rsid w:val="00971FF6"/>
    <w:rsid w:val="009720D1"/>
    <w:rsid w:val="0097254E"/>
    <w:rsid w:val="00972C42"/>
    <w:rsid w:val="00973232"/>
    <w:rsid w:val="009739DB"/>
    <w:rsid w:val="00975B1A"/>
    <w:rsid w:val="00975BF3"/>
    <w:rsid w:val="00975DAA"/>
    <w:rsid w:val="00976B47"/>
    <w:rsid w:val="00977F8C"/>
    <w:rsid w:val="009803FC"/>
    <w:rsid w:val="00984E2D"/>
    <w:rsid w:val="00985AB5"/>
    <w:rsid w:val="0098616F"/>
    <w:rsid w:val="00986B13"/>
    <w:rsid w:val="00987F9D"/>
    <w:rsid w:val="0099183B"/>
    <w:rsid w:val="00991AEE"/>
    <w:rsid w:val="00991DA1"/>
    <w:rsid w:val="00992C80"/>
    <w:rsid w:val="00993F90"/>
    <w:rsid w:val="00995987"/>
    <w:rsid w:val="00995F05"/>
    <w:rsid w:val="00996AAC"/>
    <w:rsid w:val="00997430"/>
    <w:rsid w:val="00997FAE"/>
    <w:rsid w:val="009A1035"/>
    <w:rsid w:val="009A161B"/>
    <w:rsid w:val="009A1E14"/>
    <w:rsid w:val="009A30AF"/>
    <w:rsid w:val="009A381B"/>
    <w:rsid w:val="009A38E1"/>
    <w:rsid w:val="009A3D51"/>
    <w:rsid w:val="009A4E4E"/>
    <w:rsid w:val="009A5C0E"/>
    <w:rsid w:val="009A70AD"/>
    <w:rsid w:val="009B0B6A"/>
    <w:rsid w:val="009B0D8A"/>
    <w:rsid w:val="009B0F9C"/>
    <w:rsid w:val="009B1157"/>
    <w:rsid w:val="009B173C"/>
    <w:rsid w:val="009B1C98"/>
    <w:rsid w:val="009B2D2C"/>
    <w:rsid w:val="009B53A5"/>
    <w:rsid w:val="009B6347"/>
    <w:rsid w:val="009B65BE"/>
    <w:rsid w:val="009B6851"/>
    <w:rsid w:val="009B6BF8"/>
    <w:rsid w:val="009B6C8D"/>
    <w:rsid w:val="009B7655"/>
    <w:rsid w:val="009B7CF4"/>
    <w:rsid w:val="009C1688"/>
    <w:rsid w:val="009C3749"/>
    <w:rsid w:val="009C468C"/>
    <w:rsid w:val="009C4F08"/>
    <w:rsid w:val="009C4F10"/>
    <w:rsid w:val="009C5B86"/>
    <w:rsid w:val="009C6C79"/>
    <w:rsid w:val="009C76B2"/>
    <w:rsid w:val="009D0B58"/>
    <w:rsid w:val="009D0EAE"/>
    <w:rsid w:val="009D13D7"/>
    <w:rsid w:val="009D2368"/>
    <w:rsid w:val="009D2397"/>
    <w:rsid w:val="009D2710"/>
    <w:rsid w:val="009D3F45"/>
    <w:rsid w:val="009D4D62"/>
    <w:rsid w:val="009D59D1"/>
    <w:rsid w:val="009D7DF3"/>
    <w:rsid w:val="009E271F"/>
    <w:rsid w:val="009E4156"/>
    <w:rsid w:val="009E48FE"/>
    <w:rsid w:val="009E50EF"/>
    <w:rsid w:val="009E6005"/>
    <w:rsid w:val="009E64AC"/>
    <w:rsid w:val="009E6D74"/>
    <w:rsid w:val="009E745E"/>
    <w:rsid w:val="009E7A2B"/>
    <w:rsid w:val="009F1561"/>
    <w:rsid w:val="009F1785"/>
    <w:rsid w:val="009F17B6"/>
    <w:rsid w:val="009F1882"/>
    <w:rsid w:val="009F3868"/>
    <w:rsid w:val="009F52A3"/>
    <w:rsid w:val="009F52CC"/>
    <w:rsid w:val="009F5F74"/>
    <w:rsid w:val="00A01A3D"/>
    <w:rsid w:val="00A0308A"/>
    <w:rsid w:val="00A04037"/>
    <w:rsid w:val="00A05D45"/>
    <w:rsid w:val="00A05EB2"/>
    <w:rsid w:val="00A07644"/>
    <w:rsid w:val="00A11450"/>
    <w:rsid w:val="00A1169D"/>
    <w:rsid w:val="00A129F6"/>
    <w:rsid w:val="00A12C3A"/>
    <w:rsid w:val="00A1565A"/>
    <w:rsid w:val="00A15D17"/>
    <w:rsid w:val="00A21218"/>
    <w:rsid w:val="00A21DFF"/>
    <w:rsid w:val="00A243B5"/>
    <w:rsid w:val="00A24509"/>
    <w:rsid w:val="00A24C21"/>
    <w:rsid w:val="00A2618D"/>
    <w:rsid w:val="00A268EA"/>
    <w:rsid w:val="00A26F3A"/>
    <w:rsid w:val="00A30F0A"/>
    <w:rsid w:val="00A317E3"/>
    <w:rsid w:val="00A33201"/>
    <w:rsid w:val="00A34317"/>
    <w:rsid w:val="00A35637"/>
    <w:rsid w:val="00A36EB2"/>
    <w:rsid w:val="00A3764F"/>
    <w:rsid w:val="00A3771D"/>
    <w:rsid w:val="00A405BA"/>
    <w:rsid w:val="00A412DB"/>
    <w:rsid w:val="00A43D63"/>
    <w:rsid w:val="00A44071"/>
    <w:rsid w:val="00A44611"/>
    <w:rsid w:val="00A4478F"/>
    <w:rsid w:val="00A45913"/>
    <w:rsid w:val="00A477A2"/>
    <w:rsid w:val="00A50AD2"/>
    <w:rsid w:val="00A51CBF"/>
    <w:rsid w:val="00A55DAC"/>
    <w:rsid w:val="00A56081"/>
    <w:rsid w:val="00A5625D"/>
    <w:rsid w:val="00A57B72"/>
    <w:rsid w:val="00A615D5"/>
    <w:rsid w:val="00A625F8"/>
    <w:rsid w:val="00A635A7"/>
    <w:rsid w:val="00A63BBC"/>
    <w:rsid w:val="00A63D41"/>
    <w:rsid w:val="00A65C30"/>
    <w:rsid w:val="00A6685E"/>
    <w:rsid w:val="00A70249"/>
    <w:rsid w:val="00A71034"/>
    <w:rsid w:val="00A716D1"/>
    <w:rsid w:val="00A7191B"/>
    <w:rsid w:val="00A71996"/>
    <w:rsid w:val="00A720E4"/>
    <w:rsid w:val="00A724CA"/>
    <w:rsid w:val="00A7267D"/>
    <w:rsid w:val="00A73A3F"/>
    <w:rsid w:val="00A753A3"/>
    <w:rsid w:val="00A77FC4"/>
    <w:rsid w:val="00A8052D"/>
    <w:rsid w:val="00A8059F"/>
    <w:rsid w:val="00A8177D"/>
    <w:rsid w:val="00A81DF5"/>
    <w:rsid w:val="00A81E62"/>
    <w:rsid w:val="00A81E82"/>
    <w:rsid w:val="00A83479"/>
    <w:rsid w:val="00A84B4E"/>
    <w:rsid w:val="00A85480"/>
    <w:rsid w:val="00A87F92"/>
    <w:rsid w:val="00A906CA"/>
    <w:rsid w:val="00A90B0D"/>
    <w:rsid w:val="00A920B3"/>
    <w:rsid w:val="00A92C2A"/>
    <w:rsid w:val="00A93520"/>
    <w:rsid w:val="00A93E0A"/>
    <w:rsid w:val="00AA01F7"/>
    <w:rsid w:val="00AA0355"/>
    <w:rsid w:val="00AA1A17"/>
    <w:rsid w:val="00AA1ECB"/>
    <w:rsid w:val="00AA210D"/>
    <w:rsid w:val="00AA242C"/>
    <w:rsid w:val="00AA25E3"/>
    <w:rsid w:val="00AA264D"/>
    <w:rsid w:val="00AA3383"/>
    <w:rsid w:val="00AA3B88"/>
    <w:rsid w:val="00AA40D3"/>
    <w:rsid w:val="00AA645B"/>
    <w:rsid w:val="00AB153B"/>
    <w:rsid w:val="00AB1E9E"/>
    <w:rsid w:val="00AB4CEB"/>
    <w:rsid w:val="00AB557C"/>
    <w:rsid w:val="00AB5DF8"/>
    <w:rsid w:val="00AC05FC"/>
    <w:rsid w:val="00AC14E6"/>
    <w:rsid w:val="00AC1EB8"/>
    <w:rsid w:val="00AC3574"/>
    <w:rsid w:val="00AC6477"/>
    <w:rsid w:val="00AC6877"/>
    <w:rsid w:val="00AC707F"/>
    <w:rsid w:val="00AC77D9"/>
    <w:rsid w:val="00AC7BEE"/>
    <w:rsid w:val="00AC7BF4"/>
    <w:rsid w:val="00AD041E"/>
    <w:rsid w:val="00AD1C9B"/>
    <w:rsid w:val="00AD1FF8"/>
    <w:rsid w:val="00AD3352"/>
    <w:rsid w:val="00AD3464"/>
    <w:rsid w:val="00AD3F03"/>
    <w:rsid w:val="00AD50E0"/>
    <w:rsid w:val="00AD561B"/>
    <w:rsid w:val="00AD56B8"/>
    <w:rsid w:val="00AD5DF4"/>
    <w:rsid w:val="00AD64FC"/>
    <w:rsid w:val="00AD714B"/>
    <w:rsid w:val="00AD7B6B"/>
    <w:rsid w:val="00AE0275"/>
    <w:rsid w:val="00AE28E7"/>
    <w:rsid w:val="00AE386E"/>
    <w:rsid w:val="00AE494C"/>
    <w:rsid w:val="00AE498E"/>
    <w:rsid w:val="00AF00BA"/>
    <w:rsid w:val="00AF1163"/>
    <w:rsid w:val="00AF18BF"/>
    <w:rsid w:val="00AF2BFC"/>
    <w:rsid w:val="00AF318F"/>
    <w:rsid w:val="00AF36F6"/>
    <w:rsid w:val="00AF3E55"/>
    <w:rsid w:val="00AF418D"/>
    <w:rsid w:val="00AF7045"/>
    <w:rsid w:val="00B006AD"/>
    <w:rsid w:val="00B007E8"/>
    <w:rsid w:val="00B00929"/>
    <w:rsid w:val="00B00ED3"/>
    <w:rsid w:val="00B01887"/>
    <w:rsid w:val="00B02A68"/>
    <w:rsid w:val="00B02F82"/>
    <w:rsid w:val="00B03F65"/>
    <w:rsid w:val="00B042A5"/>
    <w:rsid w:val="00B073FA"/>
    <w:rsid w:val="00B076EF"/>
    <w:rsid w:val="00B107AC"/>
    <w:rsid w:val="00B1527D"/>
    <w:rsid w:val="00B20A04"/>
    <w:rsid w:val="00B20B9E"/>
    <w:rsid w:val="00B20DF4"/>
    <w:rsid w:val="00B210C9"/>
    <w:rsid w:val="00B240E4"/>
    <w:rsid w:val="00B241FD"/>
    <w:rsid w:val="00B257B4"/>
    <w:rsid w:val="00B26400"/>
    <w:rsid w:val="00B279B9"/>
    <w:rsid w:val="00B27D90"/>
    <w:rsid w:val="00B27FB8"/>
    <w:rsid w:val="00B30B16"/>
    <w:rsid w:val="00B317DC"/>
    <w:rsid w:val="00B3320D"/>
    <w:rsid w:val="00B33426"/>
    <w:rsid w:val="00B35624"/>
    <w:rsid w:val="00B36458"/>
    <w:rsid w:val="00B3767D"/>
    <w:rsid w:val="00B376C6"/>
    <w:rsid w:val="00B377EB"/>
    <w:rsid w:val="00B40951"/>
    <w:rsid w:val="00B40B72"/>
    <w:rsid w:val="00B43AAA"/>
    <w:rsid w:val="00B44C8D"/>
    <w:rsid w:val="00B45290"/>
    <w:rsid w:val="00B45533"/>
    <w:rsid w:val="00B463A2"/>
    <w:rsid w:val="00B46BE4"/>
    <w:rsid w:val="00B478A0"/>
    <w:rsid w:val="00B5059B"/>
    <w:rsid w:val="00B51545"/>
    <w:rsid w:val="00B51655"/>
    <w:rsid w:val="00B51FF4"/>
    <w:rsid w:val="00B52743"/>
    <w:rsid w:val="00B544CA"/>
    <w:rsid w:val="00B54B09"/>
    <w:rsid w:val="00B56604"/>
    <w:rsid w:val="00B57606"/>
    <w:rsid w:val="00B578B4"/>
    <w:rsid w:val="00B57A34"/>
    <w:rsid w:val="00B57ADF"/>
    <w:rsid w:val="00B57F2D"/>
    <w:rsid w:val="00B60AE0"/>
    <w:rsid w:val="00B6321A"/>
    <w:rsid w:val="00B6356A"/>
    <w:rsid w:val="00B6635D"/>
    <w:rsid w:val="00B663D2"/>
    <w:rsid w:val="00B718F6"/>
    <w:rsid w:val="00B733A6"/>
    <w:rsid w:val="00B73739"/>
    <w:rsid w:val="00B75AE7"/>
    <w:rsid w:val="00B75B5C"/>
    <w:rsid w:val="00B764BD"/>
    <w:rsid w:val="00B7719E"/>
    <w:rsid w:val="00B7754D"/>
    <w:rsid w:val="00B7759E"/>
    <w:rsid w:val="00B77C18"/>
    <w:rsid w:val="00B801EE"/>
    <w:rsid w:val="00B8044F"/>
    <w:rsid w:val="00B806D3"/>
    <w:rsid w:val="00B81463"/>
    <w:rsid w:val="00B816FD"/>
    <w:rsid w:val="00B8235D"/>
    <w:rsid w:val="00B824AF"/>
    <w:rsid w:val="00B82DC0"/>
    <w:rsid w:val="00B83B1E"/>
    <w:rsid w:val="00B84E15"/>
    <w:rsid w:val="00B86C93"/>
    <w:rsid w:val="00B8777C"/>
    <w:rsid w:val="00B9341E"/>
    <w:rsid w:val="00B93B90"/>
    <w:rsid w:val="00B955B5"/>
    <w:rsid w:val="00B963E2"/>
    <w:rsid w:val="00B96693"/>
    <w:rsid w:val="00BA061A"/>
    <w:rsid w:val="00BA3069"/>
    <w:rsid w:val="00BA312D"/>
    <w:rsid w:val="00BA421A"/>
    <w:rsid w:val="00BA42A1"/>
    <w:rsid w:val="00BA5BD6"/>
    <w:rsid w:val="00BA5D53"/>
    <w:rsid w:val="00BA5D96"/>
    <w:rsid w:val="00BA6650"/>
    <w:rsid w:val="00BA69DB"/>
    <w:rsid w:val="00BB0F38"/>
    <w:rsid w:val="00BB264A"/>
    <w:rsid w:val="00BB4812"/>
    <w:rsid w:val="00BB54B6"/>
    <w:rsid w:val="00BB5BCA"/>
    <w:rsid w:val="00BC178C"/>
    <w:rsid w:val="00BC1D93"/>
    <w:rsid w:val="00BC20B5"/>
    <w:rsid w:val="00BC2568"/>
    <w:rsid w:val="00BC26E5"/>
    <w:rsid w:val="00BC3C90"/>
    <w:rsid w:val="00BC3C99"/>
    <w:rsid w:val="00BC4477"/>
    <w:rsid w:val="00BC48D5"/>
    <w:rsid w:val="00BC4BAB"/>
    <w:rsid w:val="00BC4E40"/>
    <w:rsid w:val="00BC560B"/>
    <w:rsid w:val="00BC5B87"/>
    <w:rsid w:val="00BC7456"/>
    <w:rsid w:val="00BD155B"/>
    <w:rsid w:val="00BD1AE5"/>
    <w:rsid w:val="00BD210E"/>
    <w:rsid w:val="00BD3B2B"/>
    <w:rsid w:val="00BD4314"/>
    <w:rsid w:val="00BD74D0"/>
    <w:rsid w:val="00BE07F7"/>
    <w:rsid w:val="00BE08F2"/>
    <w:rsid w:val="00BE101A"/>
    <w:rsid w:val="00BE125E"/>
    <w:rsid w:val="00BE1D44"/>
    <w:rsid w:val="00BE28D5"/>
    <w:rsid w:val="00BE39F7"/>
    <w:rsid w:val="00BE4BEA"/>
    <w:rsid w:val="00BE51D2"/>
    <w:rsid w:val="00BE5BE7"/>
    <w:rsid w:val="00BE6C31"/>
    <w:rsid w:val="00BE6D81"/>
    <w:rsid w:val="00BE7933"/>
    <w:rsid w:val="00BE7B49"/>
    <w:rsid w:val="00BF09E7"/>
    <w:rsid w:val="00BF0F54"/>
    <w:rsid w:val="00BF1B54"/>
    <w:rsid w:val="00BF2103"/>
    <w:rsid w:val="00BF2FE5"/>
    <w:rsid w:val="00BF31D9"/>
    <w:rsid w:val="00BF3650"/>
    <w:rsid w:val="00BF3688"/>
    <w:rsid w:val="00BF4710"/>
    <w:rsid w:val="00BF5535"/>
    <w:rsid w:val="00BF560F"/>
    <w:rsid w:val="00BF5A3D"/>
    <w:rsid w:val="00BF6693"/>
    <w:rsid w:val="00C00467"/>
    <w:rsid w:val="00C004BE"/>
    <w:rsid w:val="00C006DC"/>
    <w:rsid w:val="00C01C36"/>
    <w:rsid w:val="00C01E1A"/>
    <w:rsid w:val="00C020D7"/>
    <w:rsid w:val="00C020E0"/>
    <w:rsid w:val="00C02480"/>
    <w:rsid w:val="00C05A1E"/>
    <w:rsid w:val="00C05E12"/>
    <w:rsid w:val="00C066B5"/>
    <w:rsid w:val="00C07C34"/>
    <w:rsid w:val="00C07DDA"/>
    <w:rsid w:val="00C10703"/>
    <w:rsid w:val="00C10C63"/>
    <w:rsid w:val="00C11634"/>
    <w:rsid w:val="00C1173E"/>
    <w:rsid w:val="00C1308D"/>
    <w:rsid w:val="00C13D10"/>
    <w:rsid w:val="00C14090"/>
    <w:rsid w:val="00C15A80"/>
    <w:rsid w:val="00C162DE"/>
    <w:rsid w:val="00C170BB"/>
    <w:rsid w:val="00C1748F"/>
    <w:rsid w:val="00C17CC0"/>
    <w:rsid w:val="00C22020"/>
    <w:rsid w:val="00C22232"/>
    <w:rsid w:val="00C2258D"/>
    <w:rsid w:val="00C23A0D"/>
    <w:rsid w:val="00C2473A"/>
    <w:rsid w:val="00C2479B"/>
    <w:rsid w:val="00C253B5"/>
    <w:rsid w:val="00C25871"/>
    <w:rsid w:val="00C266C9"/>
    <w:rsid w:val="00C26884"/>
    <w:rsid w:val="00C3114A"/>
    <w:rsid w:val="00C327F4"/>
    <w:rsid w:val="00C403EA"/>
    <w:rsid w:val="00C40825"/>
    <w:rsid w:val="00C40A74"/>
    <w:rsid w:val="00C42025"/>
    <w:rsid w:val="00C42878"/>
    <w:rsid w:val="00C4300B"/>
    <w:rsid w:val="00C4392E"/>
    <w:rsid w:val="00C4477A"/>
    <w:rsid w:val="00C45EFE"/>
    <w:rsid w:val="00C4671E"/>
    <w:rsid w:val="00C52D0C"/>
    <w:rsid w:val="00C55C1C"/>
    <w:rsid w:val="00C572D5"/>
    <w:rsid w:val="00C60A52"/>
    <w:rsid w:val="00C617A4"/>
    <w:rsid w:val="00C6274A"/>
    <w:rsid w:val="00C6382C"/>
    <w:rsid w:val="00C64915"/>
    <w:rsid w:val="00C64CF6"/>
    <w:rsid w:val="00C65CAE"/>
    <w:rsid w:val="00C66A27"/>
    <w:rsid w:val="00C67602"/>
    <w:rsid w:val="00C67BF1"/>
    <w:rsid w:val="00C705BD"/>
    <w:rsid w:val="00C71680"/>
    <w:rsid w:val="00C727AD"/>
    <w:rsid w:val="00C73E9E"/>
    <w:rsid w:val="00C74249"/>
    <w:rsid w:val="00C7432B"/>
    <w:rsid w:val="00C74890"/>
    <w:rsid w:val="00C75E6C"/>
    <w:rsid w:val="00C76551"/>
    <w:rsid w:val="00C76C66"/>
    <w:rsid w:val="00C811EB"/>
    <w:rsid w:val="00C8126A"/>
    <w:rsid w:val="00C81454"/>
    <w:rsid w:val="00C818D4"/>
    <w:rsid w:val="00C81A74"/>
    <w:rsid w:val="00C82AFB"/>
    <w:rsid w:val="00C82C61"/>
    <w:rsid w:val="00C83111"/>
    <w:rsid w:val="00C83590"/>
    <w:rsid w:val="00C840EC"/>
    <w:rsid w:val="00C847E3"/>
    <w:rsid w:val="00C84F9D"/>
    <w:rsid w:val="00C87070"/>
    <w:rsid w:val="00C87DFC"/>
    <w:rsid w:val="00C87F65"/>
    <w:rsid w:val="00C926FD"/>
    <w:rsid w:val="00C934C0"/>
    <w:rsid w:val="00C94812"/>
    <w:rsid w:val="00C955B7"/>
    <w:rsid w:val="00C97225"/>
    <w:rsid w:val="00CA0475"/>
    <w:rsid w:val="00CA170B"/>
    <w:rsid w:val="00CA3360"/>
    <w:rsid w:val="00CA3601"/>
    <w:rsid w:val="00CA38BB"/>
    <w:rsid w:val="00CA4010"/>
    <w:rsid w:val="00CA4481"/>
    <w:rsid w:val="00CA4A75"/>
    <w:rsid w:val="00CA5857"/>
    <w:rsid w:val="00CA76B5"/>
    <w:rsid w:val="00CA7D6E"/>
    <w:rsid w:val="00CB3D95"/>
    <w:rsid w:val="00CB4546"/>
    <w:rsid w:val="00CB477B"/>
    <w:rsid w:val="00CB5F00"/>
    <w:rsid w:val="00CB6633"/>
    <w:rsid w:val="00CB74A1"/>
    <w:rsid w:val="00CB7EE9"/>
    <w:rsid w:val="00CC0FDC"/>
    <w:rsid w:val="00CC5568"/>
    <w:rsid w:val="00CC589A"/>
    <w:rsid w:val="00CC65E9"/>
    <w:rsid w:val="00CC6BBD"/>
    <w:rsid w:val="00CC73F9"/>
    <w:rsid w:val="00CD1850"/>
    <w:rsid w:val="00CD1962"/>
    <w:rsid w:val="00CD1C47"/>
    <w:rsid w:val="00CD258A"/>
    <w:rsid w:val="00CD4588"/>
    <w:rsid w:val="00CD489D"/>
    <w:rsid w:val="00CD5373"/>
    <w:rsid w:val="00CD5532"/>
    <w:rsid w:val="00CD58C4"/>
    <w:rsid w:val="00CD7020"/>
    <w:rsid w:val="00CD74CE"/>
    <w:rsid w:val="00CE015B"/>
    <w:rsid w:val="00CE050B"/>
    <w:rsid w:val="00CE0702"/>
    <w:rsid w:val="00CE0BCB"/>
    <w:rsid w:val="00CE0CC6"/>
    <w:rsid w:val="00CE22FE"/>
    <w:rsid w:val="00CE291D"/>
    <w:rsid w:val="00CE2CBC"/>
    <w:rsid w:val="00CE2CFB"/>
    <w:rsid w:val="00CE36BD"/>
    <w:rsid w:val="00CE3E9F"/>
    <w:rsid w:val="00CE47DB"/>
    <w:rsid w:val="00CE5048"/>
    <w:rsid w:val="00CE567C"/>
    <w:rsid w:val="00CE63AF"/>
    <w:rsid w:val="00CE6CF7"/>
    <w:rsid w:val="00CE7063"/>
    <w:rsid w:val="00CE7195"/>
    <w:rsid w:val="00CE72B5"/>
    <w:rsid w:val="00CE7A67"/>
    <w:rsid w:val="00CF072E"/>
    <w:rsid w:val="00CF0CD8"/>
    <w:rsid w:val="00CF0EFC"/>
    <w:rsid w:val="00CF14CC"/>
    <w:rsid w:val="00CF1B78"/>
    <w:rsid w:val="00CF1DD6"/>
    <w:rsid w:val="00CF2BEE"/>
    <w:rsid w:val="00CF5816"/>
    <w:rsid w:val="00CF6071"/>
    <w:rsid w:val="00CF61CC"/>
    <w:rsid w:val="00CF6A4C"/>
    <w:rsid w:val="00CF6C7C"/>
    <w:rsid w:val="00CF6F7E"/>
    <w:rsid w:val="00D0237D"/>
    <w:rsid w:val="00D050EA"/>
    <w:rsid w:val="00D06BCB"/>
    <w:rsid w:val="00D07049"/>
    <w:rsid w:val="00D11C0B"/>
    <w:rsid w:val="00D11CD8"/>
    <w:rsid w:val="00D11F7B"/>
    <w:rsid w:val="00D12019"/>
    <w:rsid w:val="00D133A1"/>
    <w:rsid w:val="00D163A8"/>
    <w:rsid w:val="00D2017B"/>
    <w:rsid w:val="00D213E0"/>
    <w:rsid w:val="00D214DF"/>
    <w:rsid w:val="00D232F2"/>
    <w:rsid w:val="00D234DD"/>
    <w:rsid w:val="00D2446C"/>
    <w:rsid w:val="00D248B8"/>
    <w:rsid w:val="00D25088"/>
    <w:rsid w:val="00D27B70"/>
    <w:rsid w:val="00D3080E"/>
    <w:rsid w:val="00D3134E"/>
    <w:rsid w:val="00D32496"/>
    <w:rsid w:val="00D32706"/>
    <w:rsid w:val="00D33769"/>
    <w:rsid w:val="00D35071"/>
    <w:rsid w:val="00D36362"/>
    <w:rsid w:val="00D368D7"/>
    <w:rsid w:val="00D41D9E"/>
    <w:rsid w:val="00D42AD6"/>
    <w:rsid w:val="00D4307B"/>
    <w:rsid w:val="00D437B8"/>
    <w:rsid w:val="00D43F32"/>
    <w:rsid w:val="00D455EE"/>
    <w:rsid w:val="00D465FB"/>
    <w:rsid w:val="00D46736"/>
    <w:rsid w:val="00D46E56"/>
    <w:rsid w:val="00D52699"/>
    <w:rsid w:val="00D52764"/>
    <w:rsid w:val="00D54536"/>
    <w:rsid w:val="00D55482"/>
    <w:rsid w:val="00D55ACA"/>
    <w:rsid w:val="00D55B7F"/>
    <w:rsid w:val="00D56077"/>
    <w:rsid w:val="00D5616B"/>
    <w:rsid w:val="00D608C3"/>
    <w:rsid w:val="00D611A2"/>
    <w:rsid w:val="00D62B43"/>
    <w:rsid w:val="00D639A2"/>
    <w:rsid w:val="00D6423F"/>
    <w:rsid w:val="00D64F5A"/>
    <w:rsid w:val="00D66B1D"/>
    <w:rsid w:val="00D75C0B"/>
    <w:rsid w:val="00D76A6A"/>
    <w:rsid w:val="00D808CB"/>
    <w:rsid w:val="00D81E61"/>
    <w:rsid w:val="00D841EE"/>
    <w:rsid w:val="00D84DA3"/>
    <w:rsid w:val="00D850FC"/>
    <w:rsid w:val="00D857BA"/>
    <w:rsid w:val="00D85DF4"/>
    <w:rsid w:val="00D90B56"/>
    <w:rsid w:val="00D91156"/>
    <w:rsid w:val="00D94BDA"/>
    <w:rsid w:val="00D964D4"/>
    <w:rsid w:val="00D9755B"/>
    <w:rsid w:val="00DA20CB"/>
    <w:rsid w:val="00DA2880"/>
    <w:rsid w:val="00DA2B3E"/>
    <w:rsid w:val="00DA2D46"/>
    <w:rsid w:val="00DA389B"/>
    <w:rsid w:val="00DA611C"/>
    <w:rsid w:val="00DA62C9"/>
    <w:rsid w:val="00DB19D2"/>
    <w:rsid w:val="00DB2577"/>
    <w:rsid w:val="00DB2E1C"/>
    <w:rsid w:val="00DB2E46"/>
    <w:rsid w:val="00DB2F80"/>
    <w:rsid w:val="00DB38DC"/>
    <w:rsid w:val="00DB74D8"/>
    <w:rsid w:val="00DC0A1A"/>
    <w:rsid w:val="00DC0EBC"/>
    <w:rsid w:val="00DC1740"/>
    <w:rsid w:val="00DC4970"/>
    <w:rsid w:val="00DC4EA2"/>
    <w:rsid w:val="00DC4F0C"/>
    <w:rsid w:val="00DC4F4F"/>
    <w:rsid w:val="00DC5BDF"/>
    <w:rsid w:val="00DC6318"/>
    <w:rsid w:val="00DC68B3"/>
    <w:rsid w:val="00DC703B"/>
    <w:rsid w:val="00DC72B3"/>
    <w:rsid w:val="00DC7886"/>
    <w:rsid w:val="00DD0429"/>
    <w:rsid w:val="00DD1336"/>
    <w:rsid w:val="00DD2016"/>
    <w:rsid w:val="00DD2B02"/>
    <w:rsid w:val="00DD2D35"/>
    <w:rsid w:val="00DD35FC"/>
    <w:rsid w:val="00DD3D41"/>
    <w:rsid w:val="00DD416D"/>
    <w:rsid w:val="00DD490B"/>
    <w:rsid w:val="00DD4F11"/>
    <w:rsid w:val="00DD4F1D"/>
    <w:rsid w:val="00DD5048"/>
    <w:rsid w:val="00DD5429"/>
    <w:rsid w:val="00DD5594"/>
    <w:rsid w:val="00DD70AC"/>
    <w:rsid w:val="00DD7589"/>
    <w:rsid w:val="00DD78AD"/>
    <w:rsid w:val="00DD7F39"/>
    <w:rsid w:val="00DE0A63"/>
    <w:rsid w:val="00DE151E"/>
    <w:rsid w:val="00DE27DD"/>
    <w:rsid w:val="00DE3BBA"/>
    <w:rsid w:val="00DE3C43"/>
    <w:rsid w:val="00DE42B5"/>
    <w:rsid w:val="00DE751E"/>
    <w:rsid w:val="00DF0D7F"/>
    <w:rsid w:val="00DF18E2"/>
    <w:rsid w:val="00DF1F02"/>
    <w:rsid w:val="00DF1F73"/>
    <w:rsid w:val="00DF2BC2"/>
    <w:rsid w:val="00DF3DFC"/>
    <w:rsid w:val="00DF3ED5"/>
    <w:rsid w:val="00DF465C"/>
    <w:rsid w:val="00DF47B2"/>
    <w:rsid w:val="00DF47CF"/>
    <w:rsid w:val="00DF51C3"/>
    <w:rsid w:val="00DF7B23"/>
    <w:rsid w:val="00DF7FBD"/>
    <w:rsid w:val="00E01DD8"/>
    <w:rsid w:val="00E01E4B"/>
    <w:rsid w:val="00E02181"/>
    <w:rsid w:val="00E02905"/>
    <w:rsid w:val="00E02D57"/>
    <w:rsid w:val="00E03761"/>
    <w:rsid w:val="00E03BC1"/>
    <w:rsid w:val="00E054CA"/>
    <w:rsid w:val="00E060C2"/>
    <w:rsid w:val="00E0718F"/>
    <w:rsid w:val="00E1090E"/>
    <w:rsid w:val="00E109AE"/>
    <w:rsid w:val="00E10B32"/>
    <w:rsid w:val="00E111FB"/>
    <w:rsid w:val="00E1138F"/>
    <w:rsid w:val="00E135B9"/>
    <w:rsid w:val="00E13B35"/>
    <w:rsid w:val="00E14E89"/>
    <w:rsid w:val="00E155B1"/>
    <w:rsid w:val="00E16644"/>
    <w:rsid w:val="00E167C8"/>
    <w:rsid w:val="00E17ADD"/>
    <w:rsid w:val="00E17C85"/>
    <w:rsid w:val="00E20115"/>
    <w:rsid w:val="00E20208"/>
    <w:rsid w:val="00E20B92"/>
    <w:rsid w:val="00E21011"/>
    <w:rsid w:val="00E22226"/>
    <w:rsid w:val="00E2237E"/>
    <w:rsid w:val="00E22519"/>
    <w:rsid w:val="00E230D6"/>
    <w:rsid w:val="00E23B7F"/>
    <w:rsid w:val="00E240B8"/>
    <w:rsid w:val="00E2461F"/>
    <w:rsid w:val="00E25374"/>
    <w:rsid w:val="00E25B53"/>
    <w:rsid w:val="00E2651E"/>
    <w:rsid w:val="00E269AF"/>
    <w:rsid w:val="00E277A1"/>
    <w:rsid w:val="00E311C2"/>
    <w:rsid w:val="00E314BB"/>
    <w:rsid w:val="00E32A3D"/>
    <w:rsid w:val="00E36A22"/>
    <w:rsid w:val="00E3796A"/>
    <w:rsid w:val="00E40C6F"/>
    <w:rsid w:val="00E40E34"/>
    <w:rsid w:val="00E41537"/>
    <w:rsid w:val="00E41F59"/>
    <w:rsid w:val="00E42473"/>
    <w:rsid w:val="00E47267"/>
    <w:rsid w:val="00E47690"/>
    <w:rsid w:val="00E478AF"/>
    <w:rsid w:val="00E5000B"/>
    <w:rsid w:val="00E51732"/>
    <w:rsid w:val="00E51EFC"/>
    <w:rsid w:val="00E52A25"/>
    <w:rsid w:val="00E536D6"/>
    <w:rsid w:val="00E5413A"/>
    <w:rsid w:val="00E5502B"/>
    <w:rsid w:val="00E55649"/>
    <w:rsid w:val="00E55B0D"/>
    <w:rsid w:val="00E60325"/>
    <w:rsid w:val="00E60563"/>
    <w:rsid w:val="00E60774"/>
    <w:rsid w:val="00E6096A"/>
    <w:rsid w:val="00E60DB9"/>
    <w:rsid w:val="00E60E25"/>
    <w:rsid w:val="00E61F3A"/>
    <w:rsid w:val="00E6209A"/>
    <w:rsid w:val="00E629CF"/>
    <w:rsid w:val="00E6698D"/>
    <w:rsid w:val="00E717CF"/>
    <w:rsid w:val="00E71935"/>
    <w:rsid w:val="00E71E72"/>
    <w:rsid w:val="00E72BCE"/>
    <w:rsid w:val="00E72DC8"/>
    <w:rsid w:val="00E740BF"/>
    <w:rsid w:val="00E74F53"/>
    <w:rsid w:val="00E7597F"/>
    <w:rsid w:val="00E763FC"/>
    <w:rsid w:val="00E77C8E"/>
    <w:rsid w:val="00E81AD8"/>
    <w:rsid w:val="00E820E1"/>
    <w:rsid w:val="00E837E8"/>
    <w:rsid w:val="00E83F6E"/>
    <w:rsid w:val="00E844EC"/>
    <w:rsid w:val="00E869E3"/>
    <w:rsid w:val="00E87EF1"/>
    <w:rsid w:val="00E900D5"/>
    <w:rsid w:val="00E91A06"/>
    <w:rsid w:val="00E93C2D"/>
    <w:rsid w:val="00E940A4"/>
    <w:rsid w:val="00E94D52"/>
    <w:rsid w:val="00E95D1E"/>
    <w:rsid w:val="00E96D09"/>
    <w:rsid w:val="00EA23E2"/>
    <w:rsid w:val="00EA4296"/>
    <w:rsid w:val="00EA475B"/>
    <w:rsid w:val="00EA478C"/>
    <w:rsid w:val="00EA6AD1"/>
    <w:rsid w:val="00EA707C"/>
    <w:rsid w:val="00EA7AD9"/>
    <w:rsid w:val="00EA7D42"/>
    <w:rsid w:val="00EB0E6E"/>
    <w:rsid w:val="00EB3644"/>
    <w:rsid w:val="00EB3725"/>
    <w:rsid w:val="00EB3860"/>
    <w:rsid w:val="00EB3B9A"/>
    <w:rsid w:val="00EB3FCD"/>
    <w:rsid w:val="00EB4BC8"/>
    <w:rsid w:val="00EB5936"/>
    <w:rsid w:val="00EB748C"/>
    <w:rsid w:val="00EB7FE5"/>
    <w:rsid w:val="00EC2B47"/>
    <w:rsid w:val="00EC2F39"/>
    <w:rsid w:val="00EC3B7E"/>
    <w:rsid w:val="00EC4138"/>
    <w:rsid w:val="00EC44BF"/>
    <w:rsid w:val="00EC47A8"/>
    <w:rsid w:val="00EC68DC"/>
    <w:rsid w:val="00EC70AD"/>
    <w:rsid w:val="00ED0406"/>
    <w:rsid w:val="00ED09E7"/>
    <w:rsid w:val="00ED0C2D"/>
    <w:rsid w:val="00ED1070"/>
    <w:rsid w:val="00ED1DA7"/>
    <w:rsid w:val="00ED447B"/>
    <w:rsid w:val="00ED5173"/>
    <w:rsid w:val="00ED6D2C"/>
    <w:rsid w:val="00ED6DC3"/>
    <w:rsid w:val="00ED71DC"/>
    <w:rsid w:val="00EE0897"/>
    <w:rsid w:val="00EE19F0"/>
    <w:rsid w:val="00EE2563"/>
    <w:rsid w:val="00EE28D9"/>
    <w:rsid w:val="00EE34D1"/>
    <w:rsid w:val="00EE5042"/>
    <w:rsid w:val="00EE5D5D"/>
    <w:rsid w:val="00EF063B"/>
    <w:rsid w:val="00EF1255"/>
    <w:rsid w:val="00EF131E"/>
    <w:rsid w:val="00EF17FC"/>
    <w:rsid w:val="00EF23D5"/>
    <w:rsid w:val="00EF2F64"/>
    <w:rsid w:val="00EF4E7D"/>
    <w:rsid w:val="00EF5A35"/>
    <w:rsid w:val="00EF5CAD"/>
    <w:rsid w:val="00F00248"/>
    <w:rsid w:val="00F020F0"/>
    <w:rsid w:val="00F0270F"/>
    <w:rsid w:val="00F0284B"/>
    <w:rsid w:val="00F03954"/>
    <w:rsid w:val="00F041E6"/>
    <w:rsid w:val="00F04C63"/>
    <w:rsid w:val="00F061C6"/>
    <w:rsid w:val="00F06352"/>
    <w:rsid w:val="00F06DD2"/>
    <w:rsid w:val="00F1083A"/>
    <w:rsid w:val="00F1234E"/>
    <w:rsid w:val="00F15740"/>
    <w:rsid w:val="00F20901"/>
    <w:rsid w:val="00F23D41"/>
    <w:rsid w:val="00F2424C"/>
    <w:rsid w:val="00F24985"/>
    <w:rsid w:val="00F24BF9"/>
    <w:rsid w:val="00F261A5"/>
    <w:rsid w:val="00F32B3A"/>
    <w:rsid w:val="00F3362F"/>
    <w:rsid w:val="00F33950"/>
    <w:rsid w:val="00F346A6"/>
    <w:rsid w:val="00F35413"/>
    <w:rsid w:val="00F3600A"/>
    <w:rsid w:val="00F375D0"/>
    <w:rsid w:val="00F37A37"/>
    <w:rsid w:val="00F37B87"/>
    <w:rsid w:val="00F41757"/>
    <w:rsid w:val="00F42F9E"/>
    <w:rsid w:val="00F44992"/>
    <w:rsid w:val="00F45485"/>
    <w:rsid w:val="00F47832"/>
    <w:rsid w:val="00F50CA0"/>
    <w:rsid w:val="00F527FF"/>
    <w:rsid w:val="00F55467"/>
    <w:rsid w:val="00F57A74"/>
    <w:rsid w:val="00F6191D"/>
    <w:rsid w:val="00F62A1C"/>
    <w:rsid w:val="00F64A64"/>
    <w:rsid w:val="00F65613"/>
    <w:rsid w:val="00F66CF1"/>
    <w:rsid w:val="00F6721E"/>
    <w:rsid w:val="00F72AB8"/>
    <w:rsid w:val="00F73409"/>
    <w:rsid w:val="00F73E5F"/>
    <w:rsid w:val="00F73F8B"/>
    <w:rsid w:val="00F763E4"/>
    <w:rsid w:val="00F776F4"/>
    <w:rsid w:val="00F77F69"/>
    <w:rsid w:val="00F80335"/>
    <w:rsid w:val="00F83F7D"/>
    <w:rsid w:val="00F85DE2"/>
    <w:rsid w:val="00F870C9"/>
    <w:rsid w:val="00F872F2"/>
    <w:rsid w:val="00F87711"/>
    <w:rsid w:val="00F87C37"/>
    <w:rsid w:val="00F94470"/>
    <w:rsid w:val="00F9564C"/>
    <w:rsid w:val="00FA1747"/>
    <w:rsid w:val="00FA1D4B"/>
    <w:rsid w:val="00FA3F06"/>
    <w:rsid w:val="00FA457E"/>
    <w:rsid w:val="00FA481E"/>
    <w:rsid w:val="00FA7C2D"/>
    <w:rsid w:val="00FA7C87"/>
    <w:rsid w:val="00FB09C2"/>
    <w:rsid w:val="00FB3684"/>
    <w:rsid w:val="00FB374C"/>
    <w:rsid w:val="00FB45C0"/>
    <w:rsid w:val="00FB45CF"/>
    <w:rsid w:val="00FB4B18"/>
    <w:rsid w:val="00FB61E5"/>
    <w:rsid w:val="00FB6CA5"/>
    <w:rsid w:val="00FB6F76"/>
    <w:rsid w:val="00FB756C"/>
    <w:rsid w:val="00FC1866"/>
    <w:rsid w:val="00FC2361"/>
    <w:rsid w:val="00FC2716"/>
    <w:rsid w:val="00FC332E"/>
    <w:rsid w:val="00FC33C1"/>
    <w:rsid w:val="00FC401B"/>
    <w:rsid w:val="00FC40E2"/>
    <w:rsid w:val="00FC4E68"/>
    <w:rsid w:val="00FC6BB1"/>
    <w:rsid w:val="00FC7151"/>
    <w:rsid w:val="00FC7EBC"/>
    <w:rsid w:val="00FD1ABE"/>
    <w:rsid w:val="00FD3CB2"/>
    <w:rsid w:val="00FD3CE0"/>
    <w:rsid w:val="00FD3D7A"/>
    <w:rsid w:val="00FD51BD"/>
    <w:rsid w:val="00FD6CC8"/>
    <w:rsid w:val="00FE1107"/>
    <w:rsid w:val="00FE16A5"/>
    <w:rsid w:val="00FE1CB5"/>
    <w:rsid w:val="00FE245F"/>
    <w:rsid w:val="00FE2508"/>
    <w:rsid w:val="00FE3C31"/>
    <w:rsid w:val="00FE4427"/>
    <w:rsid w:val="00FE509C"/>
    <w:rsid w:val="00FE661B"/>
    <w:rsid w:val="00FE79CA"/>
    <w:rsid w:val="00FE7B4C"/>
    <w:rsid w:val="00FF053D"/>
    <w:rsid w:val="00FF22E2"/>
    <w:rsid w:val="00FF23B7"/>
    <w:rsid w:val="00FF3109"/>
    <w:rsid w:val="00FF3E5E"/>
    <w:rsid w:val="00FF4070"/>
    <w:rsid w:val="00FF449C"/>
    <w:rsid w:val="00FF44E4"/>
    <w:rsid w:val="00FF46E5"/>
    <w:rsid w:val="00FF5263"/>
    <w:rsid w:val="00FF66B5"/>
    <w:rsid w:val="00FF7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footer" w:uiPriority="99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lin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Table Theme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E5FD7"/>
    <w:pPr>
      <w:tabs>
        <w:tab w:val="left" w:pos="851"/>
      </w:tabs>
      <w:spacing w:before="120"/>
      <w:ind w:left="851"/>
      <w:jc w:val="both"/>
    </w:pPr>
    <w:rPr>
      <w:rFonts w:ascii="Arial" w:hAnsi="Arial" w:cs="Arial"/>
      <w:lang w:val="en-GB" w:eastAsia="en-GB"/>
    </w:rPr>
  </w:style>
  <w:style w:type="paragraph" w:styleId="Heading1">
    <w:name w:val="heading 1"/>
    <w:aliases w:val="Document Header1,ClauseGroup_Title"/>
    <w:basedOn w:val="Normal"/>
    <w:next w:val="Normal"/>
    <w:link w:val="Heading1Char"/>
    <w:qFormat/>
    <w:rsid w:val="00C020D7"/>
    <w:pPr>
      <w:keepNext/>
      <w:pageBreakBefore/>
      <w:numPr>
        <w:numId w:val="3"/>
      </w:numPr>
      <w:spacing w:before="0" w:after="60"/>
      <w:ind w:left="851" w:hanging="851"/>
      <w:outlineLvl w:val="0"/>
    </w:pPr>
    <w:rPr>
      <w:rFonts w:ascii="Arial Bold" w:hAnsi="Arial Bold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997430"/>
    <w:pPr>
      <w:keepNext/>
      <w:numPr>
        <w:ilvl w:val="1"/>
        <w:numId w:val="3"/>
      </w:numPr>
      <w:spacing w:before="240" w:after="60"/>
      <w:outlineLvl w:val="1"/>
    </w:pPr>
    <w:rPr>
      <w:rFonts w:ascii="Arial Bold" w:hAnsi="Arial Bold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997430"/>
    <w:pPr>
      <w:keepNext/>
      <w:numPr>
        <w:ilvl w:val="2"/>
        <w:numId w:val="3"/>
      </w:numPr>
      <w:spacing w:before="240" w:after="60"/>
      <w:outlineLvl w:val="2"/>
    </w:pPr>
    <w:rPr>
      <w:rFonts w:ascii="Arial Bold" w:hAnsi="Arial Bold"/>
      <w:b/>
      <w:bCs/>
      <w:szCs w:val="26"/>
    </w:rPr>
  </w:style>
  <w:style w:type="paragraph" w:styleId="Heading4">
    <w:name w:val="heading 4"/>
    <w:aliases w:val="Sub-Clause Sub-paragraph,ClauseSubSub_No&amp;Name"/>
    <w:basedOn w:val="Normal"/>
    <w:next w:val="Normal"/>
    <w:qFormat/>
    <w:locked/>
    <w:rsid w:val="008E5FD7"/>
    <w:pPr>
      <w:keepNext/>
      <w:numPr>
        <w:ilvl w:val="3"/>
        <w:numId w:val="7"/>
      </w:numPr>
      <w:spacing w:before="240" w:after="60"/>
      <w:ind w:left="0" w:firstLine="0"/>
      <w:outlineLvl w:val="3"/>
    </w:pPr>
    <w:rPr>
      <w:rFonts w:cs="Times New Roman"/>
      <w:bCs/>
      <w:szCs w:val="28"/>
    </w:rPr>
  </w:style>
  <w:style w:type="paragraph" w:styleId="Heading5">
    <w:name w:val="heading 5"/>
    <w:basedOn w:val="Normal"/>
    <w:qFormat/>
    <w:locked/>
    <w:rsid w:val="00E60E25"/>
    <w:pPr>
      <w:tabs>
        <w:tab w:val="clear" w:pos="851"/>
        <w:tab w:val="num" w:pos="2552"/>
      </w:tabs>
      <w:spacing w:before="240" w:after="60"/>
      <w:ind w:left="2552" w:hanging="851"/>
      <w:outlineLvl w:val="4"/>
    </w:pPr>
    <w:rPr>
      <w:rFonts w:ascii="Times New Roman" w:hAnsi="Times New Roman" w:cs="Times New Roman"/>
      <w:bCs/>
      <w:iCs/>
      <w:sz w:val="22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tteredlist">
    <w:name w:val="Lettered list"/>
    <w:basedOn w:val="Normal"/>
    <w:rsid w:val="008E5FD7"/>
    <w:pPr>
      <w:numPr>
        <w:numId w:val="6"/>
      </w:numPr>
      <w:tabs>
        <w:tab w:val="clear" w:pos="851"/>
      </w:tabs>
      <w:spacing w:after="60"/>
    </w:pPr>
    <w:rPr>
      <w:szCs w:val="22"/>
    </w:rPr>
  </w:style>
  <w:style w:type="paragraph" w:customStyle="1" w:styleId="Bullet">
    <w:name w:val="Bullet"/>
    <w:basedOn w:val="Normal"/>
    <w:locked/>
    <w:rsid w:val="00C11634"/>
    <w:pPr>
      <w:numPr>
        <w:numId w:val="1"/>
      </w:numPr>
      <w:tabs>
        <w:tab w:val="clear" w:pos="3049"/>
      </w:tabs>
      <w:ind w:left="1418" w:hanging="567"/>
    </w:pPr>
  </w:style>
  <w:style w:type="paragraph" w:customStyle="1" w:styleId="Numberlist">
    <w:name w:val="Number list"/>
    <w:basedOn w:val="List"/>
    <w:rsid w:val="00742202"/>
    <w:pPr>
      <w:numPr>
        <w:numId w:val="2"/>
      </w:numPr>
      <w:tabs>
        <w:tab w:val="clear" w:pos="851"/>
        <w:tab w:val="clear" w:pos="2487"/>
        <w:tab w:val="left" w:pos="1985"/>
      </w:tabs>
      <w:spacing w:after="60"/>
      <w:ind w:left="1985" w:hanging="567"/>
    </w:pPr>
  </w:style>
  <w:style w:type="paragraph" w:styleId="List">
    <w:name w:val="List"/>
    <w:basedOn w:val="Normal"/>
    <w:locked/>
    <w:rsid w:val="002D6595"/>
    <w:pPr>
      <w:ind w:left="283" w:hanging="283"/>
    </w:pPr>
  </w:style>
  <w:style w:type="paragraph" w:customStyle="1" w:styleId="Clause">
    <w:name w:val="Clause"/>
    <w:basedOn w:val="Normal"/>
    <w:next w:val="Normal"/>
    <w:locked/>
    <w:rsid w:val="00777609"/>
    <w:pPr>
      <w:numPr>
        <w:numId w:val="4"/>
      </w:numPr>
      <w:tabs>
        <w:tab w:val="clear" w:pos="851"/>
        <w:tab w:val="clear" w:pos="1985"/>
        <w:tab w:val="left" w:pos="2268"/>
      </w:tabs>
      <w:spacing w:before="240" w:after="60"/>
    </w:pPr>
    <w:rPr>
      <w:rFonts w:ascii="Arial Bold" w:hAnsi="Arial Bold"/>
      <w:b/>
      <w:sz w:val="32"/>
    </w:rPr>
  </w:style>
  <w:style w:type="paragraph" w:customStyle="1" w:styleId="Sub-clause">
    <w:name w:val="Sub-clause"/>
    <w:basedOn w:val="Normal"/>
    <w:next w:val="Normal"/>
    <w:locked/>
    <w:rsid w:val="00777609"/>
    <w:pPr>
      <w:numPr>
        <w:ilvl w:val="1"/>
        <w:numId w:val="5"/>
      </w:numPr>
      <w:tabs>
        <w:tab w:val="clear" w:pos="0"/>
        <w:tab w:val="clear" w:pos="851"/>
        <w:tab w:val="left" w:pos="2268"/>
      </w:tabs>
      <w:spacing w:before="240" w:after="60"/>
    </w:pPr>
    <w:rPr>
      <w:rFonts w:ascii="Arial Bold" w:hAnsi="Arial Bold"/>
      <w:b/>
      <w:sz w:val="28"/>
    </w:rPr>
  </w:style>
  <w:style w:type="paragraph" w:customStyle="1" w:styleId="Normal-Indentx2">
    <w:name w:val="Normal - Indent x 2"/>
    <w:basedOn w:val="Normal"/>
    <w:next w:val="Normal"/>
    <w:rsid w:val="00692C12"/>
    <w:pPr>
      <w:tabs>
        <w:tab w:val="clear" w:pos="851"/>
      </w:tabs>
      <w:ind w:left="1985"/>
    </w:pPr>
  </w:style>
  <w:style w:type="paragraph" w:styleId="Header">
    <w:name w:val="header"/>
    <w:basedOn w:val="Normal"/>
    <w:rsid w:val="00C811EB"/>
    <w:pPr>
      <w:pBdr>
        <w:bottom w:val="single" w:sz="8" w:space="1" w:color="auto"/>
      </w:pBdr>
      <w:tabs>
        <w:tab w:val="clear" w:pos="851"/>
        <w:tab w:val="center" w:pos="4536"/>
        <w:tab w:val="right" w:pos="9639"/>
      </w:tabs>
      <w:spacing w:before="0"/>
      <w:ind w:left="0"/>
    </w:pPr>
    <w:rPr>
      <w:sz w:val="16"/>
    </w:rPr>
  </w:style>
  <w:style w:type="paragraph" w:styleId="Footer">
    <w:name w:val="footer"/>
    <w:basedOn w:val="Normal"/>
    <w:link w:val="FooterChar"/>
    <w:uiPriority w:val="99"/>
    <w:rsid w:val="00C811EB"/>
    <w:pPr>
      <w:pBdr>
        <w:top w:val="single" w:sz="8" w:space="1" w:color="auto"/>
      </w:pBdr>
      <w:tabs>
        <w:tab w:val="clear" w:pos="851"/>
        <w:tab w:val="center" w:pos="4820"/>
        <w:tab w:val="right" w:pos="9639"/>
      </w:tabs>
      <w:ind w:left="0"/>
    </w:pPr>
    <w:rPr>
      <w:sz w:val="16"/>
    </w:rPr>
  </w:style>
  <w:style w:type="character" w:styleId="PageNumber">
    <w:name w:val="page number"/>
    <w:basedOn w:val="DefaultParagraphFont"/>
    <w:locked/>
    <w:rsid w:val="008D6E46"/>
  </w:style>
  <w:style w:type="paragraph" w:customStyle="1" w:styleId="Single">
    <w:name w:val="Single"/>
    <w:basedOn w:val="Normal"/>
    <w:link w:val="SingleChar"/>
    <w:locked/>
    <w:rsid w:val="00895440"/>
    <w:pPr>
      <w:spacing w:before="0"/>
    </w:pPr>
  </w:style>
  <w:style w:type="table" w:styleId="TableGrid">
    <w:name w:val="Table Grid"/>
    <w:basedOn w:val="TableNormal"/>
    <w:locked/>
    <w:rsid w:val="00027808"/>
    <w:pPr>
      <w:tabs>
        <w:tab w:val="left" w:pos="851"/>
      </w:tabs>
      <w:spacing w:before="120"/>
      <w:ind w:left="851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Tabletext">
    <w:name w:val="Table text"/>
    <w:basedOn w:val="Normal"/>
    <w:autoRedefine/>
    <w:rsid w:val="000E47BB"/>
    <w:pPr>
      <w:tabs>
        <w:tab w:val="clear" w:pos="851"/>
        <w:tab w:val="left" w:pos="284"/>
      </w:tabs>
      <w:spacing w:after="120"/>
      <w:ind w:left="27" w:right="142"/>
      <w:jc w:val="left"/>
    </w:pPr>
    <w:rPr>
      <w:lang w:val="ro-RO"/>
    </w:rPr>
  </w:style>
  <w:style w:type="table" w:customStyle="1" w:styleId="Table">
    <w:name w:val="Table"/>
    <w:basedOn w:val="TableNormal"/>
    <w:rsid w:val="00094D21"/>
    <w:pPr>
      <w:tabs>
        <w:tab w:val="left" w:pos="284"/>
      </w:tabs>
      <w:spacing w:before="60" w:after="60"/>
    </w:pPr>
    <w:rPr>
      <w:rFonts w:ascii="Arial" w:hAnsi="Arial"/>
    </w:rPr>
    <w:tblPr>
      <w:tblInd w:w="11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blStylePr w:type="firstRow">
      <w:rPr>
        <w:b/>
        <w:i w:val="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pct15" w:color="auto" w:fill="auto"/>
      </w:tcPr>
    </w:tblStylePr>
  </w:style>
  <w:style w:type="paragraph" w:customStyle="1" w:styleId="Tabletitle">
    <w:name w:val="Table title"/>
    <w:basedOn w:val="Tabletext"/>
    <w:locked/>
    <w:rsid w:val="00701B4B"/>
    <w:rPr>
      <w:rFonts w:ascii="Arial Bold" w:hAnsi="Arial Bold"/>
      <w:b/>
    </w:rPr>
  </w:style>
  <w:style w:type="table" w:customStyle="1" w:styleId="Table-Indent">
    <w:name w:val="Table - Indent"/>
    <w:basedOn w:val="TableNormal"/>
    <w:locked/>
    <w:rsid w:val="00560934"/>
    <w:pPr>
      <w:tabs>
        <w:tab w:val="left" w:pos="284"/>
      </w:tabs>
      <w:spacing w:before="60" w:after="60"/>
      <w:ind w:left="1702" w:hanging="851"/>
    </w:pPr>
    <w:rPr>
      <w:rFonts w:ascii="Arial" w:hAnsi="Arial"/>
    </w:rPr>
    <w:tblPr>
      <w:tblInd w:w="11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table" w:customStyle="1" w:styleId="Table-Title">
    <w:name w:val="Table - Title"/>
    <w:basedOn w:val="TableNormal"/>
    <w:locked/>
    <w:rsid w:val="0070479E"/>
    <w:pPr>
      <w:spacing w:before="60" w:after="60"/>
    </w:pPr>
    <w:rPr>
      <w:rFonts w:ascii="Arial" w:hAnsi="Arial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15" w:color="auto" w:fill="auto"/>
    </w:tcPr>
  </w:style>
  <w:style w:type="paragraph" w:customStyle="1" w:styleId="DocumentTitle">
    <w:name w:val="Document Title"/>
    <w:basedOn w:val="Normal"/>
    <w:rsid w:val="00494A68"/>
    <w:pPr>
      <w:spacing w:before="360" w:after="360"/>
      <w:ind w:left="0"/>
      <w:jc w:val="center"/>
    </w:pPr>
    <w:rPr>
      <w:caps/>
      <w:sz w:val="32"/>
    </w:rPr>
  </w:style>
  <w:style w:type="paragraph" w:styleId="TOC1">
    <w:name w:val="toc 1"/>
    <w:basedOn w:val="Normal"/>
    <w:next w:val="Normal"/>
    <w:autoRedefine/>
    <w:semiHidden/>
    <w:rsid w:val="00C020D7"/>
    <w:pPr>
      <w:tabs>
        <w:tab w:val="clear" w:pos="851"/>
        <w:tab w:val="left" w:pos="709"/>
        <w:tab w:val="right" w:leader="dot" w:pos="9639"/>
      </w:tabs>
      <w:ind w:left="709" w:right="851" w:hanging="709"/>
    </w:pPr>
    <w:rPr>
      <w:rFonts w:ascii="Arial Bold" w:hAnsi="Arial Bold"/>
      <w:b/>
      <w:sz w:val="24"/>
    </w:rPr>
  </w:style>
  <w:style w:type="paragraph" w:styleId="TOC2">
    <w:name w:val="toc 2"/>
    <w:basedOn w:val="Normal"/>
    <w:next w:val="Normal"/>
    <w:autoRedefine/>
    <w:semiHidden/>
    <w:rsid w:val="00A05EB2"/>
    <w:pPr>
      <w:tabs>
        <w:tab w:val="clear" w:pos="851"/>
        <w:tab w:val="left" w:pos="709"/>
        <w:tab w:val="right" w:leader="dot" w:pos="9639"/>
      </w:tabs>
      <w:ind w:left="0"/>
    </w:pPr>
    <w:rPr>
      <w:rFonts w:ascii="Arial Bold" w:hAnsi="Arial Bold"/>
      <w:b/>
      <w:noProof/>
    </w:rPr>
  </w:style>
  <w:style w:type="paragraph" w:styleId="TOC3">
    <w:name w:val="toc 3"/>
    <w:basedOn w:val="Normal"/>
    <w:next w:val="Normal"/>
    <w:autoRedefine/>
    <w:semiHidden/>
    <w:rsid w:val="00A05EB2"/>
    <w:pPr>
      <w:tabs>
        <w:tab w:val="clear" w:pos="851"/>
        <w:tab w:val="left" w:pos="709"/>
        <w:tab w:val="right" w:leader="dot" w:pos="9639"/>
      </w:tabs>
      <w:spacing w:before="60"/>
      <w:ind w:left="0"/>
    </w:pPr>
    <w:rPr>
      <w:noProof/>
    </w:rPr>
  </w:style>
  <w:style w:type="character" w:styleId="Hyperlink">
    <w:name w:val="Hyperlink"/>
    <w:locked/>
    <w:rsid w:val="007D1463"/>
    <w:rPr>
      <w:color w:val="0000FF"/>
      <w:sz w:val="24"/>
      <w:u w:val="single"/>
    </w:rPr>
  </w:style>
  <w:style w:type="character" w:customStyle="1" w:styleId="Heading2Char">
    <w:name w:val="Heading 2 Char"/>
    <w:link w:val="Heading2"/>
    <w:rsid w:val="00E25B53"/>
    <w:rPr>
      <w:rFonts w:ascii="Arial Bold" w:hAnsi="Arial Bold" w:cs="Arial"/>
      <w:b/>
      <w:bCs/>
      <w:iCs/>
      <w:sz w:val="24"/>
      <w:szCs w:val="28"/>
      <w:lang w:val="en-GB" w:eastAsia="en-GB" w:bidi="ar-SA"/>
    </w:rPr>
  </w:style>
  <w:style w:type="paragraph" w:styleId="BalloonText">
    <w:name w:val="Balloon Text"/>
    <w:basedOn w:val="Normal"/>
    <w:semiHidden/>
    <w:locked/>
    <w:rsid w:val="00AA40D3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locked/>
    <w:rsid w:val="00AA40D3"/>
    <w:rPr>
      <w:sz w:val="16"/>
      <w:szCs w:val="16"/>
    </w:rPr>
  </w:style>
  <w:style w:type="paragraph" w:styleId="CommentText">
    <w:name w:val="annotation text"/>
    <w:basedOn w:val="Normal"/>
    <w:semiHidden/>
    <w:locked/>
    <w:rsid w:val="00AA40D3"/>
  </w:style>
  <w:style w:type="paragraph" w:styleId="CommentSubject">
    <w:name w:val="annotation subject"/>
    <w:basedOn w:val="CommentText"/>
    <w:next w:val="CommentText"/>
    <w:semiHidden/>
    <w:locked/>
    <w:rsid w:val="00AA40D3"/>
    <w:rPr>
      <w:b/>
      <w:bCs/>
    </w:rPr>
  </w:style>
  <w:style w:type="paragraph" w:customStyle="1" w:styleId="Tabletext-Centred">
    <w:name w:val="Table text - Centred"/>
    <w:basedOn w:val="Tabletext"/>
    <w:rsid w:val="00B57ADF"/>
    <w:pPr>
      <w:tabs>
        <w:tab w:val="clear" w:pos="284"/>
      </w:tabs>
      <w:ind w:left="0"/>
      <w:jc w:val="center"/>
    </w:pPr>
  </w:style>
  <w:style w:type="paragraph" w:customStyle="1" w:styleId="Tabletitle-Centres">
    <w:name w:val="Table title - Centres"/>
    <w:basedOn w:val="Tabletext-Centred"/>
    <w:locked/>
    <w:rsid w:val="00B57ADF"/>
    <w:rPr>
      <w:rFonts w:ascii="Arial Bold" w:hAnsi="Arial Bold"/>
      <w:b/>
    </w:rPr>
  </w:style>
  <w:style w:type="paragraph" w:customStyle="1" w:styleId="Paragraph">
    <w:name w:val="Paragraph"/>
    <w:basedOn w:val="Normal"/>
    <w:rsid w:val="00BC48D5"/>
    <w:pPr>
      <w:numPr>
        <w:numId w:val="8"/>
      </w:numPr>
    </w:pPr>
  </w:style>
  <w:style w:type="table" w:customStyle="1" w:styleId="Table-NoHeader">
    <w:name w:val="Table - No Header"/>
    <w:basedOn w:val="TableNormal"/>
    <w:rsid w:val="00560934"/>
    <w:pPr>
      <w:spacing w:before="60" w:after="60"/>
    </w:pPr>
    <w:rPr>
      <w:rFonts w:ascii="Arial" w:hAnsi="Arial"/>
    </w:rPr>
    <w:tblPr>
      <w:tblInd w:w="11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</w:style>
  <w:style w:type="paragraph" w:customStyle="1" w:styleId="Normal-Indentx1">
    <w:name w:val="Normal - Indent x 1"/>
    <w:basedOn w:val="Normal"/>
    <w:rsid w:val="00742202"/>
    <w:pPr>
      <w:tabs>
        <w:tab w:val="clear" w:pos="851"/>
      </w:tabs>
      <w:ind w:left="1418"/>
    </w:pPr>
  </w:style>
  <w:style w:type="paragraph" w:customStyle="1" w:styleId="TitlePage1">
    <w:name w:val="Title Page 1"/>
    <w:basedOn w:val="Normal"/>
    <w:rsid w:val="006F7176"/>
    <w:pPr>
      <w:tabs>
        <w:tab w:val="clear" w:pos="851"/>
      </w:tabs>
      <w:spacing w:before="80" w:after="80"/>
      <w:ind w:left="0"/>
      <w:jc w:val="left"/>
    </w:pPr>
    <w:rPr>
      <w:rFonts w:ascii="Arial Bold" w:hAnsi="Arial Bold"/>
      <w:b/>
      <w:bCs/>
      <w:noProof/>
      <w:sz w:val="44"/>
      <w:lang w:val="ro-RO"/>
    </w:rPr>
  </w:style>
  <w:style w:type="paragraph" w:customStyle="1" w:styleId="TitlePage2">
    <w:name w:val="Title Page 2"/>
    <w:basedOn w:val="Normal"/>
    <w:rsid w:val="006F7176"/>
    <w:pPr>
      <w:tabs>
        <w:tab w:val="clear" w:pos="851"/>
        <w:tab w:val="left" w:pos="1985"/>
        <w:tab w:val="left" w:pos="2268"/>
      </w:tabs>
      <w:spacing w:before="80" w:after="80"/>
      <w:ind w:left="0"/>
      <w:jc w:val="left"/>
    </w:pPr>
    <w:rPr>
      <w:rFonts w:ascii="Arial Bold" w:hAnsi="Arial Bold"/>
      <w:b/>
      <w:bCs/>
      <w:sz w:val="32"/>
    </w:rPr>
  </w:style>
  <w:style w:type="paragraph" w:customStyle="1" w:styleId="TitlePage3">
    <w:name w:val="Title Page 3"/>
    <w:basedOn w:val="Normal"/>
    <w:rsid w:val="00C020D7"/>
    <w:pPr>
      <w:tabs>
        <w:tab w:val="clear" w:pos="851"/>
        <w:tab w:val="left" w:pos="1843"/>
        <w:tab w:val="left" w:pos="2268"/>
      </w:tabs>
      <w:spacing w:before="80" w:after="80"/>
      <w:ind w:left="0"/>
      <w:jc w:val="left"/>
    </w:pPr>
    <w:rPr>
      <w:rFonts w:ascii="Arial Bold" w:hAnsi="Arial Bold"/>
      <w:b/>
      <w:bCs/>
      <w:color w:val="999999"/>
      <w:sz w:val="32"/>
    </w:rPr>
  </w:style>
  <w:style w:type="paragraph" w:customStyle="1" w:styleId="TitlePage4">
    <w:name w:val="Title Page 4"/>
    <w:basedOn w:val="Normal"/>
    <w:rsid w:val="00C020D7"/>
    <w:pPr>
      <w:tabs>
        <w:tab w:val="clear" w:pos="851"/>
        <w:tab w:val="left" w:pos="1843"/>
      </w:tabs>
      <w:spacing w:before="80" w:after="80"/>
      <w:ind w:left="0"/>
      <w:jc w:val="left"/>
    </w:pPr>
    <w:rPr>
      <w:rFonts w:ascii="Arial Bold" w:hAnsi="Arial Bold"/>
      <w:b/>
      <w:bCs/>
      <w:sz w:val="24"/>
      <w:szCs w:val="24"/>
    </w:rPr>
  </w:style>
  <w:style w:type="paragraph" w:customStyle="1" w:styleId="TitlePage5">
    <w:name w:val="Title Page 5"/>
    <w:basedOn w:val="TitlePage4"/>
    <w:rsid w:val="00C020D7"/>
    <w:rPr>
      <w:color w:val="999999"/>
      <w:lang w:val="ro-RO"/>
    </w:rPr>
  </w:style>
  <w:style w:type="paragraph" w:customStyle="1" w:styleId="Normal-Noindent">
    <w:name w:val="Normal - No indent"/>
    <w:basedOn w:val="NormalIndent"/>
    <w:link w:val="Normal-NoindentChar"/>
    <w:rsid w:val="00B57F2D"/>
    <w:pPr>
      <w:tabs>
        <w:tab w:val="clear" w:pos="851"/>
      </w:tabs>
      <w:spacing w:before="240" w:after="240"/>
      <w:ind w:left="0"/>
    </w:pPr>
    <w:rPr>
      <w:rFonts w:cs="Times New Roman"/>
    </w:rPr>
  </w:style>
  <w:style w:type="character" w:customStyle="1" w:styleId="Normal-NoindentChar">
    <w:name w:val="Normal - No indent Char"/>
    <w:link w:val="Normal-Noindent"/>
    <w:rsid w:val="00B57F2D"/>
    <w:rPr>
      <w:rFonts w:ascii="Arial" w:hAnsi="Arial"/>
      <w:lang w:val="en-GB" w:eastAsia="en-GB" w:bidi="ar-SA"/>
    </w:rPr>
  </w:style>
  <w:style w:type="paragraph" w:styleId="NormalIndent">
    <w:name w:val="Normal Indent"/>
    <w:basedOn w:val="Normal"/>
    <w:locked/>
    <w:rsid w:val="00B57F2D"/>
    <w:pPr>
      <w:ind w:left="720"/>
    </w:pPr>
  </w:style>
  <w:style w:type="paragraph" w:customStyle="1" w:styleId="Tabletext-Special">
    <w:name w:val="Table text - Special"/>
    <w:basedOn w:val="Tabletext"/>
    <w:rsid w:val="00AF1163"/>
    <w:pPr>
      <w:tabs>
        <w:tab w:val="clear" w:pos="284"/>
        <w:tab w:val="left" w:pos="142"/>
      </w:tabs>
      <w:spacing w:before="240" w:after="0"/>
      <w:ind w:left="0" w:right="0"/>
    </w:pPr>
    <w:rPr>
      <w:noProof/>
    </w:rPr>
  </w:style>
  <w:style w:type="paragraph" w:customStyle="1" w:styleId="Tabletext-Centreed-Red">
    <w:name w:val="Table text - Centreed - Red"/>
    <w:basedOn w:val="Tabletext-Centred"/>
    <w:rsid w:val="00AF1163"/>
    <w:rPr>
      <w:color w:val="FF0000"/>
    </w:rPr>
  </w:style>
  <w:style w:type="paragraph" w:customStyle="1" w:styleId="Tabletext-Red">
    <w:name w:val="Table text - Red"/>
    <w:basedOn w:val="Tabletext"/>
    <w:rsid w:val="00BC20B5"/>
    <w:rPr>
      <w:color w:val="FF0000"/>
    </w:rPr>
  </w:style>
  <w:style w:type="paragraph" w:customStyle="1" w:styleId="Tabletext-Dataentry">
    <w:name w:val="Table text - Data entry"/>
    <w:basedOn w:val="Tabletext"/>
    <w:rsid w:val="004C0174"/>
  </w:style>
  <w:style w:type="paragraph" w:customStyle="1" w:styleId="Normal-Red">
    <w:name w:val="Normal - Red"/>
    <w:basedOn w:val="Normal"/>
    <w:rsid w:val="005E1AF3"/>
    <w:rPr>
      <w:color w:val="FF0000"/>
    </w:rPr>
  </w:style>
  <w:style w:type="paragraph" w:customStyle="1" w:styleId="Normal-Red-Noindent">
    <w:name w:val="Normal - Red - No indent"/>
    <w:basedOn w:val="Normal"/>
    <w:rsid w:val="00252173"/>
    <w:pPr>
      <w:tabs>
        <w:tab w:val="clear" w:pos="851"/>
        <w:tab w:val="left" w:pos="284"/>
      </w:tabs>
      <w:ind w:left="0"/>
    </w:pPr>
    <w:rPr>
      <w:color w:val="FF0000"/>
    </w:rPr>
  </w:style>
  <w:style w:type="paragraph" w:customStyle="1" w:styleId="Notes">
    <w:name w:val="Notes"/>
    <w:basedOn w:val="Normal"/>
    <w:rsid w:val="00636B52"/>
    <w:pPr>
      <w:tabs>
        <w:tab w:val="clear" w:pos="851"/>
      </w:tabs>
      <w:ind w:hanging="851"/>
    </w:pPr>
  </w:style>
  <w:style w:type="paragraph" w:customStyle="1" w:styleId="TitlePage6">
    <w:name w:val="Title Page 6"/>
    <w:basedOn w:val="TitlePage4"/>
    <w:rsid w:val="001B164C"/>
    <w:pPr>
      <w:tabs>
        <w:tab w:val="left" w:pos="2126"/>
      </w:tabs>
      <w:spacing w:before="240" w:after="0"/>
    </w:pPr>
  </w:style>
  <w:style w:type="character" w:customStyle="1" w:styleId="Heading3Char">
    <w:name w:val="Heading 3 Char"/>
    <w:link w:val="Heading3"/>
    <w:rsid w:val="00E60E25"/>
    <w:rPr>
      <w:rFonts w:ascii="Arial Bold" w:hAnsi="Arial Bold" w:cs="Arial"/>
      <w:b/>
      <w:bCs/>
      <w:szCs w:val="26"/>
      <w:lang w:val="en-GB" w:eastAsia="en-GB" w:bidi="ar-SA"/>
    </w:rPr>
  </w:style>
  <w:style w:type="character" w:customStyle="1" w:styleId="TitleHeader2Char">
    <w:name w:val="Title Header2 Char"/>
    <w:aliases w:val="Clause_No&amp;Name Char Char"/>
    <w:rsid w:val="00E60E25"/>
    <w:rPr>
      <w:rFonts w:cs="Arial"/>
      <w:b/>
      <w:bCs/>
      <w:iCs/>
      <w:sz w:val="24"/>
      <w:szCs w:val="28"/>
      <w:lang w:val="en-GB" w:eastAsia="en-US" w:bidi="ar-SA"/>
    </w:rPr>
  </w:style>
  <w:style w:type="character" w:customStyle="1" w:styleId="Heading1Char">
    <w:name w:val="Heading 1 Char"/>
    <w:aliases w:val="Document Header1 Char,ClauseGroup_Title Char"/>
    <w:link w:val="Heading1"/>
    <w:rsid w:val="00C020D7"/>
    <w:rPr>
      <w:rFonts w:ascii="Arial Bold" w:hAnsi="Arial Bold" w:cs="Arial"/>
      <w:b/>
      <w:bCs/>
      <w:kern w:val="32"/>
      <w:sz w:val="28"/>
      <w:szCs w:val="32"/>
      <w:lang w:val="en-GB" w:eastAsia="en-GB" w:bidi="ar-SA"/>
    </w:rPr>
  </w:style>
  <w:style w:type="paragraph" w:customStyle="1" w:styleId="TableText-Bold">
    <w:name w:val="Table Text - Bold"/>
    <w:basedOn w:val="Tabletext"/>
    <w:rsid w:val="00191AD4"/>
    <w:rPr>
      <w:rFonts w:ascii="Arial Bold" w:hAnsi="Arial Bold"/>
      <w:b/>
    </w:rPr>
  </w:style>
  <w:style w:type="paragraph" w:customStyle="1" w:styleId="Bullet-Red">
    <w:name w:val="Bullet - Red"/>
    <w:basedOn w:val="Normal"/>
    <w:rsid w:val="00CE567C"/>
    <w:pPr>
      <w:numPr>
        <w:numId w:val="12"/>
      </w:numPr>
    </w:pPr>
    <w:rPr>
      <w:color w:val="FF0000"/>
    </w:rPr>
  </w:style>
  <w:style w:type="paragraph" w:customStyle="1" w:styleId="TColumnHeading">
    <w:name w:val="T Column Heading"/>
    <w:basedOn w:val="Normal"/>
    <w:next w:val="Normal"/>
    <w:rsid w:val="00E60E25"/>
    <w:pPr>
      <w:keepNext/>
      <w:tabs>
        <w:tab w:val="clear" w:pos="851"/>
      </w:tabs>
      <w:autoSpaceDE w:val="0"/>
      <w:autoSpaceDN w:val="0"/>
      <w:adjustRightInd w:val="0"/>
      <w:spacing w:before="0"/>
      <w:ind w:left="34"/>
      <w:jc w:val="center"/>
    </w:pPr>
    <w:rPr>
      <w:rFonts w:ascii="Times New Roman" w:hAnsi="Times New Roman" w:cs="Times New Roman"/>
      <w:b/>
      <w:sz w:val="22"/>
      <w:szCs w:val="24"/>
      <w:lang w:eastAsia="en-US"/>
    </w:rPr>
  </w:style>
  <w:style w:type="paragraph" w:styleId="Caption">
    <w:name w:val="caption"/>
    <w:basedOn w:val="Normal"/>
    <w:next w:val="Normal"/>
    <w:qFormat/>
    <w:locked/>
    <w:rsid w:val="00D437B8"/>
    <w:pPr>
      <w:ind w:left="0"/>
    </w:pPr>
    <w:rPr>
      <w:b/>
      <w:bCs/>
    </w:rPr>
  </w:style>
  <w:style w:type="character" w:customStyle="1" w:styleId="SingleChar">
    <w:name w:val="Single Char"/>
    <w:link w:val="Single"/>
    <w:rsid w:val="00AD3352"/>
    <w:rPr>
      <w:rFonts w:ascii="Arial" w:hAnsi="Arial" w:cs="Arial"/>
      <w:lang w:val="en-GB" w:eastAsia="en-GB" w:bidi="ar-SA"/>
    </w:rPr>
  </w:style>
  <w:style w:type="paragraph" w:customStyle="1" w:styleId="defaulttext">
    <w:name w:val="defaulttext"/>
    <w:basedOn w:val="Normal"/>
    <w:rsid w:val="00691716"/>
    <w:pPr>
      <w:tabs>
        <w:tab w:val="clear" w:pos="851"/>
      </w:tabs>
      <w:overflowPunct w:val="0"/>
      <w:spacing w:before="0"/>
      <w:ind w:left="0"/>
      <w:jc w:val="left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styleId="Emphasis">
    <w:name w:val="Emphasis"/>
    <w:qFormat/>
    <w:locked/>
    <w:rsid w:val="00691716"/>
    <w:rPr>
      <w:i/>
      <w:iCs/>
    </w:rPr>
  </w:style>
  <w:style w:type="character" w:customStyle="1" w:styleId="FooterChar">
    <w:name w:val="Footer Char"/>
    <w:basedOn w:val="DefaultParagraphFont"/>
    <w:link w:val="Footer"/>
    <w:uiPriority w:val="99"/>
    <w:rsid w:val="00D234DD"/>
    <w:rPr>
      <w:rFonts w:ascii="Arial" w:hAnsi="Arial" w:cs="Arial"/>
      <w:sz w:val="16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6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1818</Words>
  <Characters>10367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Halcrow Group Ltd</Company>
  <LinksUpToDate>false</LinksUpToDate>
  <CharactersWithSpaces>12161</CharactersWithSpaces>
  <SharedDoc>false</SharedDoc>
  <HLinks>
    <vt:vector size="54" baseType="variant">
      <vt:variant>
        <vt:i4>1376311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_Toc310521675</vt:lpwstr>
      </vt:variant>
      <vt:variant>
        <vt:i4>1376311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_Toc310521674</vt:lpwstr>
      </vt:variant>
      <vt:variant>
        <vt:i4>1376311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_Toc310521673</vt:lpwstr>
      </vt:variant>
      <vt:variant>
        <vt:i4>1376311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_Toc310521672</vt:lpwstr>
      </vt:variant>
      <vt:variant>
        <vt:i4>1376311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_Toc310521671</vt:lpwstr>
      </vt:variant>
      <vt:variant>
        <vt:i4>1376311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_Toc310521670</vt:lpwstr>
      </vt:variant>
      <vt:variant>
        <vt:i4>1310775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_Toc310521669</vt:lpwstr>
      </vt:variant>
      <vt:variant>
        <vt:i4>1310775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_Toc310521668</vt:lpwstr>
      </vt:variant>
      <vt:variant>
        <vt:i4>1310775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_Toc310521667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FordI</dc:creator>
  <cp:keywords/>
  <dc:description/>
  <cp:lastModifiedBy> </cp:lastModifiedBy>
  <cp:revision>3</cp:revision>
  <cp:lastPrinted>2012-06-15T11:00:00Z</cp:lastPrinted>
  <dcterms:created xsi:type="dcterms:W3CDTF">2012-06-21T05:33:00Z</dcterms:created>
  <dcterms:modified xsi:type="dcterms:W3CDTF">2012-06-21T10:20:00Z</dcterms:modified>
</cp:coreProperties>
</file>